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120" w:rsidRPr="00666907" w:rsidRDefault="00E7608F" w:rsidP="001876F5">
      <w:pPr>
        <w:autoSpaceDE w:val="0"/>
        <w:autoSpaceDN w:val="0"/>
        <w:adjustRightInd w:val="0"/>
        <w:jc w:val="center"/>
        <w:rPr>
          <w:rFonts w:ascii="Times New Roman" w:hAnsi="Times New Roman"/>
          <w:b/>
          <w:bCs/>
          <w:color w:val="000000"/>
          <w:sz w:val="24"/>
          <w:lang w:val="en-US"/>
        </w:rPr>
      </w:pPr>
      <w:r>
        <w:rPr>
          <w:rFonts w:ascii="Times New Roman" w:hAnsi="Times New Roman"/>
          <w:noProof/>
          <w:sz w:val="24"/>
          <w:lang w:val="en-US"/>
        </w:rPr>
        <w:drawing>
          <wp:inline distT="0" distB="0" distL="0" distR="0">
            <wp:extent cx="1304925" cy="16478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l="5344" r="8397"/>
                    <a:stretch>
                      <a:fillRect/>
                    </a:stretch>
                  </pic:blipFill>
                  <pic:spPr bwMode="auto">
                    <a:xfrm>
                      <a:off x="0" y="0"/>
                      <a:ext cx="1304925" cy="1647825"/>
                    </a:xfrm>
                    <a:prstGeom prst="rect">
                      <a:avLst/>
                    </a:prstGeom>
                    <a:noFill/>
                    <a:ln w="9525">
                      <a:noFill/>
                      <a:miter lim="800000"/>
                      <a:headEnd/>
                      <a:tailEnd/>
                    </a:ln>
                  </pic:spPr>
                </pic:pic>
              </a:graphicData>
            </a:graphic>
          </wp:inline>
        </w:drawing>
      </w:r>
    </w:p>
    <w:p w:rsidR="00F51120" w:rsidRPr="00666907" w:rsidRDefault="00F51120" w:rsidP="001876F5">
      <w:pPr>
        <w:tabs>
          <w:tab w:val="left" w:pos="4680"/>
        </w:tabs>
        <w:autoSpaceDE w:val="0"/>
        <w:autoSpaceDN w:val="0"/>
        <w:adjustRightInd w:val="0"/>
        <w:ind w:left="2880"/>
        <w:rPr>
          <w:rFonts w:ascii="Times New Roman" w:hAnsi="Times New Roman"/>
          <w:b/>
          <w:bCs/>
          <w:color w:val="000000"/>
          <w:sz w:val="24"/>
          <w:lang w:val="en-US"/>
        </w:rPr>
      </w:pPr>
    </w:p>
    <w:p w:rsidR="00F51120" w:rsidRPr="00666907" w:rsidRDefault="00F51120" w:rsidP="00572F9A">
      <w:pPr>
        <w:autoSpaceDE w:val="0"/>
        <w:autoSpaceDN w:val="0"/>
        <w:adjustRightInd w:val="0"/>
        <w:jc w:val="center"/>
        <w:rPr>
          <w:rFonts w:ascii="Times New Roman" w:hAnsi="Times New Roman"/>
          <w:b/>
          <w:bCs/>
          <w:sz w:val="24"/>
        </w:rPr>
      </w:pPr>
    </w:p>
    <w:p w:rsidR="00F51120" w:rsidRPr="00666907" w:rsidRDefault="001876F5" w:rsidP="001876F5">
      <w:pPr>
        <w:spacing w:line="480" w:lineRule="auto"/>
        <w:jc w:val="center"/>
        <w:rPr>
          <w:rFonts w:ascii="Times New Roman" w:hAnsi="Times New Roman"/>
          <w:b/>
          <w:color w:val="000000"/>
          <w:sz w:val="24"/>
          <w:lang w:val="en-US"/>
        </w:rPr>
      </w:pPr>
      <w:r w:rsidRPr="00666907">
        <w:rPr>
          <w:rFonts w:ascii="Times New Roman" w:hAnsi="Times New Roman"/>
          <w:b/>
          <w:color w:val="000000"/>
          <w:sz w:val="24"/>
          <w:rtl/>
          <w:lang w:val="en-US"/>
        </w:rPr>
        <w:t xml:space="preserve">   </w:t>
      </w:r>
    </w:p>
    <w:p w:rsidR="00F51120" w:rsidRPr="00666907" w:rsidRDefault="00F51120" w:rsidP="00016899">
      <w:pPr>
        <w:spacing w:line="480" w:lineRule="auto"/>
        <w:jc w:val="center"/>
        <w:rPr>
          <w:rFonts w:ascii="Times New Roman" w:hAnsi="Times New Roman"/>
          <w:b/>
          <w:color w:val="000000"/>
          <w:sz w:val="24"/>
          <w:lang w:val="en-US"/>
        </w:rPr>
      </w:pPr>
    </w:p>
    <w:p w:rsidR="00F51120" w:rsidRPr="00666907" w:rsidRDefault="00F51120" w:rsidP="00016899">
      <w:pPr>
        <w:spacing w:line="480" w:lineRule="auto"/>
        <w:jc w:val="center"/>
        <w:rPr>
          <w:rFonts w:ascii="Times New Roman" w:hAnsi="Times New Roman"/>
          <w:sz w:val="24"/>
        </w:rPr>
      </w:pPr>
      <w:r w:rsidRPr="00666907">
        <w:rPr>
          <w:rFonts w:ascii="Times New Roman" w:hAnsi="Times New Roman"/>
          <w:b/>
          <w:color w:val="000000"/>
          <w:sz w:val="24"/>
          <w:lang w:val="en-US"/>
        </w:rPr>
        <w:t>The University of Jordan</w:t>
      </w:r>
    </w:p>
    <w:p w:rsidR="00F51120" w:rsidRPr="00666907" w:rsidRDefault="00F51120" w:rsidP="00016899">
      <w:pPr>
        <w:spacing w:line="360" w:lineRule="auto"/>
        <w:jc w:val="center"/>
        <w:rPr>
          <w:rFonts w:ascii="Times New Roman" w:hAnsi="Times New Roman"/>
          <w:b/>
          <w:bCs/>
          <w:sz w:val="24"/>
        </w:rPr>
      </w:pPr>
      <w:r w:rsidRPr="00666907">
        <w:rPr>
          <w:rFonts w:ascii="Times New Roman" w:hAnsi="Times New Roman"/>
          <w:b/>
          <w:bCs/>
          <w:sz w:val="24"/>
        </w:rPr>
        <w:t>Accreditation &amp; Quality Assurance Center</w:t>
      </w:r>
    </w:p>
    <w:p w:rsidR="00F51120" w:rsidRPr="00666907" w:rsidRDefault="008405E0" w:rsidP="00016899">
      <w:pPr>
        <w:spacing w:line="360" w:lineRule="auto"/>
        <w:jc w:val="center"/>
        <w:rPr>
          <w:rFonts w:ascii="Times New Roman" w:hAnsi="Times New Roman"/>
          <w:b/>
          <w:sz w:val="24"/>
        </w:rPr>
      </w:pPr>
      <w:r>
        <w:rPr>
          <w:rFonts w:ascii="Times New Roman" w:hAnsi="Times New Roman"/>
          <w:noProof/>
          <w:sz w:val="24"/>
          <w:lang w:val="en-US"/>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2165350</wp:posOffset>
                </wp:positionV>
                <wp:extent cx="3011805" cy="520065"/>
                <wp:effectExtent l="9525" t="12700" r="17145" b="292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520065"/>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rsidR="000E1F2E" w:rsidRPr="0002388B" w:rsidRDefault="000E1F2E"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Default="000E1F2E" w:rsidP="00016899">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Default="000E1F2E" w:rsidP="00174022">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70.5pt;width:237.15pt;height:40.9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" strokecolor="white" strokeweight="1pt">
                <v:fill color2="#999" focus="100%" type="gradient"/>
                <v:shadow on="t" color="#7f7f7f" opacity=".5" offset="1pt"/>
                <v:textbox>
                  <w:txbxContent>
                    <w:p w:rsidR="000E1F2E" w:rsidRPr="0002388B" w:rsidRDefault="000E1F2E"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Pr="0002388B" w:rsidRDefault="000E1F2E" w:rsidP="00016899">
                      <w:pPr>
                        <w:pStyle w:val="ps1Char"/>
                        <w:rPr>
                          <w:rFonts w:cs="Andalus"/>
                          <w:sz w:val="56"/>
                          <w:szCs w:val="56"/>
                        </w:rPr>
                      </w:pPr>
                    </w:p>
                    <w:p w:rsidR="000E1F2E" w:rsidRDefault="000E1F2E" w:rsidP="00016899">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Pr="0002388B" w:rsidRDefault="000E1F2E" w:rsidP="00174022">
                      <w:pPr>
                        <w:pStyle w:val="ps1Char"/>
                      </w:pPr>
                    </w:p>
                    <w:p w:rsidR="000E1F2E" w:rsidRDefault="000E1F2E" w:rsidP="00174022">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p w:rsidR="000E1F2E" w:rsidRPr="0002388B" w:rsidRDefault="000E1F2E" w:rsidP="000D7E7E">
                      <w:pPr>
                        <w:pStyle w:val="ps1Char"/>
                      </w:pPr>
                    </w:p>
                  </w:txbxContent>
                </v:textbox>
              </v:shape>
            </w:pict>
          </mc:Fallback>
        </mc:AlternateContent>
      </w:r>
      <w:r w:rsidR="00F51120" w:rsidRPr="00666907">
        <w:rPr>
          <w:rFonts w:ascii="Times New Roman" w:hAnsi="Times New Roman"/>
          <w:b/>
          <w:bCs/>
          <w:sz w:val="24"/>
        </w:rPr>
        <w:br w:type="page"/>
      </w: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76"/>
        <w:gridCol w:w="3366"/>
        <w:gridCol w:w="6138"/>
      </w:tblGrid>
      <w:tr w:rsidR="00B143AC" w:rsidRPr="00666907" w:rsidTr="00E546E1">
        <w:trPr>
          <w:trHeight w:val="307"/>
        </w:trPr>
        <w:tc>
          <w:tcPr>
            <w:tcW w:w="576" w:type="dxa"/>
            <w:vAlign w:val="center"/>
          </w:tcPr>
          <w:p w:rsidR="00B143AC" w:rsidRPr="00666907" w:rsidRDefault="00F51120" w:rsidP="0033559A">
            <w:pPr>
              <w:spacing w:before="40" w:after="40"/>
              <w:jc w:val="center"/>
              <w:rPr>
                <w:rFonts w:ascii="Times New Roman" w:hAnsi="Times New Roman"/>
                <w:b/>
                <w:sz w:val="24"/>
              </w:rPr>
            </w:pPr>
            <w:r w:rsidRPr="00666907">
              <w:rPr>
                <w:rFonts w:ascii="Times New Roman" w:hAnsi="Times New Roman"/>
                <w:b/>
                <w:bCs/>
                <w:sz w:val="24"/>
              </w:rPr>
              <w:lastRenderedPageBreak/>
              <w:br w:type="page"/>
            </w:r>
            <w:r w:rsidR="00B143AC" w:rsidRPr="00666907">
              <w:rPr>
                <w:rFonts w:ascii="Times New Roman" w:hAnsi="Times New Roman"/>
                <w:b/>
                <w:sz w:val="24"/>
              </w:rPr>
              <w:t>1</w:t>
            </w:r>
          </w:p>
        </w:tc>
        <w:tc>
          <w:tcPr>
            <w:tcW w:w="3366" w:type="dxa"/>
            <w:shd w:val="clear" w:color="auto" w:fill="D9D9D9"/>
            <w:vAlign w:val="center"/>
          </w:tcPr>
          <w:p w:rsidR="00B143AC" w:rsidRPr="00666907" w:rsidRDefault="00047D5D" w:rsidP="00824627">
            <w:pPr>
              <w:pStyle w:val="ps2"/>
              <w:spacing w:before="40" w:after="40" w:line="240" w:lineRule="auto"/>
              <w:rPr>
                <w:rFonts w:ascii="Times New Roman" w:hAnsi="Times New Roman" w:cs="Times New Roman"/>
                <w:b w:val="0"/>
                <w:bCs w:val="0"/>
                <w:sz w:val="24"/>
              </w:rPr>
            </w:pPr>
            <w:r w:rsidRPr="00666907">
              <w:rPr>
                <w:rFonts w:ascii="Times New Roman" w:hAnsi="Times New Roman" w:cs="Times New Roman"/>
                <w:b w:val="0"/>
                <w:bCs w:val="0"/>
                <w:sz w:val="24"/>
              </w:rPr>
              <w:t xml:space="preserve">Course </w:t>
            </w:r>
            <w:r w:rsidR="00824627" w:rsidRPr="00666907">
              <w:rPr>
                <w:rFonts w:ascii="Times New Roman" w:hAnsi="Times New Roman" w:cs="Times New Roman"/>
                <w:b w:val="0"/>
                <w:bCs w:val="0"/>
                <w:sz w:val="24"/>
              </w:rPr>
              <w:t>t</w:t>
            </w:r>
            <w:r w:rsidRPr="00666907">
              <w:rPr>
                <w:rFonts w:ascii="Times New Roman" w:hAnsi="Times New Roman" w:cs="Times New Roman"/>
                <w:b w:val="0"/>
                <w:bCs w:val="0"/>
                <w:sz w:val="24"/>
              </w:rPr>
              <w:t>itle</w:t>
            </w:r>
          </w:p>
        </w:tc>
        <w:tc>
          <w:tcPr>
            <w:tcW w:w="6138" w:type="dxa"/>
          </w:tcPr>
          <w:p w:rsidR="00B143AC" w:rsidRPr="00666907" w:rsidRDefault="0060006C" w:rsidP="00955553">
            <w:pPr>
              <w:pStyle w:val="ps1Char"/>
              <w:rPr>
                <w:rFonts w:ascii="Times New Roman" w:hAnsi="Times New Roman"/>
                <w:sz w:val="24"/>
                <w:szCs w:val="24"/>
              </w:rPr>
            </w:pPr>
            <w:r>
              <w:rPr>
                <w:rFonts w:ascii="Times New Roman" w:hAnsi="Times New Roman"/>
                <w:sz w:val="24"/>
                <w:szCs w:val="24"/>
              </w:rPr>
              <w:t>Medical Parasitology</w:t>
            </w:r>
          </w:p>
        </w:tc>
      </w:tr>
      <w:tr w:rsidR="00B143AC" w:rsidRPr="00666907" w:rsidTr="00E546E1">
        <w:trPr>
          <w:trHeight w:val="307"/>
        </w:trPr>
        <w:tc>
          <w:tcPr>
            <w:tcW w:w="576" w:type="dxa"/>
            <w:vAlign w:val="center"/>
          </w:tcPr>
          <w:p w:rsidR="00B143AC" w:rsidRPr="00666907" w:rsidRDefault="00B143AC" w:rsidP="0033559A">
            <w:pPr>
              <w:spacing w:before="40" w:after="40"/>
              <w:jc w:val="center"/>
              <w:rPr>
                <w:rFonts w:ascii="Times New Roman" w:hAnsi="Times New Roman"/>
                <w:b/>
                <w:sz w:val="24"/>
              </w:rPr>
            </w:pPr>
            <w:r w:rsidRPr="00666907">
              <w:rPr>
                <w:rFonts w:ascii="Times New Roman" w:hAnsi="Times New Roman"/>
                <w:b/>
                <w:sz w:val="24"/>
              </w:rPr>
              <w:t>2</w:t>
            </w:r>
          </w:p>
        </w:tc>
        <w:tc>
          <w:tcPr>
            <w:tcW w:w="3366" w:type="dxa"/>
            <w:shd w:val="clear" w:color="auto" w:fill="D9D9D9"/>
            <w:vAlign w:val="center"/>
          </w:tcPr>
          <w:p w:rsidR="00B143AC" w:rsidRPr="00666907" w:rsidRDefault="00F51120" w:rsidP="00CC4F1F">
            <w:pPr>
              <w:pStyle w:val="ps2"/>
              <w:spacing w:before="40" w:after="40" w:line="240" w:lineRule="auto"/>
              <w:rPr>
                <w:rFonts w:ascii="Times New Roman" w:hAnsi="Times New Roman" w:cs="Times New Roman"/>
                <w:b w:val="0"/>
                <w:bCs w:val="0"/>
                <w:sz w:val="24"/>
              </w:rPr>
            </w:pPr>
            <w:r w:rsidRPr="00666907">
              <w:rPr>
                <w:rFonts w:ascii="Times New Roman" w:hAnsi="Times New Roman" w:cs="Times New Roman"/>
                <w:b w:val="0"/>
                <w:bCs w:val="0"/>
                <w:sz w:val="24"/>
              </w:rPr>
              <w:t xml:space="preserve">Course </w:t>
            </w:r>
            <w:r w:rsidR="00824627" w:rsidRPr="00666907">
              <w:rPr>
                <w:rFonts w:ascii="Times New Roman" w:hAnsi="Times New Roman" w:cs="Times New Roman"/>
                <w:b w:val="0"/>
                <w:bCs w:val="0"/>
                <w:sz w:val="24"/>
              </w:rPr>
              <w:t>n</w:t>
            </w:r>
            <w:r w:rsidR="00047D5D" w:rsidRPr="00666907">
              <w:rPr>
                <w:rFonts w:ascii="Times New Roman" w:hAnsi="Times New Roman" w:cs="Times New Roman"/>
                <w:b w:val="0"/>
                <w:bCs w:val="0"/>
                <w:sz w:val="24"/>
              </w:rPr>
              <w:t>umber</w:t>
            </w:r>
          </w:p>
        </w:tc>
        <w:tc>
          <w:tcPr>
            <w:tcW w:w="6138" w:type="dxa"/>
          </w:tcPr>
          <w:p w:rsidR="00B143AC" w:rsidRPr="00666907" w:rsidRDefault="001331E0" w:rsidP="0060006C">
            <w:pPr>
              <w:pStyle w:val="ps1Char"/>
              <w:rPr>
                <w:rFonts w:ascii="Times New Roman" w:hAnsi="Times New Roman"/>
                <w:sz w:val="24"/>
                <w:szCs w:val="24"/>
              </w:rPr>
            </w:pPr>
            <w:bookmarkStart w:id="0" w:name="_GoBack"/>
            <w:r w:rsidRPr="00666907">
              <w:rPr>
                <w:rFonts w:ascii="Times New Roman" w:hAnsi="Times New Roman"/>
                <w:sz w:val="24"/>
                <w:szCs w:val="24"/>
              </w:rPr>
              <w:t>030436</w:t>
            </w:r>
            <w:r w:rsidR="0060006C">
              <w:rPr>
                <w:rFonts w:ascii="Times New Roman" w:hAnsi="Times New Roman"/>
                <w:sz w:val="24"/>
                <w:szCs w:val="24"/>
              </w:rPr>
              <w:t>8</w:t>
            </w:r>
            <w:bookmarkEnd w:id="0"/>
          </w:p>
        </w:tc>
      </w:tr>
      <w:tr w:rsidR="00172634" w:rsidRPr="00666907" w:rsidTr="00E546E1">
        <w:trPr>
          <w:trHeight w:val="307"/>
        </w:trPr>
        <w:tc>
          <w:tcPr>
            <w:tcW w:w="576" w:type="dxa"/>
            <w:vMerge w:val="restart"/>
            <w:vAlign w:val="center"/>
          </w:tcPr>
          <w:p w:rsidR="00172634" w:rsidRPr="00666907" w:rsidRDefault="00172634" w:rsidP="00172634">
            <w:pPr>
              <w:spacing w:before="40" w:after="40"/>
              <w:jc w:val="center"/>
              <w:rPr>
                <w:rFonts w:ascii="Times New Roman" w:hAnsi="Times New Roman"/>
                <w:b/>
                <w:sz w:val="24"/>
              </w:rPr>
            </w:pPr>
            <w:r w:rsidRPr="00666907">
              <w:rPr>
                <w:rFonts w:ascii="Times New Roman" w:hAnsi="Times New Roman"/>
                <w:b/>
                <w:sz w:val="24"/>
              </w:rPr>
              <w:t>3</w:t>
            </w:r>
          </w:p>
        </w:tc>
        <w:tc>
          <w:tcPr>
            <w:tcW w:w="3366" w:type="dxa"/>
            <w:shd w:val="clear" w:color="auto" w:fill="D9D9D9"/>
          </w:tcPr>
          <w:p w:rsidR="00172634" w:rsidRPr="00666907" w:rsidRDefault="00172634" w:rsidP="00955553">
            <w:pPr>
              <w:pStyle w:val="ps1Char"/>
              <w:rPr>
                <w:rFonts w:ascii="Times New Roman" w:hAnsi="Times New Roman"/>
                <w:sz w:val="24"/>
                <w:szCs w:val="24"/>
              </w:rPr>
            </w:pPr>
            <w:r w:rsidRPr="00666907">
              <w:rPr>
                <w:rFonts w:ascii="Times New Roman" w:hAnsi="Times New Roman"/>
                <w:sz w:val="24"/>
                <w:szCs w:val="24"/>
              </w:rPr>
              <w:t>Credit hours (theory, practical)</w:t>
            </w:r>
          </w:p>
        </w:tc>
        <w:tc>
          <w:tcPr>
            <w:tcW w:w="6138" w:type="dxa"/>
          </w:tcPr>
          <w:p w:rsidR="00172634" w:rsidRPr="00666907" w:rsidRDefault="004512E8" w:rsidP="004512E8">
            <w:pPr>
              <w:pStyle w:val="ps1Char"/>
              <w:rPr>
                <w:rFonts w:ascii="Times New Roman" w:hAnsi="Times New Roman"/>
                <w:sz w:val="24"/>
                <w:szCs w:val="24"/>
              </w:rPr>
            </w:pPr>
            <w:r w:rsidRPr="00666907">
              <w:rPr>
                <w:rFonts w:ascii="Times New Roman" w:hAnsi="Times New Roman"/>
                <w:sz w:val="24"/>
                <w:szCs w:val="24"/>
              </w:rPr>
              <w:t>2, 3</w:t>
            </w:r>
          </w:p>
        </w:tc>
      </w:tr>
      <w:tr w:rsidR="00172634" w:rsidRPr="00666907" w:rsidTr="00E546E1">
        <w:trPr>
          <w:trHeight w:val="307"/>
        </w:trPr>
        <w:tc>
          <w:tcPr>
            <w:tcW w:w="576" w:type="dxa"/>
            <w:vMerge/>
            <w:vAlign w:val="center"/>
          </w:tcPr>
          <w:p w:rsidR="00172634" w:rsidRPr="00666907" w:rsidRDefault="00172634" w:rsidP="0033559A">
            <w:pPr>
              <w:spacing w:before="40" w:after="40"/>
              <w:jc w:val="center"/>
              <w:rPr>
                <w:rFonts w:ascii="Times New Roman" w:hAnsi="Times New Roman"/>
                <w:b/>
                <w:sz w:val="24"/>
              </w:rPr>
            </w:pPr>
          </w:p>
        </w:tc>
        <w:tc>
          <w:tcPr>
            <w:tcW w:w="3366" w:type="dxa"/>
            <w:shd w:val="clear" w:color="auto" w:fill="D9D9D9"/>
          </w:tcPr>
          <w:p w:rsidR="00172634" w:rsidRPr="00666907" w:rsidRDefault="00172634" w:rsidP="00955553">
            <w:pPr>
              <w:pStyle w:val="ps1Char"/>
              <w:rPr>
                <w:rFonts w:ascii="Times New Roman" w:hAnsi="Times New Roman"/>
                <w:sz w:val="24"/>
                <w:szCs w:val="24"/>
              </w:rPr>
            </w:pPr>
            <w:r w:rsidRPr="00666907">
              <w:rPr>
                <w:rFonts w:ascii="Times New Roman" w:hAnsi="Times New Roman"/>
                <w:sz w:val="24"/>
                <w:szCs w:val="24"/>
              </w:rPr>
              <w:t>Contact hours (theory, practical)</w:t>
            </w:r>
          </w:p>
        </w:tc>
        <w:tc>
          <w:tcPr>
            <w:tcW w:w="6138" w:type="dxa"/>
          </w:tcPr>
          <w:p w:rsidR="00172634" w:rsidRPr="00666907" w:rsidRDefault="004512E8" w:rsidP="00694358">
            <w:pPr>
              <w:pStyle w:val="ps1Char"/>
              <w:rPr>
                <w:rFonts w:ascii="Times New Roman" w:hAnsi="Times New Roman"/>
                <w:sz w:val="24"/>
                <w:szCs w:val="24"/>
              </w:rPr>
            </w:pPr>
            <w:r w:rsidRPr="00666907">
              <w:rPr>
                <w:rFonts w:ascii="Times New Roman" w:hAnsi="Times New Roman"/>
                <w:sz w:val="24"/>
                <w:szCs w:val="24"/>
              </w:rPr>
              <w:t xml:space="preserve">Tuesday </w:t>
            </w:r>
            <w:r w:rsidR="0060006C">
              <w:rPr>
                <w:rFonts w:ascii="Times New Roman" w:hAnsi="Times New Roman"/>
                <w:sz w:val="24"/>
                <w:szCs w:val="24"/>
              </w:rPr>
              <w:t>&amp; Thursday (13</w:t>
            </w:r>
            <w:r w:rsidRPr="00666907">
              <w:rPr>
                <w:rFonts w:ascii="Times New Roman" w:hAnsi="Times New Roman"/>
                <w:sz w:val="24"/>
                <w:szCs w:val="24"/>
              </w:rPr>
              <w:t xml:space="preserve"> - </w:t>
            </w:r>
            <w:r w:rsidR="0060006C">
              <w:rPr>
                <w:rFonts w:ascii="Times New Roman" w:hAnsi="Times New Roman"/>
                <w:sz w:val="24"/>
                <w:szCs w:val="24"/>
              </w:rPr>
              <w:t>14</w:t>
            </w:r>
            <w:r w:rsidRPr="00666907">
              <w:rPr>
                <w:rFonts w:ascii="Times New Roman" w:hAnsi="Times New Roman"/>
                <w:sz w:val="24"/>
                <w:szCs w:val="24"/>
              </w:rPr>
              <w:t xml:space="preserve">) , </w:t>
            </w:r>
            <w:r w:rsidR="0060006C">
              <w:rPr>
                <w:rFonts w:ascii="Times New Roman" w:hAnsi="Times New Roman"/>
                <w:sz w:val="24"/>
                <w:szCs w:val="24"/>
              </w:rPr>
              <w:t>Sunday (12</w:t>
            </w:r>
            <w:r w:rsidRPr="00666907">
              <w:rPr>
                <w:rFonts w:ascii="Times New Roman" w:hAnsi="Times New Roman"/>
                <w:sz w:val="24"/>
                <w:szCs w:val="24"/>
              </w:rPr>
              <w:t xml:space="preserve"> - </w:t>
            </w:r>
            <w:r w:rsidR="0060006C">
              <w:rPr>
                <w:rFonts w:ascii="Times New Roman" w:hAnsi="Times New Roman"/>
                <w:sz w:val="24"/>
                <w:szCs w:val="24"/>
              </w:rPr>
              <w:t>15)</w:t>
            </w:r>
            <w:r w:rsidR="00694358">
              <w:rPr>
                <w:rFonts w:ascii="Times New Roman" w:hAnsi="Times New Roman"/>
                <w:sz w:val="24"/>
                <w:szCs w:val="24"/>
              </w:rPr>
              <w:t xml:space="preserve"> &amp;</w:t>
            </w:r>
            <w:r w:rsidR="0060006C">
              <w:rPr>
                <w:rFonts w:ascii="Times New Roman" w:hAnsi="Times New Roman"/>
                <w:sz w:val="24"/>
                <w:szCs w:val="24"/>
              </w:rPr>
              <w:t xml:space="preserve"> (15- 18</w:t>
            </w:r>
            <w:r w:rsidRPr="00666907">
              <w:rPr>
                <w:rFonts w:ascii="Times New Roman" w:hAnsi="Times New Roman"/>
                <w:sz w:val="24"/>
                <w:szCs w:val="24"/>
              </w:rPr>
              <w:t>)</w:t>
            </w:r>
          </w:p>
        </w:tc>
      </w:tr>
      <w:tr w:rsidR="00047D5D" w:rsidRPr="00666907" w:rsidTr="00E546E1">
        <w:trPr>
          <w:trHeight w:val="307"/>
        </w:trPr>
        <w:tc>
          <w:tcPr>
            <w:tcW w:w="576" w:type="dxa"/>
            <w:vAlign w:val="center"/>
          </w:tcPr>
          <w:p w:rsidR="00047D5D" w:rsidRPr="00666907" w:rsidRDefault="00047D5D" w:rsidP="0033559A">
            <w:pPr>
              <w:spacing w:before="40" w:after="40"/>
              <w:jc w:val="center"/>
              <w:rPr>
                <w:rFonts w:ascii="Times New Roman" w:hAnsi="Times New Roman"/>
                <w:b/>
                <w:sz w:val="24"/>
              </w:rPr>
            </w:pPr>
            <w:r w:rsidRPr="00666907">
              <w:rPr>
                <w:rFonts w:ascii="Times New Roman" w:hAnsi="Times New Roman"/>
                <w:b/>
                <w:sz w:val="24"/>
              </w:rPr>
              <w:t>4</w:t>
            </w:r>
          </w:p>
        </w:tc>
        <w:tc>
          <w:tcPr>
            <w:tcW w:w="3366" w:type="dxa"/>
            <w:shd w:val="clear" w:color="auto" w:fill="D9D9D9"/>
            <w:vAlign w:val="center"/>
          </w:tcPr>
          <w:p w:rsidR="00047D5D" w:rsidRPr="00666907" w:rsidRDefault="00047D5D" w:rsidP="00824627">
            <w:pPr>
              <w:pStyle w:val="ps2"/>
              <w:spacing w:before="40" w:after="40" w:line="240" w:lineRule="auto"/>
              <w:rPr>
                <w:rFonts w:ascii="Times New Roman" w:hAnsi="Times New Roman" w:cs="Times New Roman"/>
                <w:b w:val="0"/>
                <w:bCs w:val="0"/>
                <w:sz w:val="24"/>
              </w:rPr>
            </w:pPr>
            <w:r w:rsidRPr="00666907">
              <w:rPr>
                <w:rFonts w:ascii="Times New Roman" w:hAnsi="Times New Roman" w:cs="Times New Roman"/>
                <w:b w:val="0"/>
                <w:bCs w:val="0"/>
                <w:sz w:val="24"/>
              </w:rPr>
              <w:t>Prerequisites/</w:t>
            </w:r>
            <w:r w:rsidR="0060006C">
              <w:rPr>
                <w:rFonts w:ascii="Times New Roman" w:hAnsi="Times New Roman" w:cs="Times New Roman"/>
                <w:b w:val="0"/>
                <w:bCs w:val="0"/>
                <w:sz w:val="24"/>
              </w:rPr>
              <w:t>co-</w:t>
            </w:r>
            <w:r w:rsidR="0060006C" w:rsidRPr="00666907">
              <w:rPr>
                <w:rFonts w:ascii="Times New Roman" w:hAnsi="Times New Roman" w:cs="Times New Roman"/>
                <w:b w:val="0"/>
                <w:bCs w:val="0"/>
                <w:sz w:val="24"/>
              </w:rPr>
              <w:t>requisites</w:t>
            </w:r>
          </w:p>
        </w:tc>
        <w:tc>
          <w:tcPr>
            <w:tcW w:w="6138" w:type="dxa"/>
          </w:tcPr>
          <w:p w:rsidR="00047D5D" w:rsidRPr="00666907" w:rsidRDefault="001331E0" w:rsidP="00955553">
            <w:pPr>
              <w:pStyle w:val="ps1Char"/>
              <w:rPr>
                <w:rFonts w:ascii="Times New Roman" w:hAnsi="Times New Roman"/>
                <w:sz w:val="24"/>
                <w:szCs w:val="24"/>
              </w:rPr>
            </w:pPr>
            <w:r w:rsidRPr="00666907">
              <w:rPr>
                <w:rFonts w:ascii="Times New Roman" w:hAnsi="Times New Roman"/>
                <w:sz w:val="24"/>
                <w:szCs w:val="24"/>
              </w:rPr>
              <w:t>0303102</w:t>
            </w:r>
          </w:p>
        </w:tc>
      </w:tr>
      <w:tr w:rsidR="00047D5D" w:rsidRPr="00666907" w:rsidTr="00E546E1">
        <w:trPr>
          <w:trHeight w:val="307"/>
        </w:trPr>
        <w:tc>
          <w:tcPr>
            <w:tcW w:w="576" w:type="dxa"/>
            <w:vAlign w:val="center"/>
          </w:tcPr>
          <w:p w:rsidR="00047D5D" w:rsidRPr="00666907" w:rsidRDefault="00047D5D" w:rsidP="0033559A">
            <w:pPr>
              <w:spacing w:before="40" w:after="40"/>
              <w:jc w:val="center"/>
              <w:rPr>
                <w:rFonts w:ascii="Times New Roman" w:hAnsi="Times New Roman"/>
                <w:b/>
                <w:sz w:val="24"/>
              </w:rPr>
            </w:pPr>
            <w:r w:rsidRPr="00666907">
              <w:rPr>
                <w:rFonts w:ascii="Times New Roman" w:hAnsi="Times New Roman"/>
                <w:b/>
                <w:sz w:val="24"/>
              </w:rPr>
              <w:t>5</w:t>
            </w:r>
          </w:p>
        </w:tc>
        <w:tc>
          <w:tcPr>
            <w:tcW w:w="3366" w:type="dxa"/>
            <w:shd w:val="clear" w:color="auto" w:fill="D9D9D9"/>
            <w:vAlign w:val="center"/>
          </w:tcPr>
          <w:p w:rsidR="00047D5D" w:rsidRPr="00666907" w:rsidRDefault="00047D5D" w:rsidP="00824627">
            <w:pPr>
              <w:pStyle w:val="ps2"/>
              <w:spacing w:before="40" w:after="40" w:line="240" w:lineRule="auto"/>
              <w:rPr>
                <w:rFonts w:ascii="Times New Roman" w:hAnsi="Times New Roman" w:cs="Times New Roman"/>
                <w:b w:val="0"/>
                <w:bCs w:val="0"/>
                <w:sz w:val="24"/>
              </w:rPr>
            </w:pPr>
            <w:r w:rsidRPr="00666907">
              <w:rPr>
                <w:rFonts w:ascii="Times New Roman" w:hAnsi="Times New Roman" w:cs="Times New Roman"/>
                <w:b w:val="0"/>
                <w:bCs w:val="0"/>
                <w:sz w:val="24"/>
              </w:rPr>
              <w:t xml:space="preserve">Program </w:t>
            </w:r>
            <w:r w:rsidR="00824627" w:rsidRPr="00666907">
              <w:rPr>
                <w:rFonts w:ascii="Times New Roman" w:hAnsi="Times New Roman" w:cs="Times New Roman"/>
                <w:b w:val="0"/>
                <w:bCs w:val="0"/>
                <w:sz w:val="24"/>
              </w:rPr>
              <w:t>t</w:t>
            </w:r>
            <w:r w:rsidRPr="00666907">
              <w:rPr>
                <w:rFonts w:ascii="Times New Roman" w:hAnsi="Times New Roman" w:cs="Times New Roman"/>
                <w:b w:val="0"/>
                <w:bCs w:val="0"/>
                <w:sz w:val="24"/>
              </w:rPr>
              <w:t>itle</w:t>
            </w:r>
          </w:p>
        </w:tc>
        <w:tc>
          <w:tcPr>
            <w:tcW w:w="6138" w:type="dxa"/>
          </w:tcPr>
          <w:p w:rsidR="00047D5D" w:rsidRPr="00666907" w:rsidRDefault="005151BF" w:rsidP="0060006C">
            <w:pPr>
              <w:pStyle w:val="ps1Char"/>
              <w:rPr>
                <w:rFonts w:ascii="Times New Roman" w:hAnsi="Times New Roman"/>
                <w:sz w:val="24"/>
                <w:szCs w:val="24"/>
              </w:rPr>
            </w:pPr>
            <w:r w:rsidRPr="00666907">
              <w:rPr>
                <w:rFonts w:ascii="Times New Roman" w:hAnsi="Times New Roman"/>
                <w:sz w:val="24"/>
                <w:szCs w:val="24"/>
                <w:shd w:val="clear" w:color="auto" w:fill="F9F9F9"/>
              </w:rPr>
              <w:t xml:space="preserve">Bachelor of </w:t>
            </w:r>
            <w:r w:rsidR="0060006C">
              <w:rPr>
                <w:rFonts w:ascii="Times New Roman" w:hAnsi="Times New Roman"/>
                <w:sz w:val="24"/>
                <w:szCs w:val="24"/>
                <w:shd w:val="clear" w:color="auto" w:fill="F9F9F9"/>
              </w:rPr>
              <w:t>Medical Laboratory Sciences</w:t>
            </w:r>
          </w:p>
        </w:tc>
      </w:tr>
      <w:tr w:rsidR="00047D5D" w:rsidRPr="00666907" w:rsidTr="00E546E1">
        <w:trPr>
          <w:trHeight w:val="307"/>
        </w:trPr>
        <w:tc>
          <w:tcPr>
            <w:tcW w:w="576" w:type="dxa"/>
            <w:vAlign w:val="center"/>
          </w:tcPr>
          <w:p w:rsidR="00047D5D" w:rsidRPr="00666907" w:rsidRDefault="00047D5D" w:rsidP="0033559A">
            <w:pPr>
              <w:spacing w:before="40" w:after="40"/>
              <w:jc w:val="center"/>
              <w:rPr>
                <w:rFonts w:ascii="Times New Roman" w:hAnsi="Times New Roman"/>
                <w:b/>
                <w:sz w:val="24"/>
              </w:rPr>
            </w:pPr>
            <w:r w:rsidRPr="00666907">
              <w:rPr>
                <w:rFonts w:ascii="Times New Roman" w:hAnsi="Times New Roman"/>
                <w:b/>
                <w:sz w:val="24"/>
              </w:rPr>
              <w:t>6</w:t>
            </w:r>
          </w:p>
        </w:tc>
        <w:tc>
          <w:tcPr>
            <w:tcW w:w="3366" w:type="dxa"/>
            <w:shd w:val="clear" w:color="auto" w:fill="D9D9D9"/>
            <w:vAlign w:val="center"/>
          </w:tcPr>
          <w:p w:rsidR="00047D5D" w:rsidRPr="00666907" w:rsidRDefault="00047D5D" w:rsidP="00824627">
            <w:pPr>
              <w:pStyle w:val="ps2"/>
              <w:spacing w:before="40" w:after="40" w:line="240" w:lineRule="auto"/>
              <w:rPr>
                <w:rFonts w:ascii="Times New Roman" w:hAnsi="Times New Roman" w:cs="Times New Roman"/>
                <w:b w:val="0"/>
                <w:bCs w:val="0"/>
                <w:sz w:val="24"/>
              </w:rPr>
            </w:pPr>
            <w:r w:rsidRPr="00666907">
              <w:rPr>
                <w:rFonts w:ascii="Times New Roman" w:hAnsi="Times New Roman" w:cs="Times New Roman"/>
                <w:b w:val="0"/>
                <w:bCs w:val="0"/>
                <w:sz w:val="24"/>
              </w:rPr>
              <w:t xml:space="preserve">Program </w:t>
            </w:r>
            <w:r w:rsidR="00824627" w:rsidRPr="00666907">
              <w:rPr>
                <w:rFonts w:ascii="Times New Roman" w:hAnsi="Times New Roman" w:cs="Times New Roman"/>
                <w:b w:val="0"/>
                <w:bCs w:val="0"/>
                <w:sz w:val="24"/>
              </w:rPr>
              <w:t>c</w:t>
            </w:r>
            <w:r w:rsidRPr="00666907">
              <w:rPr>
                <w:rFonts w:ascii="Times New Roman" w:hAnsi="Times New Roman" w:cs="Times New Roman"/>
                <w:b w:val="0"/>
                <w:bCs w:val="0"/>
                <w:sz w:val="24"/>
              </w:rPr>
              <w:t>ode</w:t>
            </w:r>
          </w:p>
        </w:tc>
        <w:tc>
          <w:tcPr>
            <w:tcW w:w="6138" w:type="dxa"/>
          </w:tcPr>
          <w:p w:rsidR="00047D5D" w:rsidRPr="00666907" w:rsidRDefault="0060006C" w:rsidP="00955553">
            <w:pPr>
              <w:pStyle w:val="ps1Char"/>
              <w:rPr>
                <w:rFonts w:ascii="Times New Roman" w:hAnsi="Times New Roman"/>
                <w:sz w:val="24"/>
                <w:szCs w:val="24"/>
              </w:rPr>
            </w:pPr>
            <w:r>
              <w:rPr>
                <w:rFonts w:ascii="Times New Roman" w:hAnsi="Times New Roman"/>
                <w:sz w:val="24"/>
                <w:szCs w:val="24"/>
              </w:rPr>
              <w:t xml:space="preserve"> </w:t>
            </w:r>
          </w:p>
        </w:tc>
      </w:tr>
      <w:tr w:rsidR="00047D5D" w:rsidRPr="00666907" w:rsidTr="00E546E1">
        <w:trPr>
          <w:trHeight w:val="307"/>
        </w:trPr>
        <w:tc>
          <w:tcPr>
            <w:tcW w:w="576" w:type="dxa"/>
            <w:vAlign w:val="center"/>
          </w:tcPr>
          <w:p w:rsidR="00047D5D" w:rsidRPr="00666907" w:rsidRDefault="00047D5D" w:rsidP="0033559A">
            <w:pPr>
              <w:spacing w:before="40" w:after="40"/>
              <w:jc w:val="center"/>
              <w:rPr>
                <w:rFonts w:ascii="Times New Roman" w:hAnsi="Times New Roman"/>
                <w:b/>
                <w:sz w:val="24"/>
              </w:rPr>
            </w:pPr>
            <w:r w:rsidRPr="00666907">
              <w:rPr>
                <w:rFonts w:ascii="Times New Roman" w:hAnsi="Times New Roman"/>
                <w:b/>
                <w:sz w:val="24"/>
              </w:rPr>
              <w:t>7</w:t>
            </w:r>
          </w:p>
        </w:tc>
        <w:tc>
          <w:tcPr>
            <w:tcW w:w="3366" w:type="dxa"/>
            <w:shd w:val="clear" w:color="auto" w:fill="D9D9D9"/>
            <w:vAlign w:val="center"/>
          </w:tcPr>
          <w:p w:rsidR="00047D5D" w:rsidRPr="00666907" w:rsidRDefault="00047D5D" w:rsidP="00824627">
            <w:pPr>
              <w:pStyle w:val="ps2"/>
              <w:spacing w:before="40" w:after="40" w:line="240" w:lineRule="auto"/>
              <w:rPr>
                <w:rFonts w:ascii="Times New Roman" w:hAnsi="Times New Roman" w:cs="Times New Roman"/>
                <w:b w:val="0"/>
                <w:bCs w:val="0"/>
                <w:sz w:val="24"/>
              </w:rPr>
            </w:pPr>
            <w:r w:rsidRPr="00666907">
              <w:rPr>
                <w:rFonts w:ascii="Times New Roman" w:hAnsi="Times New Roman" w:cs="Times New Roman"/>
                <w:b w:val="0"/>
                <w:bCs w:val="0"/>
                <w:sz w:val="24"/>
              </w:rPr>
              <w:t xml:space="preserve">Awarding </w:t>
            </w:r>
            <w:r w:rsidR="00824627" w:rsidRPr="00666907">
              <w:rPr>
                <w:rFonts w:ascii="Times New Roman" w:hAnsi="Times New Roman" w:cs="Times New Roman"/>
                <w:b w:val="0"/>
                <w:bCs w:val="0"/>
                <w:sz w:val="24"/>
              </w:rPr>
              <w:t>i</w:t>
            </w:r>
            <w:r w:rsidRPr="00666907">
              <w:rPr>
                <w:rFonts w:ascii="Times New Roman" w:hAnsi="Times New Roman" w:cs="Times New Roman"/>
                <w:b w:val="0"/>
                <w:bCs w:val="0"/>
                <w:sz w:val="24"/>
              </w:rPr>
              <w:t>nstitution</w:t>
            </w:r>
            <w:r w:rsidRPr="00666907" w:rsidDel="00627DDC">
              <w:rPr>
                <w:rFonts w:ascii="Times New Roman" w:hAnsi="Times New Roman" w:cs="Times New Roman"/>
                <w:b w:val="0"/>
                <w:bCs w:val="0"/>
                <w:sz w:val="24"/>
              </w:rPr>
              <w:t xml:space="preserve"> </w:t>
            </w:r>
          </w:p>
        </w:tc>
        <w:tc>
          <w:tcPr>
            <w:tcW w:w="6138" w:type="dxa"/>
          </w:tcPr>
          <w:p w:rsidR="00047D5D" w:rsidRPr="00666907" w:rsidRDefault="001331E0" w:rsidP="00955553">
            <w:pPr>
              <w:pStyle w:val="ps1Char"/>
              <w:rPr>
                <w:rFonts w:ascii="Times New Roman" w:hAnsi="Times New Roman"/>
                <w:sz w:val="24"/>
                <w:szCs w:val="24"/>
              </w:rPr>
            </w:pPr>
            <w:r w:rsidRPr="00666907">
              <w:rPr>
                <w:rFonts w:ascii="Times New Roman" w:hAnsi="Times New Roman"/>
                <w:sz w:val="24"/>
                <w:szCs w:val="24"/>
              </w:rPr>
              <w:t>University of Jordan</w:t>
            </w:r>
          </w:p>
        </w:tc>
      </w:tr>
      <w:tr w:rsidR="00671D3D" w:rsidRPr="00666907" w:rsidTr="00E546E1">
        <w:trPr>
          <w:trHeight w:val="307"/>
        </w:trPr>
        <w:tc>
          <w:tcPr>
            <w:tcW w:w="576" w:type="dxa"/>
            <w:vAlign w:val="center"/>
          </w:tcPr>
          <w:p w:rsidR="00671D3D" w:rsidRPr="00666907" w:rsidRDefault="00671D3D" w:rsidP="0033559A">
            <w:pPr>
              <w:spacing w:before="40" w:after="40"/>
              <w:jc w:val="center"/>
              <w:rPr>
                <w:rFonts w:ascii="Times New Roman" w:hAnsi="Times New Roman"/>
                <w:b/>
                <w:sz w:val="24"/>
              </w:rPr>
            </w:pPr>
            <w:r w:rsidRPr="00666907">
              <w:rPr>
                <w:rFonts w:ascii="Times New Roman" w:hAnsi="Times New Roman"/>
                <w:b/>
                <w:sz w:val="24"/>
              </w:rPr>
              <w:t>8</w:t>
            </w:r>
          </w:p>
        </w:tc>
        <w:tc>
          <w:tcPr>
            <w:tcW w:w="3366" w:type="dxa"/>
            <w:shd w:val="clear" w:color="auto" w:fill="D9D9D9"/>
            <w:vAlign w:val="center"/>
          </w:tcPr>
          <w:p w:rsidR="00671D3D" w:rsidRPr="00666907" w:rsidRDefault="00671D3D" w:rsidP="00F57F5A">
            <w:pPr>
              <w:pStyle w:val="ps2"/>
              <w:spacing w:before="40" w:after="40" w:line="240" w:lineRule="auto"/>
              <w:rPr>
                <w:rFonts w:ascii="Times New Roman" w:hAnsi="Times New Roman" w:cs="Times New Roman"/>
                <w:b w:val="0"/>
                <w:bCs w:val="0"/>
                <w:sz w:val="24"/>
              </w:rPr>
            </w:pPr>
            <w:r w:rsidRPr="00666907">
              <w:rPr>
                <w:rFonts w:ascii="Times New Roman" w:hAnsi="Times New Roman" w:cs="Times New Roman"/>
                <w:b w:val="0"/>
                <w:bCs w:val="0"/>
                <w:sz w:val="24"/>
              </w:rPr>
              <w:t>Faculty</w:t>
            </w:r>
          </w:p>
        </w:tc>
        <w:tc>
          <w:tcPr>
            <w:tcW w:w="6138" w:type="dxa"/>
          </w:tcPr>
          <w:p w:rsidR="00671D3D" w:rsidRPr="00666907" w:rsidRDefault="004D2B8C" w:rsidP="00955553">
            <w:pPr>
              <w:pStyle w:val="ps1Char"/>
              <w:rPr>
                <w:rFonts w:ascii="Times New Roman" w:hAnsi="Times New Roman"/>
                <w:sz w:val="24"/>
                <w:szCs w:val="24"/>
              </w:rPr>
            </w:pPr>
            <w:r w:rsidRPr="00666907">
              <w:rPr>
                <w:rFonts w:ascii="Times New Roman" w:hAnsi="Times New Roman"/>
                <w:sz w:val="24"/>
                <w:szCs w:val="24"/>
              </w:rPr>
              <w:t>Science</w:t>
            </w:r>
          </w:p>
        </w:tc>
      </w:tr>
      <w:tr w:rsidR="00671D3D" w:rsidRPr="00666907" w:rsidTr="00E546E1">
        <w:trPr>
          <w:trHeight w:val="307"/>
        </w:trPr>
        <w:tc>
          <w:tcPr>
            <w:tcW w:w="576" w:type="dxa"/>
            <w:vAlign w:val="center"/>
          </w:tcPr>
          <w:p w:rsidR="00671D3D" w:rsidRPr="00666907" w:rsidRDefault="00671D3D" w:rsidP="0033559A">
            <w:pPr>
              <w:spacing w:before="40" w:after="40"/>
              <w:jc w:val="center"/>
              <w:rPr>
                <w:rFonts w:ascii="Times New Roman" w:hAnsi="Times New Roman"/>
                <w:b/>
                <w:sz w:val="24"/>
              </w:rPr>
            </w:pPr>
            <w:r w:rsidRPr="00666907">
              <w:rPr>
                <w:rFonts w:ascii="Times New Roman" w:hAnsi="Times New Roman"/>
                <w:b/>
                <w:sz w:val="24"/>
              </w:rPr>
              <w:t>9</w:t>
            </w:r>
          </w:p>
        </w:tc>
        <w:tc>
          <w:tcPr>
            <w:tcW w:w="3366" w:type="dxa"/>
            <w:shd w:val="clear" w:color="auto" w:fill="D9D9D9"/>
            <w:vAlign w:val="center"/>
          </w:tcPr>
          <w:p w:rsidR="00671D3D" w:rsidRPr="00666907" w:rsidRDefault="00671D3D" w:rsidP="00F57F5A">
            <w:pPr>
              <w:pStyle w:val="ps2"/>
              <w:spacing w:before="40" w:after="40" w:line="240" w:lineRule="auto"/>
              <w:rPr>
                <w:rFonts w:ascii="Times New Roman" w:hAnsi="Times New Roman" w:cs="Times New Roman"/>
                <w:b w:val="0"/>
                <w:bCs w:val="0"/>
                <w:sz w:val="24"/>
              </w:rPr>
            </w:pPr>
            <w:r w:rsidRPr="00666907">
              <w:rPr>
                <w:rFonts w:ascii="Times New Roman" w:hAnsi="Times New Roman" w:cs="Times New Roman"/>
                <w:b w:val="0"/>
                <w:bCs w:val="0"/>
                <w:sz w:val="24"/>
              </w:rPr>
              <w:t>Department</w:t>
            </w:r>
          </w:p>
        </w:tc>
        <w:tc>
          <w:tcPr>
            <w:tcW w:w="6138" w:type="dxa"/>
          </w:tcPr>
          <w:p w:rsidR="00671D3D" w:rsidRPr="00666907" w:rsidRDefault="004D2B8C" w:rsidP="00955553">
            <w:pPr>
              <w:pStyle w:val="ps1Char"/>
              <w:rPr>
                <w:rFonts w:ascii="Times New Roman" w:hAnsi="Times New Roman"/>
                <w:sz w:val="24"/>
                <w:szCs w:val="24"/>
              </w:rPr>
            </w:pPr>
            <w:r w:rsidRPr="00666907">
              <w:rPr>
                <w:rFonts w:ascii="Times New Roman" w:hAnsi="Times New Roman"/>
                <w:sz w:val="24"/>
                <w:szCs w:val="24"/>
              </w:rPr>
              <w:t>Biology</w:t>
            </w:r>
          </w:p>
        </w:tc>
      </w:tr>
      <w:tr w:rsidR="00671D3D" w:rsidRPr="00666907" w:rsidTr="00E546E1">
        <w:trPr>
          <w:trHeight w:val="399"/>
        </w:trPr>
        <w:tc>
          <w:tcPr>
            <w:tcW w:w="576" w:type="dxa"/>
            <w:vAlign w:val="center"/>
          </w:tcPr>
          <w:p w:rsidR="00671D3D" w:rsidRPr="00666907" w:rsidRDefault="00671D3D" w:rsidP="0033559A">
            <w:pPr>
              <w:spacing w:before="40" w:after="40"/>
              <w:jc w:val="center"/>
              <w:rPr>
                <w:rFonts w:ascii="Times New Roman" w:hAnsi="Times New Roman"/>
                <w:b/>
                <w:sz w:val="24"/>
              </w:rPr>
            </w:pPr>
            <w:r w:rsidRPr="00666907">
              <w:rPr>
                <w:rFonts w:ascii="Times New Roman" w:hAnsi="Times New Roman"/>
                <w:b/>
                <w:sz w:val="24"/>
              </w:rPr>
              <w:t>10</w:t>
            </w:r>
          </w:p>
        </w:tc>
        <w:tc>
          <w:tcPr>
            <w:tcW w:w="3366" w:type="dxa"/>
            <w:shd w:val="clear" w:color="auto" w:fill="D9D9D9"/>
            <w:vAlign w:val="center"/>
          </w:tcPr>
          <w:p w:rsidR="00671D3D" w:rsidRPr="00666907" w:rsidRDefault="00671D3D" w:rsidP="00172634">
            <w:pPr>
              <w:pStyle w:val="ps2"/>
              <w:spacing w:before="40" w:after="40" w:line="240" w:lineRule="auto"/>
              <w:rPr>
                <w:rFonts w:ascii="Times New Roman" w:hAnsi="Times New Roman" w:cs="Times New Roman"/>
                <w:b w:val="0"/>
                <w:bCs w:val="0"/>
                <w:sz w:val="24"/>
              </w:rPr>
            </w:pPr>
            <w:r w:rsidRPr="00666907">
              <w:rPr>
                <w:rFonts w:ascii="Times New Roman" w:hAnsi="Times New Roman" w:cs="Times New Roman"/>
                <w:b w:val="0"/>
                <w:bCs w:val="0"/>
                <w:sz w:val="24"/>
              </w:rPr>
              <w:t xml:space="preserve">Level of </w:t>
            </w:r>
            <w:r w:rsidR="00172634" w:rsidRPr="00666907">
              <w:rPr>
                <w:rFonts w:ascii="Times New Roman" w:hAnsi="Times New Roman" w:cs="Times New Roman"/>
                <w:b w:val="0"/>
                <w:bCs w:val="0"/>
                <w:sz w:val="24"/>
              </w:rPr>
              <w:t>c</w:t>
            </w:r>
            <w:r w:rsidR="00D75241" w:rsidRPr="00666907">
              <w:rPr>
                <w:rFonts w:ascii="Times New Roman" w:hAnsi="Times New Roman" w:cs="Times New Roman"/>
                <w:b w:val="0"/>
                <w:bCs w:val="0"/>
                <w:sz w:val="24"/>
              </w:rPr>
              <w:t xml:space="preserve">ourse </w:t>
            </w:r>
          </w:p>
        </w:tc>
        <w:tc>
          <w:tcPr>
            <w:tcW w:w="6138" w:type="dxa"/>
          </w:tcPr>
          <w:p w:rsidR="00671D3D" w:rsidRPr="00666907" w:rsidRDefault="004512E8" w:rsidP="00955553">
            <w:pPr>
              <w:pStyle w:val="ps1Char"/>
              <w:rPr>
                <w:rFonts w:ascii="Times New Roman" w:hAnsi="Times New Roman"/>
                <w:sz w:val="24"/>
                <w:szCs w:val="24"/>
              </w:rPr>
            </w:pPr>
            <w:r w:rsidRPr="00666907">
              <w:rPr>
                <w:rFonts w:ascii="Times New Roman" w:hAnsi="Times New Roman"/>
                <w:sz w:val="24"/>
                <w:szCs w:val="24"/>
              </w:rPr>
              <w:t>Third Year</w:t>
            </w:r>
          </w:p>
        </w:tc>
      </w:tr>
      <w:tr w:rsidR="00761E80" w:rsidRPr="00666907" w:rsidTr="00E546E1">
        <w:trPr>
          <w:trHeight w:val="307"/>
        </w:trPr>
        <w:tc>
          <w:tcPr>
            <w:tcW w:w="576" w:type="dxa"/>
            <w:vAlign w:val="center"/>
          </w:tcPr>
          <w:p w:rsidR="00761E80" w:rsidRPr="00666907" w:rsidRDefault="00761E80" w:rsidP="0033559A">
            <w:pPr>
              <w:spacing w:before="40" w:after="40"/>
              <w:jc w:val="center"/>
              <w:rPr>
                <w:rFonts w:ascii="Times New Roman" w:hAnsi="Times New Roman"/>
                <w:b/>
                <w:sz w:val="24"/>
              </w:rPr>
            </w:pPr>
            <w:r w:rsidRPr="00666907">
              <w:rPr>
                <w:rFonts w:ascii="Times New Roman" w:hAnsi="Times New Roman"/>
                <w:b/>
                <w:sz w:val="24"/>
              </w:rPr>
              <w:t>11</w:t>
            </w:r>
          </w:p>
        </w:tc>
        <w:tc>
          <w:tcPr>
            <w:tcW w:w="3366" w:type="dxa"/>
            <w:shd w:val="clear" w:color="auto" w:fill="D9D9D9"/>
          </w:tcPr>
          <w:p w:rsidR="00761E80" w:rsidRPr="00666907" w:rsidRDefault="00D75241" w:rsidP="00D75241">
            <w:pPr>
              <w:tabs>
                <w:tab w:val="left" w:pos="900"/>
              </w:tabs>
              <w:rPr>
                <w:rFonts w:ascii="Times New Roman" w:hAnsi="Times New Roman"/>
                <w:bCs/>
                <w:sz w:val="24"/>
              </w:rPr>
            </w:pPr>
            <w:r w:rsidRPr="00666907">
              <w:rPr>
                <w:rFonts w:ascii="Times New Roman" w:hAnsi="Times New Roman"/>
                <w:sz w:val="24"/>
              </w:rPr>
              <w:t xml:space="preserve">Year of study and </w:t>
            </w:r>
            <w:r w:rsidRPr="00666907">
              <w:rPr>
                <w:rFonts w:ascii="Times New Roman" w:hAnsi="Times New Roman"/>
                <w:bCs/>
                <w:sz w:val="24"/>
              </w:rPr>
              <w:t>s</w:t>
            </w:r>
            <w:r w:rsidR="00761E80" w:rsidRPr="00666907">
              <w:rPr>
                <w:rFonts w:ascii="Times New Roman" w:hAnsi="Times New Roman"/>
                <w:bCs/>
                <w:sz w:val="24"/>
              </w:rPr>
              <w:t>emester</w:t>
            </w:r>
            <w:r w:rsidR="00824627" w:rsidRPr="00666907">
              <w:rPr>
                <w:rFonts w:ascii="Times New Roman" w:hAnsi="Times New Roman"/>
                <w:bCs/>
                <w:sz w:val="24"/>
              </w:rPr>
              <w:t xml:space="preserve"> </w:t>
            </w:r>
            <w:r w:rsidR="00761E80" w:rsidRPr="00666907">
              <w:rPr>
                <w:rFonts w:ascii="Times New Roman" w:hAnsi="Times New Roman"/>
                <w:bCs/>
                <w:sz w:val="24"/>
              </w:rPr>
              <w:t>(s)</w:t>
            </w:r>
          </w:p>
        </w:tc>
        <w:tc>
          <w:tcPr>
            <w:tcW w:w="6138" w:type="dxa"/>
          </w:tcPr>
          <w:p w:rsidR="00761E80" w:rsidRPr="00666907" w:rsidRDefault="0060006C" w:rsidP="00955553">
            <w:pPr>
              <w:pStyle w:val="ps1Char"/>
              <w:rPr>
                <w:rFonts w:ascii="Times New Roman" w:hAnsi="Times New Roman"/>
                <w:sz w:val="24"/>
                <w:szCs w:val="24"/>
              </w:rPr>
            </w:pPr>
            <w:r>
              <w:rPr>
                <w:rFonts w:ascii="Times New Roman" w:hAnsi="Times New Roman"/>
                <w:sz w:val="24"/>
                <w:szCs w:val="24"/>
              </w:rPr>
              <w:t>Second S</w:t>
            </w:r>
            <w:r w:rsidR="004D2B8C" w:rsidRPr="00666907">
              <w:rPr>
                <w:rFonts w:ascii="Times New Roman" w:hAnsi="Times New Roman"/>
                <w:sz w:val="24"/>
                <w:szCs w:val="24"/>
              </w:rPr>
              <w:t>emester</w:t>
            </w:r>
            <w:r w:rsidR="00FF6C63" w:rsidRPr="00666907">
              <w:rPr>
                <w:rFonts w:ascii="Times New Roman" w:hAnsi="Times New Roman"/>
                <w:sz w:val="24"/>
                <w:szCs w:val="24"/>
              </w:rPr>
              <w:t xml:space="preserve"> 2015/2016</w:t>
            </w:r>
          </w:p>
        </w:tc>
      </w:tr>
      <w:tr w:rsidR="00761E80" w:rsidRPr="00666907" w:rsidTr="00E546E1">
        <w:trPr>
          <w:trHeight w:val="307"/>
        </w:trPr>
        <w:tc>
          <w:tcPr>
            <w:tcW w:w="576" w:type="dxa"/>
            <w:vAlign w:val="center"/>
          </w:tcPr>
          <w:p w:rsidR="00761E80" w:rsidRPr="00666907" w:rsidRDefault="00761E80" w:rsidP="0033559A">
            <w:pPr>
              <w:spacing w:before="40" w:after="40"/>
              <w:jc w:val="center"/>
              <w:rPr>
                <w:rFonts w:ascii="Times New Roman" w:hAnsi="Times New Roman"/>
                <w:b/>
                <w:sz w:val="24"/>
              </w:rPr>
            </w:pPr>
            <w:r w:rsidRPr="00666907">
              <w:rPr>
                <w:rFonts w:ascii="Times New Roman" w:hAnsi="Times New Roman"/>
                <w:b/>
                <w:sz w:val="24"/>
              </w:rPr>
              <w:t>12</w:t>
            </w:r>
          </w:p>
        </w:tc>
        <w:tc>
          <w:tcPr>
            <w:tcW w:w="3366" w:type="dxa"/>
            <w:shd w:val="clear" w:color="auto" w:fill="D9D9D9"/>
            <w:vAlign w:val="center"/>
          </w:tcPr>
          <w:p w:rsidR="00761E80" w:rsidRPr="00666907" w:rsidRDefault="00761E80" w:rsidP="00761E80">
            <w:pPr>
              <w:pStyle w:val="ps2"/>
              <w:spacing w:before="40" w:after="40" w:line="240" w:lineRule="auto"/>
              <w:rPr>
                <w:rFonts w:ascii="Times New Roman" w:hAnsi="Times New Roman" w:cs="Times New Roman"/>
                <w:b w:val="0"/>
                <w:bCs w:val="0"/>
                <w:sz w:val="24"/>
              </w:rPr>
            </w:pPr>
            <w:r w:rsidRPr="00666907">
              <w:rPr>
                <w:rFonts w:ascii="Times New Roman" w:hAnsi="Times New Roman" w:cs="Times New Roman"/>
                <w:b w:val="0"/>
                <w:bCs w:val="0"/>
                <w:sz w:val="24"/>
              </w:rPr>
              <w:t>Final Qualification</w:t>
            </w:r>
          </w:p>
        </w:tc>
        <w:tc>
          <w:tcPr>
            <w:tcW w:w="6138" w:type="dxa"/>
          </w:tcPr>
          <w:p w:rsidR="00761E80" w:rsidRPr="00666907" w:rsidRDefault="004D2B8C" w:rsidP="0060006C">
            <w:pPr>
              <w:pStyle w:val="ps1Char"/>
              <w:rPr>
                <w:rFonts w:ascii="Times New Roman" w:hAnsi="Times New Roman"/>
                <w:sz w:val="24"/>
                <w:szCs w:val="24"/>
              </w:rPr>
            </w:pPr>
            <w:r w:rsidRPr="00666907">
              <w:rPr>
                <w:rFonts w:ascii="Times New Roman" w:hAnsi="Times New Roman"/>
                <w:sz w:val="24"/>
                <w:szCs w:val="24"/>
              </w:rPr>
              <w:t xml:space="preserve">B.Sc. in </w:t>
            </w:r>
            <w:r w:rsidR="0060006C">
              <w:rPr>
                <w:rFonts w:ascii="Times New Roman" w:hAnsi="Times New Roman"/>
                <w:sz w:val="24"/>
                <w:szCs w:val="24"/>
              </w:rPr>
              <w:t>Medical Laboratory Sciences</w:t>
            </w:r>
          </w:p>
        </w:tc>
      </w:tr>
      <w:tr w:rsidR="00761E80" w:rsidRPr="00666907" w:rsidTr="00E546E1">
        <w:trPr>
          <w:trHeight w:val="307"/>
        </w:trPr>
        <w:tc>
          <w:tcPr>
            <w:tcW w:w="576" w:type="dxa"/>
            <w:vAlign w:val="center"/>
          </w:tcPr>
          <w:p w:rsidR="00761E80" w:rsidRPr="00666907" w:rsidRDefault="00761E80" w:rsidP="0033559A">
            <w:pPr>
              <w:spacing w:before="40" w:after="40"/>
              <w:jc w:val="center"/>
              <w:rPr>
                <w:rFonts w:ascii="Times New Roman" w:hAnsi="Times New Roman"/>
                <w:b/>
                <w:sz w:val="24"/>
              </w:rPr>
            </w:pPr>
            <w:r w:rsidRPr="00666907">
              <w:rPr>
                <w:rFonts w:ascii="Times New Roman" w:hAnsi="Times New Roman"/>
                <w:b/>
                <w:sz w:val="24"/>
              </w:rPr>
              <w:t>13</w:t>
            </w:r>
          </w:p>
        </w:tc>
        <w:tc>
          <w:tcPr>
            <w:tcW w:w="3366" w:type="dxa"/>
            <w:shd w:val="clear" w:color="auto" w:fill="D9D9D9"/>
            <w:vAlign w:val="center"/>
          </w:tcPr>
          <w:p w:rsidR="00761E80" w:rsidRPr="00666907" w:rsidRDefault="00761E80" w:rsidP="00824627">
            <w:pPr>
              <w:pStyle w:val="Default"/>
              <w:rPr>
                <w:rFonts w:ascii="Times New Roman" w:hAnsi="Times New Roman" w:cs="Times New Roman"/>
              </w:rPr>
            </w:pPr>
            <w:r w:rsidRPr="00666907">
              <w:rPr>
                <w:rFonts w:ascii="Times New Roman" w:hAnsi="Times New Roman" w:cs="Times New Roman"/>
              </w:rPr>
              <w:t xml:space="preserve">Other </w:t>
            </w:r>
            <w:r w:rsidR="00824627" w:rsidRPr="00666907">
              <w:rPr>
                <w:rFonts w:ascii="Times New Roman" w:hAnsi="Times New Roman" w:cs="Times New Roman"/>
              </w:rPr>
              <w:t>d</w:t>
            </w:r>
            <w:r w:rsidRPr="00666907">
              <w:rPr>
                <w:rFonts w:ascii="Times New Roman" w:hAnsi="Times New Roman" w:cs="Times New Roman"/>
              </w:rPr>
              <w:t>epartment</w:t>
            </w:r>
            <w:r w:rsidR="00DD25CD" w:rsidRPr="00666907">
              <w:rPr>
                <w:rFonts w:ascii="Times New Roman" w:hAnsi="Times New Roman" w:cs="Times New Roman"/>
              </w:rPr>
              <w:t xml:space="preserve"> </w:t>
            </w:r>
            <w:r w:rsidRPr="00666907">
              <w:rPr>
                <w:rFonts w:ascii="Times New Roman" w:hAnsi="Times New Roman" w:cs="Times New Roman"/>
              </w:rPr>
              <w:t>(s) involved in teaching the course</w:t>
            </w:r>
          </w:p>
        </w:tc>
        <w:tc>
          <w:tcPr>
            <w:tcW w:w="6138" w:type="dxa"/>
          </w:tcPr>
          <w:p w:rsidR="00761E80" w:rsidRPr="00666907" w:rsidDel="000E10C1" w:rsidRDefault="004D2B8C" w:rsidP="00955553">
            <w:pPr>
              <w:pStyle w:val="ps1Char"/>
              <w:rPr>
                <w:rFonts w:ascii="Times New Roman" w:hAnsi="Times New Roman"/>
                <w:sz w:val="24"/>
                <w:szCs w:val="24"/>
              </w:rPr>
            </w:pPr>
            <w:r w:rsidRPr="00666907">
              <w:rPr>
                <w:rFonts w:ascii="Times New Roman" w:hAnsi="Times New Roman"/>
                <w:sz w:val="24"/>
                <w:szCs w:val="24"/>
              </w:rPr>
              <w:t>none</w:t>
            </w:r>
          </w:p>
        </w:tc>
      </w:tr>
      <w:tr w:rsidR="00761E80" w:rsidRPr="00666907" w:rsidTr="00E546E1">
        <w:trPr>
          <w:trHeight w:val="399"/>
        </w:trPr>
        <w:tc>
          <w:tcPr>
            <w:tcW w:w="576" w:type="dxa"/>
            <w:vAlign w:val="center"/>
          </w:tcPr>
          <w:p w:rsidR="00761E80" w:rsidRPr="00666907" w:rsidRDefault="00761E80" w:rsidP="0033559A">
            <w:pPr>
              <w:spacing w:before="40" w:after="40"/>
              <w:jc w:val="center"/>
              <w:rPr>
                <w:rFonts w:ascii="Times New Roman" w:hAnsi="Times New Roman"/>
                <w:b/>
                <w:sz w:val="24"/>
              </w:rPr>
            </w:pPr>
            <w:r w:rsidRPr="00666907">
              <w:rPr>
                <w:rFonts w:ascii="Times New Roman" w:hAnsi="Times New Roman"/>
                <w:b/>
                <w:sz w:val="24"/>
              </w:rPr>
              <w:t>14</w:t>
            </w:r>
          </w:p>
        </w:tc>
        <w:tc>
          <w:tcPr>
            <w:tcW w:w="3366" w:type="dxa"/>
            <w:shd w:val="clear" w:color="auto" w:fill="D9D9D9"/>
            <w:vAlign w:val="center"/>
          </w:tcPr>
          <w:p w:rsidR="00761E80" w:rsidRPr="00666907" w:rsidRDefault="00761E80" w:rsidP="00C06816">
            <w:pPr>
              <w:pStyle w:val="ps2"/>
              <w:spacing w:before="40" w:after="40" w:line="240" w:lineRule="auto"/>
              <w:rPr>
                <w:rFonts w:ascii="Times New Roman" w:hAnsi="Times New Roman" w:cs="Times New Roman"/>
                <w:b w:val="0"/>
                <w:bCs w:val="0"/>
                <w:sz w:val="24"/>
              </w:rPr>
            </w:pPr>
            <w:r w:rsidRPr="00666907">
              <w:rPr>
                <w:rFonts w:ascii="Times New Roman" w:hAnsi="Times New Roman" w:cs="Times New Roman"/>
                <w:b w:val="0"/>
                <w:bCs w:val="0"/>
                <w:sz w:val="24"/>
              </w:rPr>
              <w:t>Language of Instruction</w:t>
            </w:r>
          </w:p>
        </w:tc>
        <w:tc>
          <w:tcPr>
            <w:tcW w:w="6138" w:type="dxa"/>
            <w:vAlign w:val="center"/>
          </w:tcPr>
          <w:p w:rsidR="00761E80" w:rsidRPr="00666907" w:rsidRDefault="004D2B8C" w:rsidP="00955553">
            <w:pPr>
              <w:pStyle w:val="ps1Char"/>
              <w:rPr>
                <w:rFonts w:ascii="Times New Roman" w:hAnsi="Times New Roman"/>
                <w:sz w:val="24"/>
                <w:szCs w:val="24"/>
              </w:rPr>
            </w:pPr>
            <w:r w:rsidRPr="00666907">
              <w:rPr>
                <w:rFonts w:ascii="Times New Roman" w:hAnsi="Times New Roman"/>
                <w:sz w:val="24"/>
                <w:szCs w:val="24"/>
              </w:rPr>
              <w:t>English</w:t>
            </w:r>
          </w:p>
        </w:tc>
      </w:tr>
      <w:tr w:rsidR="00761E80" w:rsidRPr="00666907" w:rsidTr="00E546E1">
        <w:trPr>
          <w:trHeight w:val="307"/>
        </w:trPr>
        <w:tc>
          <w:tcPr>
            <w:tcW w:w="576" w:type="dxa"/>
            <w:vAlign w:val="center"/>
          </w:tcPr>
          <w:p w:rsidR="00761E80" w:rsidRPr="00666907" w:rsidRDefault="00761E80" w:rsidP="0033559A">
            <w:pPr>
              <w:spacing w:before="40" w:after="40"/>
              <w:jc w:val="center"/>
              <w:rPr>
                <w:rFonts w:ascii="Times New Roman" w:hAnsi="Times New Roman"/>
                <w:b/>
                <w:sz w:val="24"/>
              </w:rPr>
            </w:pPr>
            <w:r w:rsidRPr="00666907">
              <w:rPr>
                <w:rFonts w:ascii="Times New Roman" w:hAnsi="Times New Roman"/>
                <w:b/>
                <w:sz w:val="24"/>
              </w:rPr>
              <w:t>15</w:t>
            </w:r>
          </w:p>
        </w:tc>
        <w:tc>
          <w:tcPr>
            <w:tcW w:w="3366" w:type="dxa"/>
            <w:shd w:val="clear" w:color="auto" w:fill="D9D9D9"/>
            <w:vAlign w:val="center"/>
          </w:tcPr>
          <w:p w:rsidR="00761E80" w:rsidRPr="00666907" w:rsidRDefault="00761E80" w:rsidP="00CC4F1F">
            <w:pPr>
              <w:pStyle w:val="ps2"/>
              <w:spacing w:before="40" w:after="40" w:line="240" w:lineRule="auto"/>
              <w:rPr>
                <w:rFonts w:ascii="Times New Roman" w:hAnsi="Times New Roman" w:cs="Times New Roman"/>
                <w:b w:val="0"/>
                <w:bCs w:val="0"/>
                <w:sz w:val="24"/>
              </w:rPr>
            </w:pPr>
            <w:r w:rsidRPr="00666907">
              <w:rPr>
                <w:rFonts w:ascii="Times New Roman" w:hAnsi="Times New Roman" w:cs="Times New Roman"/>
                <w:b w:val="0"/>
                <w:bCs w:val="0"/>
                <w:sz w:val="24"/>
              </w:rPr>
              <w:t>Date of production/revision</w:t>
            </w:r>
          </w:p>
        </w:tc>
        <w:tc>
          <w:tcPr>
            <w:tcW w:w="6138" w:type="dxa"/>
          </w:tcPr>
          <w:p w:rsidR="00761E80" w:rsidRPr="00666907" w:rsidRDefault="004D2B8C" w:rsidP="00666907">
            <w:pPr>
              <w:pStyle w:val="ps1Char"/>
              <w:rPr>
                <w:rFonts w:ascii="Times New Roman" w:hAnsi="Times New Roman"/>
                <w:sz w:val="24"/>
                <w:szCs w:val="24"/>
              </w:rPr>
            </w:pPr>
            <w:r w:rsidRPr="00666907">
              <w:rPr>
                <w:rFonts w:ascii="Times New Roman" w:hAnsi="Times New Roman"/>
                <w:sz w:val="24"/>
                <w:szCs w:val="24"/>
              </w:rPr>
              <w:t>201</w:t>
            </w:r>
            <w:r w:rsidR="005558CF">
              <w:rPr>
                <w:rFonts w:ascii="Times New Roman" w:hAnsi="Times New Roman"/>
                <w:sz w:val="24"/>
                <w:szCs w:val="24"/>
              </w:rPr>
              <w:t>6</w:t>
            </w:r>
          </w:p>
        </w:tc>
      </w:tr>
    </w:tbl>
    <w:p w:rsidR="0033559A" w:rsidRPr="00666907" w:rsidRDefault="0033559A" w:rsidP="00C06816">
      <w:pPr>
        <w:pStyle w:val="ps2"/>
        <w:spacing w:before="120" w:after="120" w:line="240" w:lineRule="auto"/>
        <w:rPr>
          <w:rFonts w:ascii="Times New Roman" w:hAnsi="Times New Roman" w:cs="Times New Roman"/>
          <w:sz w:val="24"/>
        </w:rPr>
      </w:pPr>
    </w:p>
    <w:p w:rsidR="00B143AC" w:rsidRPr="00666907" w:rsidRDefault="004202C0" w:rsidP="00453BFA">
      <w:pPr>
        <w:pStyle w:val="ps2"/>
        <w:spacing w:before="120" w:after="120" w:line="240" w:lineRule="auto"/>
        <w:rPr>
          <w:rFonts w:ascii="Times New Roman" w:hAnsi="Times New Roman" w:cs="Times New Roman"/>
          <w:b w:val="0"/>
          <w:bCs w:val="0"/>
          <w:sz w:val="24"/>
        </w:rPr>
      </w:pPr>
      <w:r w:rsidRPr="00666907">
        <w:rPr>
          <w:rFonts w:ascii="Times New Roman" w:hAnsi="Times New Roman" w:cs="Times New Roman"/>
          <w:sz w:val="24"/>
        </w:rPr>
        <w:t>16</w:t>
      </w:r>
      <w:r w:rsidR="007B266D" w:rsidRPr="00666907">
        <w:rPr>
          <w:rFonts w:ascii="Times New Roman" w:hAnsi="Times New Roman" w:cs="Times New Roman"/>
          <w:sz w:val="24"/>
        </w:rPr>
        <w:t xml:space="preserve">. </w:t>
      </w:r>
      <w:r w:rsidR="00DD25CD" w:rsidRPr="00666907">
        <w:rPr>
          <w:rFonts w:ascii="Times New Roman" w:hAnsi="Times New Roman" w:cs="Times New Roman"/>
          <w:sz w:val="24"/>
        </w:rPr>
        <w:t xml:space="preserve">Course </w:t>
      </w:r>
      <w:r w:rsidR="00453BFA" w:rsidRPr="00666907">
        <w:rPr>
          <w:rFonts w:ascii="Times New Roman" w:hAnsi="Times New Roman" w:cs="Times New Roman"/>
          <w:sz w:val="24"/>
        </w:rPr>
        <w:t>Coordinator</w:t>
      </w:r>
      <w:r w:rsidR="0033559A" w:rsidRPr="00666907">
        <w:rPr>
          <w:rFonts w:ascii="Times New Roman" w:hAnsi="Times New Roman" w:cs="Times New Roman"/>
          <w:sz w:val="24"/>
        </w:rPr>
        <w:t>:</w:t>
      </w:r>
      <w:r w:rsidR="00DD25CD" w:rsidRPr="00666907">
        <w:rPr>
          <w:rFonts w:ascii="Times New Roman" w:hAnsi="Times New Roman" w:cs="Times New Roman"/>
          <w:sz w:val="24"/>
        </w:rPr>
        <w:t xml:space="preserve">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B143AC" w:rsidRPr="00666907" w:rsidTr="00002735">
        <w:trPr>
          <w:trHeight w:val="1043"/>
        </w:trPr>
        <w:tc>
          <w:tcPr>
            <w:tcW w:w="10080" w:type="dxa"/>
          </w:tcPr>
          <w:p w:rsidR="004202C0" w:rsidRPr="00666907" w:rsidRDefault="004202C0" w:rsidP="00955553">
            <w:pPr>
              <w:pStyle w:val="ps1Char"/>
              <w:rPr>
                <w:rFonts w:ascii="Times New Roman" w:hAnsi="Times New Roman"/>
                <w:i/>
                <w:iCs/>
                <w:sz w:val="24"/>
                <w:szCs w:val="24"/>
              </w:rPr>
            </w:pPr>
          </w:p>
          <w:p w:rsidR="005151BF" w:rsidRPr="00666907" w:rsidRDefault="0060006C" w:rsidP="005151BF">
            <w:pPr>
              <w:spacing w:before="100" w:beforeAutospacing="1" w:after="100" w:afterAutospacing="1"/>
              <w:contextualSpacing/>
              <w:rPr>
                <w:rFonts w:ascii="Times New Roman" w:hAnsi="Times New Roman"/>
                <w:sz w:val="24"/>
              </w:rPr>
            </w:pPr>
            <w:r>
              <w:rPr>
                <w:rFonts w:ascii="Times New Roman" w:hAnsi="Times New Roman"/>
                <w:sz w:val="24"/>
                <w:lang w:bidi="ar-JO"/>
              </w:rPr>
              <w:t>Ibrahim Mosleh</w:t>
            </w:r>
            <w:r w:rsidR="005151BF" w:rsidRPr="00666907">
              <w:rPr>
                <w:rFonts w:ascii="Times New Roman" w:hAnsi="Times New Roman"/>
                <w:sz w:val="24"/>
                <w:lang w:bidi="ar-JO"/>
              </w:rPr>
              <w:t xml:space="preserve">, </w:t>
            </w:r>
            <w:r w:rsidR="00A33A1E" w:rsidRPr="00666907">
              <w:rPr>
                <w:rFonts w:ascii="Times New Roman" w:hAnsi="Times New Roman"/>
                <w:sz w:val="24"/>
              </w:rPr>
              <w:t xml:space="preserve"> </w:t>
            </w:r>
            <w:r w:rsidR="005151BF" w:rsidRPr="00666907">
              <w:rPr>
                <w:rFonts w:ascii="Times New Roman" w:hAnsi="Times New Roman"/>
                <w:sz w:val="24"/>
              </w:rPr>
              <w:t>PhD</w:t>
            </w:r>
          </w:p>
          <w:p w:rsidR="005151BF" w:rsidRPr="00666907" w:rsidRDefault="005151BF" w:rsidP="0060006C">
            <w:pPr>
              <w:spacing w:before="100" w:beforeAutospacing="1" w:after="100" w:afterAutospacing="1"/>
              <w:contextualSpacing/>
              <w:rPr>
                <w:rFonts w:ascii="Times New Roman" w:hAnsi="Times New Roman"/>
                <w:sz w:val="24"/>
              </w:rPr>
            </w:pPr>
            <w:r w:rsidRPr="00666907">
              <w:rPr>
                <w:rFonts w:ascii="Times New Roman" w:hAnsi="Times New Roman"/>
                <w:sz w:val="24"/>
              </w:rPr>
              <w:t xml:space="preserve">Office:  </w:t>
            </w:r>
            <w:r w:rsidR="0060006C">
              <w:rPr>
                <w:rFonts w:ascii="Times New Roman" w:hAnsi="Times New Roman"/>
                <w:sz w:val="24"/>
                <w:lang w:bidi="ar-JO"/>
              </w:rPr>
              <w:t>214</w:t>
            </w:r>
            <w:r w:rsidRPr="00666907">
              <w:rPr>
                <w:rFonts w:ascii="Times New Roman" w:hAnsi="Times New Roman"/>
                <w:sz w:val="24"/>
                <w:lang w:bidi="ar-JO"/>
              </w:rPr>
              <w:t xml:space="preserve"> Biology building</w:t>
            </w:r>
            <w:r w:rsidRPr="00666907">
              <w:rPr>
                <w:rFonts w:ascii="Times New Roman" w:hAnsi="Times New Roman"/>
                <w:sz w:val="24"/>
              </w:rPr>
              <w:t xml:space="preserve"> </w:t>
            </w:r>
          </w:p>
          <w:p w:rsidR="00A33A1E" w:rsidRPr="00666907" w:rsidRDefault="00A33A1E" w:rsidP="0060006C">
            <w:pPr>
              <w:spacing w:before="100" w:beforeAutospacing="1" w:after="100" w:afterAutospacing="1"/>
              <w:contextualSpacing/>
              <w:rPr>
                <w:rFonts w:ascii="Times New Roman" w:hAnsi="Times New Roman"/>
                <w:sz w:val="24"/>
              </w:rPr>
            </w:pPr>
            <w:r w:rsidRPr="00666907">
              <w:rPr>
                <w:rFonts w:ascii="Times New Roman" w:hAnsi="Times New Roman"/>
                <w:sz w:val="24"/>
              </w:rPr>
              <w:t>Phone</w:t>
            </w:r>
            <w:r w:rsidRPr="00666907">
              <w:rPr>
                <w:rFonts w:ascii="Times New Roman" w:hAnsi="Times New Roman"/>
                <w:spacing w:val="-6"/>
                <w:sz w:val="24"/>
              </w:rPr>
              <w:t xml:space="preserve"> </w:t>
            </w:r>
            <w:r w:rsidRPr="00666907">
              <w:rPr>
                <w:rFonts w:ascii="Times New Roman" w:hAnsi="Times New Roman"/>
                <w:sz w:val="24"/>
              </w:rPr>
              <w:t>nu</w:t>
            </w:r>
            <w:r w:rsidRPr="00666907">
              <w:rPr>
                <w:rFonts w:ascii="Times New Roman" w:hAnsi="Times New Roman"/>
                <w:spacing w:val="-2"/>
                <w:sz w:val="24"/>
              </w:rPr>
              <w:t>m</w:t>
            </w:r>
            <w:r w:rsidRPr="00666907">
              <w:rPr>
                <w:rFonts w:ascii="Times New Roman" w:hAnsi="Times New Roman"/>
                <w:sz w:val="24"/>
              </w:rPr>
              <w:t>ber: 222</w:t>
            </w:r>
            <w:r w:rsidR="0060006C">
              <w:rPr>
                <w:rFonts w:ascii="Times New Roman" w:hAnsi="Times New Roman"/>
                <w:sz w:val="24"/>
              </w:rPr>
              <w:t>28</w:t>
            </w:r>
          </w:p>
          <w:p w:rsidR="005151BF" w:rsidRPr="00666907" w:rsidRDefault="005151BF" w:rsidP="0060006C">
            <w:pPr>
              <w:spacing w:before="100" w:beforeAutospacing="1" w:after="100" w:afterAutospacing="1"/>
              <w:contextualSpacing/>
              <w:rPr>
                <w:rFonts w:ascii="Times New Roman" w:hAnsi="Times New Roman"/>
                <w:sz w:val="24"/>
              </w:rPr>
            </w:pPr>
            <w:r w:rsidRPr="00666907">
              <w:rPr>
                <w:rFonts w:ascii="Times New Roman" w:hAnsi="Times New Roman"/>
                <w:sz w:val="24"/>
              </w:rPr>
              <w:t xml:space="preserve">Email: </w:t>
            </w:r>
            <w:r w:rsidR="0060006C">
              <w:rPr>
                <w:rFonts w:ascii="Times New Roman" w:hAnsi="Times New Roman"/>
                <w:sz w:val="24"/>
              </w:rPr>
              <w:t>i.mosleh</w:t>
            </w:r>
            <w:r w:rsidRPr="00666907">
              <w:rPr>
                <w:rFonts w:ascii="Times New Roman" w:hAnsi="Times New Roman"/>
                <w:sz w:val="24"/>
              </w:rPr>
              <w:t xml:space="preserve">@ju.edu.jo   </w:t>
            </w:r>
          </w:p>
          <w:p w:rsidR="004202C0" w:rsidRPr="00666907" w:rsidRDefault="004202C0" w:rsidP="00955553">
            <w:pPr>
              <w:pStyle w:val="ps1Char"/>
              <w:rPr>
                <w:rFonts w:ascii="Times New Roman" w:hAnsi="Times New Roman"/>
                <w:sz w:val="24"/>
                <w:szCs w:val="24"/>
              </w:rPr>
            </w:pPr>
          </w:p>
          <w:p w:rsidR="00B143AC" w:rsidRPr="00666907" w:rsidRDefault="00A33A1E" w:rsidP="0060006C">
            <w:pPr>
              <w:pStyle w:val="ps1Char"/>
              <w:rPr>
                <w:rFonts w:ascii="Times New Roman" w:hAnsi="Times New Roman"/>
                <w:sz w:val="24"/>
                <w:szCs w:val="24"/>
              </w:rPr>
            </w:pPr>
            <w:r w:rsidRPr="00666907">
              <w:rPr>
                <w:rFonts w:ascii="Times New Roman" w:hAnsi="Times New Roman"/>
                <w:sz w:val="24"/>
                <w:szCs w:val="24"/>
              </w:rPr>
              <w:t>Office</w:t>
            </w:r>
            <w:r w:rsidRPr="00666907">
              <w:rPr>
                <w:rFonts w:ascii="Times New Roman" w:hAnsi="Times New Roman"/>
                <w:spacing w:val="-6"/>
                <w:sz w:val="24"/>
                <w:szCs w:val="24"/>
              </w:rPr>
              <w:t xml:space="preserve"> </w:t>
            </w:r>
            <w:r w:rsidRPr="00666907">
              <w:rPr>
                <w:rFonts w:ascii="Times New Roman" w:hAnsi="Times New Roman"/>
                <w:sz w:val="24"/>
                <w:szCs w:val="24"/>
              </w:rPr>
              <w:t xml:space="preserve">hours: </w:t>
            </w:r>
            <w:r w:rsidR="0060006C">
              <w:rPr>
                <w:rFonts w:ascii="Times New Roman" w:hAnsi="Times New Roman"/>
                <w:sz w:val="24"/>
                <w:szCs w:val="24"/>
              </w:rPr>
              <w:t xml:space="preserve">Sunday, </w:t>
            </w:r>
            <w:r w:rsidRPr="00666907">
              <w:rPr>
                <w:rFonts w:ascii="Times New Roman" w:hAnsi="Times New Roman"/>
                <w:sz w:val="24"/>
                <w:szCs w:val="24"/>
              </w:rPr>
              <w:t>Wednesday, Thursday  (</w:t>
            </w:r>
            <w:r w:rsidR="0060006C">
              <w:rPr>
                <w:rFonts w:ascii="Times New Roman" w:hAnsi="Times New Roman"/>
                <w:sz w:val="24"/>
                <w:szCs w:val="24"/>
              </w:rPr>
              <w:t>11-12</w:t>
            </w:r>
            <w:r w:rsidRPr="00666907">
              <w:rPr>
                <w:rFonts w:ascii="Times New Roman" w:hAnsi="Times New Roman"/>
                <w:sz w:val="24"/>
                <w:szCs w:val="24"/>
              </w:rPr>
              <w:t xml:space="preserve">)  and by appointment </w:t>
            </w:r>
          </w:p>
          <w:p w:rsidR="004C39CD" w:rsidRPr="00666907" w:rsidRDefault="004C39CD" w:rsidP="00955553">
            <w:pPr>
              <w:pStyle w:val="ps1Char"/>
              <w:rPr>
                <w:rFonts w:ascii="Times New Roman" w:hAnsi="Times New Roman"/>
                <w:i/>
                <w:iCs/>
                <w:sz w:val="24"/>
                <w:szCs w:val="24"/>
              </w:rPr>
            </w:pPr>
          </w:p>
        </w:tc>
      </w:tr>
    </w:tbl>
    <w:p w:rsidR="009310E1" w:rsidRPr="00666907" w:rsidRDefault="009310E1" w:rsidP="00955553">
      <w:pPr>
        <w:pStyle w:val="ps2"/>
        <w:spacing w:before="120" w:after="120" w:line="240" w:lineRule="auto"/>
        <w:rPr>
          <w:rFonts w:ascii="Times New Roman" w:hAnsi="Times New Roman" w:cs="Times New Roman"/>
          <w:b w:val="0"/>
          <w:bCs w:val="0"/>
          <w:sz w:val="24"/>
        </w:rPr>
      </w:pPr>
      <w:r w:rsidRPr="00666907">
        <w:rPr>
          <w:rFonts w:ascii="Times New Roman" w:hAnsi="Times New Roman" w:cs="Times New Roman"/>
          <w:sz w:val="24"/>
        </w:rPr>
        <w:t>17.</w:t>
      </w:r>
      <w:r w:rsidRPr="00666907">
        <w:rPr>
          <w:rFonts w:ascii="Times New Roman" w:hAnsi="Times New Roman" w:cs="Times New Roman"/>
          <w:b w:val="0"/>
          <w:bCs w:val="0"/>
          <w:sz w:val="24"/>
        </w:rPr>
        <w:t xml:space="preserve"> </w:t>
      </w:r>
      <w:r w:rsidR="007B266D" w:rsidRPr="00666907">
        <w:rPr>
          <w:rFonts w:ascii="Times New Roman" w:hAnsi="Times New Roman" w:cs="Times New Roman"/>
          <w:b w:val="0"/>
          <w:bCs w:val="0"/>
          <w:sz w:val="24"/>
        </w:rPr>
        <w:t xml:space="preserve"> </w:t>
      </w:r>
      <w:r w:rsidR="00002735" w:rsidRPr="00666907">
        <w:rPr>
          <w:rFonts w:ascii="Times New Roman" w:hAnsi="Times New Roman" w:cs="Times New Roman"/>
          <w:sz w:val="24"/>
        </w:rPr>
        <w:t>Other instructors</w:t>
      </w:r>
      <w:r w:rsidR="0033559A" w:rsidRPr="00666907">
        <w:rPr>
          <w:rFonts w:ascii="Times New Roman" w:hAnsi="Times New Roman" w:cs="Times New Roman"/>
          <w:b w:val="0"/>
          <w:bCs w:val="0"/>
          <w:sz w:val="24"/>
        </w:rPr>
        <w:t>:</w:t>
      </w:r>
      <w:r w:rsidR="00002735" w:rsidRPr="00666907">
        <w:rPr>
          <w:rFonts w:ascii="Times New Roman" w:hAnsi="Times New Roman" w:cs="Times New Roman"/>
          <w:b w:val="0"/>
          <w:bCs w:val="0"/>
          <w:sz w:val="24"/>
        </w:rPr>
        <w:t xml:space="preserve"> </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9310E1" w:rsidRPr="00666907" w:rsidTr="008F0FB5">
        <w:trPr>
          <w:trHeight w:val="572"/>
        </w:trPr>
        <w:tc>
          <w:tcPr>
            <w:tcW w:w="9990" w:type="dxa"/>
            <w:tcBorders>
              <w:top w:val="single" w:sz="4" w:space="0" w:color="auto"/>
              <w:left w:val="single" w:sz="4" w:space="0" w:color="auto"/>
              <w:bottom w:val="single" w:sz="4" w:space="0" w:color="auto"/>
              <w:right w:val="single" w:sz="4" w:space="0" w:color="auto"/>
            </w:tcBorders>
            <w:shd w:val="clear" w:color="auto" w:fill="auto"/>
          </w:tcPr>
          <w:p w:rsidR="005303D7" w:rsidRPr="00666907" w:rsidRDefault="00545F4F">
            <w:pPr>
              <w:rPr>
                <w:rFonts w:ascii="Times New Roman" w:hAnsi="Times New Roman"/>
                <w:sz w:val="24"/>
                <w:lang w:val="en-US"/>
              </w:rPr>
            </w:pPr>
            <w:r w:rsidRPr="00666907">
              <w:rPr>
                <w:rFonts w:ascii="Times New Roman" w:hAnsi="Times New Roman"/>
                <w:sz w:val="24"/>
              </w:rPr>
              <w:t>None</w:t>
            </w:r>
          </w:p>
          <w:p w:rsidR="005303D7" w:rsidRPr="00666907" w:rsidRDefault="005303D7" w:rsidP="003411E7">
            <w:pPr>
              <w:rPr>
                <w:rFonts w:ascii="Times New Roman" w:hAnsi="Times New Roman"/>
                <w:i/>
                <w:iCs/>
                <w:sz w:val="24"/>
                <w:lang w:val="en-US"/>
              </w:rPr>
            </w:pPr>
          </w:p>
          <w:p w:rsidR="009310E1" w:rsidRPr="00666907" w:rsidRDefault="009310E1">
            <w:pPr>
              <w:rPr>
                <w:rFonts w:ascii="Times New Roman" w:hAnsi="Times New Roman"/>
                <w:i/>
                <w:iCs/>
                <w:sz w:val="24"/>
                <w:lang w:val="en-US"/>
              </w:rPr>
            </w:pPr>
          </w:p>
        </w:tc>
      </w:tr>
    </w:tbl>
    <w:p w:rsidR="005B65CF" w:rsidRPr="00666907" w:rsidRDefault="005B65CF" w:rsidP="00955553">
      <w:pPr>
        <w:pStyle w:val="Heading7"/>
        <w:rPr>
          <w:rFonts w:ascii="Times New Roman" w:hAnsi="Times New Roman"/>
          <w:b/>
          <w:bCs/>
          <w:u w:val="none"/>
        </w:rPr>
      </w:pPr>
    </w:p>
    <w:p w:rsidR="00F50625" w:rsidRPr="00666907" w:rsidRDefault="00F50625" w:rsidP="00955553">
      <w:pPr>
        <w:pStyle w:val="Heading7"/>
        <w:rPr>
          <w:rFonts w:ascii="Times New Roman" w:hAnsi="Times New Roman"/>
          <w:b/>
          <w:bCs/>
          <w:u w:val="none"/>
        </w:rPr>
      </w:pPr>
      <w:r w:rsidRPr="00666907">
        <w:rPr>
          <w:rFonts w:ascii="Times New Roman" w:hAnsi="Times New Roman"/>
          <w:b/>
          <w:bCs/>
          <w:u w:val="none"/>
        </w:rPr>
        <w:t xml:space="preserve">18. </w:t>
      </w:r>
      <w:r w:rsidR="00002735" w:rsidRPr="00666907">
        <w:rPr>
          <w:rFonts w:ascii="Times New Roman" w:hAnsi="Times New Roman"/>
          <w:b/>
          <w:bCs/>
          <w:u w:val="none"/>
        </w:rPr>
        <w:t>Course Description</w:t>
      </w:r>
      <w:r w:rsidR="0033559A" w:rsidRPr="00666907">
        <w:rPr>
          <w:rFonts w:ascii="Times New Roman" w:hAnsi="Times New Roman"/>
          <w:b/>
          <w:bCs/>
          <w:u w:val="none"/>
        </w:rPr>
        <w:t>:</w:t>
      </w:r>
      <w:r w:rsidR="00B20BF7" w:rsidRPr="00666907">
        <w:rPr>
          <w:rFonts w:ascii="Times New Roman" w:hAnsi="Times New Roman"/>
          <w:b/>
          <w:bCs/>
          <w:u w:val="none"/>
        </w:rPr>
        <w:t xml:space="preserve"> </w:t>
      </w:r>
    </w:p>
    <w:p w:rsidR="00F50625" w:rsidRPr="00666907" w:rsidRDefault="00F50625" w:rsidP="00F50625">
      <w:pPr>
        <w:rPr>
          <w:rFonts w:ascii="Times New Roman" w:hAnsi="Times New Roman"/>
          <w:sz w:val="24"/>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50625" w:rsidRPr="00666907" w:rsidTr="008833FE">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1033BD" w:rsidRDefault="0060006C" w:rsidP="001033BD">
            <w:pPr>
              <w:rPr>
                <w:sz w:val="24"/>
              </w:rPr>
            </w:pPr>
            <w:r>
              <w:rPr>
                <w:rFonts w:ascii="Times New Roman" w:hAnsi="Times New Roman"/>
                <w:sz w:val="24"/>
              </w:rPr>
              <w:t xml:space="preserve"> </w:t>
            </w:r>
            <w:r w:rsidR="001033BD">
              <w:rPr>
                <w:sz w:val="24"/>
              </w:rPr>
              <w:t xml:space="preserve">An important part of this course is the identification of parasites and their association with the diseases they cause. Knowledge of the mechanisms by which those diseases occur provides a basis for laboratory diagnosis. The goal of the lecture portion of this course is to familiarize the student with the characteristics of each of the clinically significant human parasites, including morphology, diseases caused, life cycle, route of infection, appropriate clinical specimens, pathogenesis, host immune response to infection, and prevention and treatment. This information serves as the basis for the laboratory identification of parasites. </w:t>
            </w:r>
          </w:p>
          <w:p w:rsidR="0074186E" w:rsidRPr="00666907" w:rsidRDefault="0074186E" w:rsidP="0074186E">
            <w:pPr>
              <w:ind w:right="26"/>
              <w:rPr>
                <w:rFonts w:ascii="Times New Roman" w:hAnsi="Times New Roman"/>
                <w:sz w:val="24"/>
              </w:rPr>
            </w:pPr>
          </w:p>
          <w:p w:rsidR="00683A68" w:rsidRPr="00666907" w:rsidRDefault="00683A68" w:rsidP="005B65CF">
            <w:pPr>
              <w:rPr>
                <w:rFonts w:ascii="Times New Roman" w:hAnsi="Times New Roman"/>
                <w:sz w:val="24"/>
                <w:lang w:val="en-US"/>
              </w:rPr>
            </w:pPr>
          </w:p>
        </w:tc>
      </w:tr>
    </w:tbl>
    <w:p w:rsidR="007D76F3" w:rsidRPr="00666907" w:rsidRDefault="00F248B9" w:rsidP="00F248B9">
      <w:pPr>
        <w:pStyle w:val="ps1numbered"/>
        <w:numPr>
          <w:ilvl w:val="0"/>
          <w:numId w:val="0"/>
        </w:numPr>
        <w:rPr>
          <w:rFonts w:ascii="Times New Roman" w:hAnsi="Times New Roman"/>
          <w:b/>
          <w:bCs/>
          <w:sz w:val="24"/>
          <w:szCs w:val="24"/>
        </w:rPr>
      </w:pPr>
      <w:r w:rsidRPr="00666907">
        <w:rPr>
          <w:rFonts w:ascii="Times New Roman" w:hAnsi="Times New Roman"/>
          <w:b/>
          <w:bCs/>
          <w:sz w:val="24"/>
          <w:szCs w:val="24"/>
        </w:rPr>
        <w:lastRenderedPageBreak/>
        <w:t>19</w:t>
      </w:r>
      <w:r w:rsidR="007B266D" w:rsidRPr="00666907">
        <w:rPr>
          <w:rFonts w:ascii="Times New Roman" w:hAnsi="Times New Roman"/>
          <w:b/>
          <w:bCs/>
          <w:sz w:val="24"/>
          <w:szCs w:val="24"/>
        </w:rPr>
        <w:t xml:space="preserve">. </w:t>
      </w:r>
      <w:r w:rsidRPr="00666907">
        <w:rPr>
          <w:rFonts w:ascii="Times New Roman" w:hAnsi="Times New Roman"/>
          <w:b/>
          <w:bCs/>
          <w:sz w:val="24"/>
          <w:szCs w:val="24"/>
        </w:rPr>
        <w:t>Course aims and outcomes</w:t>
      </w:r>
      <w:r w:rsidR="0033559A" w:rsidRPr="00666907">
        <w:rPr>
          <w:rFonts w:ascii="Times New Roman" w:hAnsi="Times New Roman"/>
          <w:b/>
          <w:bCs/>
          <w:sz w:val="24"/>
          <w:szCs w:val="24"/>
        </w:rPr>
        <w:t>:</w:t>
      </w:r>
      <w:r w:rsidR="00832EDA" w:rsidRPr="00666907">
        <w:rPr>
          <w:rFonts w:ascii="Times New Roman" w:hAnsi="Times New Roman"/>
          <w:b/>
          <w:bCs/>
          <w:sz w:val="24"/>
          <w:szCs w:val="24"/>
        </w:rPr>
        <w:t xml:space="preserve"> </w:t>
      </w:r>
    </w:p>
    <w:p w:rsidR="00955553" w:rsidRPr="00666907" w:rsidRDefault="00955553" w:rsidP="00955553">
      <w:pPr>
        <w:pStyle w:val="ps1numbered"/>
        <w:numPr>
          <w:ilvl w:val="0"/>
          <w:numId w:val="0"/>
        </w:numPr>
        <w:rPr>
          <w:rStyle w:val="hps"/>
          <w:rFonts w:ascii="Times New Roman" w:hAnsi="Times New Roman"/>
          <w:sz w:val="24"/>
          <w:szCs w:val="24"/>
        </w:rPr>
      </w:pPr>
    </w:p>
    <w:tbl>
      <w:tblPr>
        <w:tblW w:w="10008" w:type="dxa"/>
        <w:tblInd w:w="7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10008"/>
      </w:tblGrid>
      <w:tr w:rsidR="007D76F3" w:rsidRPr="00666907" w:rsidTr="00936C3A">
        <w:trPr>
          <w:cantSplit/>
          <w:trHeight w:val="4726"/>
        </w:trPr>
        <w:tc>
          <w:tcPr>
            <w:tcW w:w="10008" w:type="dxa"/>
            <w:tcBorders>
              <w:bottom w:val="single" w:sz="4" w:space="0" w:color="auto"/>
            </w:tcBorders>
            <w:vAlign w:val="center"/>
          </w:tcPr>
          <w:p w:rsidR="00955553" w:rsidRPr="00666907" w:rsidRDefault="00F248B9" w:rsidP="00955553">
            <w:pPr>
              <w:pStyle w:val="ps1Char"/>
              <w:rPr>
                <w:rFonts w:ascii="Times New Roman" w:hAnsi="Times New Roman"/>
                <w:b/>
                <w:bCs/>
                <w:sz w:val="24"/>
                <w:szCs w:val="24"/>
              </w:rPr>
            </w:pPr>
            <w:r w:rsidRPr="00666907">
              <w:rPr>
                <w:rFonts w:ascii="Times New Roman" w:hAnsi="Times New Roman"/>
                <w:b/>
                <w:bCs/>
                <w:sz w:val="24"/>
                <w:szCs w:val="24"/>
              </w:rPr>
              <w:t>A-  Aims:</w:t>
            </w:r>
          </w:p>
          <w:p w:rsidR="00F248B9" w:rsidRPr="00666907" w:rsidRDefault="00D259B1" w:rsidP="001033BD">
            <w:pPr>
              <w:shd w:val="clear" w:color="auto" w:fill="FFFFFF"/>
              <w:spacing w:before="100" w:beforeAutospacing="1" w:after="24" w:line="360" w:lineRule="atLeast"/>
              <w:rPr>
                <w:rFonts w:ascii="Times New Roman" w:hAnsi="Times New Roman"/>
                <w:sz w:val="24"/>
              </w:rPr>
            </w:pPr>
            <w:r w:rsidRPr="00666907">
              <w:rPr>
                <w:rFonts w:ascii="Times New Roman" w:hAnsi="Times New Roman"/>
                <w:sz w:val="24"/>
                <w:lang w:val="en-US"/>
              </w:rPr>
              <w:t xml:space="preserve">This course will enable students to explore and gain further understanding of </w:t>
            </w:r>
            <w:r w:rsidR="001033BD">
              <w:rPr>
                <w:rFonts w:ascii="Times New Roman" w:hAnsi="Times New Roman"/>
                <w:sz w:val="24"/>
              </w:rPr>
              <w:t>medical parasitology</w:t>
            </w:r>
            <w:r w:rsidR="00DC23D2" w:rsidRPr="00666907">
              <w:rPr>
                <w:rFonts w:ascii="Times New Roman" w:hAnsi="Times New Roman"/>
                <w:sz w:val="24"/>
                <w:lang w:val="en-US"/>
              </w:rPr>
              <w:t xml:space="preserve"> </w:t>
            </w:r>
            <w:r w:rsidRPr="00666907">
              <w:rPr>
                <w:rFonts w:ascii="Times New Roman" w:hAnsi="Times New Roman"/>
                <w:sz w:val="24"/>
                <w:lang w:val="en-US"/>
              </w:rPr>
              <w:t xml:space="preserve">through the investigation of </w:t>
            </w:r>
            <w:r w:rsidR="00DC23D2" w:rsidRPr="00666907">
              <w:rPr>
                <w:rFonts w:ascii="Times New Roman" w:hAnsi="Times New Roman"/>
                <w:sz w:val="24"/>
                <w:lang w:val="en-US"/>
              </w:rPr>
              <w:t xml:space="preserve">different </w:t>
            </w:r>
            <w:r w:rsidR="001033BD">
              <w:rPr>
                <w:rFonts w:ascii="Times New Roman" w:hAnsi="Times New Roman"/>
                <w:sz w:val="24"/>
                <w:lang w:val="en-US"/>
              </w:rPr>
              <w:t>parasites that infect human</w:t>
            </w:r>
            <w:r w:rsidR="001C66C3" w:rsidRPr="00666907">
              <w:rPr>
                <w:rFonts w:ascii="Times New Roman" w:hAnsi="Times New Roman"/>
                <w:sz w:val="24"/>
                <w:lang w:val="en-US"/>
              </w:rPr>
              <w:t>.</w:t>
            </w:r>
            <w:r w:rsidRPr="00666907">
              <w:rPr>
                <w:rFonts w:ascii="Times New Roman" w:hAnsi="Times New Roman"/>
                <w:sz w:val="24"/>
                <w:lang w:val="en-US"/>
              </w:rPr>
              <w:t xml:space="preserve"> </w:t>
            </w:r>
          </w:p>
          <w:p w:rsidR="001C66C3" w:rsidRPr="00666907" w:rsidRDefault="001C66C3" w:rsidP="001033BD">
            <w:pPr>
              <w:shd w:val="clear" w:color="auto" w:fill="FFFFFF"/>
              <w:spacing w:before="100" w:beforeAutospacing="1" w:after="24" w:line="360" w:lineRule="atLeast"/>
              <w:rPr>
                <w:rFonts w:ascii="Times New Roman" w:hAnsi="Times New Roman"/>
                <w:sz w:val="24"/>
              </w:rPr>
            </w:pPr>
            <w:r w:rsidRPr="00666907">
              <w:rPr>
                <w:rFonts w:ascii="Times New Roman" w:hAnsi="Times New Roman"/>
                <w:sz w:val="24"/>
              </w:rPr>
              <w:t xml:space="preserve">Provide </w:t>
            </w:r>
            <w:r w:rsidRPr="00666907">
              <w:rPr>
                <w:rFonts w:ascii="Times New Roman" w:hAnsi="Times New Roman"/>
                <w:sz w:val="24"/>
                <w:lang w:val="en-US"/>
              </w:rPr>
              <w:t>students</w:t>
            </w:r>
            <w:r w:rsidRPr="00666907">
              <w:rPr>
                <w:rFonts w:ascii="Times New Roman" w:hAnsi="Times New Roman"/>
                <w:sz w:val="24"/>
              </w:rPr>
              <w:t xml:space="preserve"> with a broad base of knowledge regarding </w:t>
            </w:r>
            <w:r w:rsidR="001033BD">
              <w:rPr>
                <w:rFonts w:ascii="Times New Roman" w:hAnsi="Times New Roman"/>
                <w:sz w:val="24"/>
              </w:rPr>
              <w:t>medical parasitology.</w:t>
            </w:r>
          </w:p>
          <w:p w:rsidR="00F248B9" w:rsidRPr="00666907" w:rsidRDefault="00F248B9" w:rsidP="00955553">
            <w:pPr>
              <w:pStyle w:val="ps1Char"/>
              <w:rPr>
                <w:rFonts w:ascii="Times New Roman" w:hAnsi="Times New Roman"/>
                <w:b/>
                <w:bCs/>
                <w:sz w:val="24"/>
                <w:szCs w:val="24"/>
              </w:rPr>
            </w:pPr>
          </w:p>
          <w:p w:rsidR="00D259B1" w:rsidRPr="00666907" w:rsidRDefault="00F248B9" w:rsidP="00A86A93">
            <w:pPr>
              <w:pStyle w:val="ps1Char"/>
              <w:rPr>
                <w:rFonts w:ascii="Times New Roman" w:hAnsi="Times New Roman"/>
                <w:sz w:val="24"/>
                <w:szCs w:val="24"/>
              </w:rPr>
            </w:pPr>
            <w:r w:rsidRPr="00666907">
              <w:rPr>
                <w:rFonts w:ascii="Times New Roman" w:hAnsi="Times New Roman"/>
                <w:b/>
                <w:bCs/>
                <w:sz w:val="24"/>
                <w:szCs w:val="24"/>
              </w:rPr>
              <w:t xml:space="preserve">B- Intended Learning Outcomes (ILOs): </w:t>
            </w:r>
            <w:r w:rsidR="00955553" w:rsidRPr="00666907">
              <w:rPr>
                <w:rFonts w:ascii="Times New Roman" w:hAnsi="Times New Roman"/>
                <w:sz w:val="24"/>
                <w:szCs w:val="24"/>
              </w:rPr>
              <w:t>Upon successful</w:t>
            </w:r>
            <w:r w:rsidR="00955553" w:rsidRPr="00666907">
              <w:rPr>
                <w:rFonts w:ascii="Times New Roman" w:hAnsi="Times New Roman"/>
                <w:spacing w:val="-10"/>
                <w:sz w:val="24"/>
                <w:szCs w:val="24"/>
              </w:rPr>
              <w:t xml:space="preserve"> </w:t>
            </w:r>
            <w:r w:rsidR="00955553" w:rsidRPr="00666907">
              <w:rPr>
                <w:rFonts w:ascii="Times New Roman" w:hAnsi="Times New Roman"/>
                <w:sz w:val="24"/>
                <w:szCs w:val="24"/>
              </w:rPr>
              <w:t>co</w:t>
            </w:r>
            <w:r w:rsidR="00955553" w:rsidRPr="00666907">
              <w:rPr>
                <w:rFonts w:ascii="Times New Roman" w:hAnsi="Times New Roman"/>
                <w:spacing w:val="-2"/>
                <w:sz w:val="24"/>
                <w:szCs w:val="24"/>
              </w:rPr>
              <w:t>m</w:t>
            </w:r>
            <w:r w:rsidR="00955553" w:rsidRPr="00666907">
              <w:rPr>
                <w:rFonts w:ascii="Times New Roman" w:hAnsi="Times New Roman"/>
                <w:sz w:val="24"/>
                <w:szCs w:val="24"/>
              </w:rPr>
              <w:t>pletion</w:t>
            </w:r>
            <w:r w:rsidR="00955553" w:rsidRPr="00666907">
              <w:rPr>
                <w:rFonts w:ascii="Times New Roman" w:hAnsi="Times New Roman"/>
                <w:spacing w:val="-11"/>
                <w:sz w:val="24"/>
                <w:szCs w:val="24"/>
              </w:rPr>
              <w:t xml:space="preserve"> </w:t>
            </w:r>
            <w:r w:rsidR="00955553" w:rsidRPr="00666907">
              <w:rPr>
                <w:rFonts w:ascii="Times New Roman" w:hAnsi="Times New Roman"/>
                <w:sz w:val="24"/>
                <w:szCs w:val="24"/>
              </w:rPr>
              <w:t>of t</w:t>
            </w:r>
            <w:r w:rsidR="00955553" w:rsidRPr="00666907">
              <w:rPr>
                <w:rFonts w:ascii="Times New Roman" w:hAnsi="Times New Roman"/>
                <w:spacing w:val="1"/>
                <w:sz w:val="24"/>
                <w:szCs w:val="24"/>
              </w:rPr>
              <w:t>h</w:t>
            </w:r>
            <w:r w:rsidR="00955553" w:rsidRPr="00666907">
              <w:rPr>
                <w:rFonts w:ascii="Times New Roman" w:hAnsi="Times New Roman"/>
                <w:sz w:val="24"/>
                <w:szCs w:val="24"/>
              </w:rPr>
              <w:t>is</w:t>
            </w:r>
            <w:r w:rsidR="00955553" w:rsidRPr="00666907">
              <w:rPr>
                <w:rFonts w:ascii="Times New Roman" w:hAnsi="Times New Roman"/>
                <w:spacing w:val="-3"/>
                <w:sz w:val="24"/>
                <w:szCs w:val="24"/>
              </w:rPr>
              <w:t xml:space="preserve"> </w:t>
            </w:r>
            <w:r w:rsidR="00955553" w:rsidRPr="00666907">
              <w:rPr>
                <w:rFonts w:ascii="Times New Roman" w:hAnsi="Times New Roman"/>
                <w:sz w:val="24"/>
                <w:szCs w:val="24"/>
              </w:rPr>
              <w:t>course</w:t>
            </w:r>
            <w:r w:rsidR="00955553" w:rsidRPr="00666907">
              <w:rPr>
                <w:rFonts w:ascii="Times New Roman" w:hAnsi="Times New Roman"/>
                <w:spacing w:val="-6"/>
                <w:sz w:val="24"/>
                <w:szCs w:val="24"/>
              </w:rPr>
              <w:t xml:space="preserve"> </w:t>
            </w:r>
            <w:r w:rsidR="00955553" w:rsidRPr="00666907">
              <w:rPr>
                <w:rFonts w:ascii="Times New Roman" w:hAnsi="Times New Roman"/>
                <w:spacing w:val="-1"/>
                <w:sz w:val="24"/>
                <w:szCs w:val="24"/>
              </w:rPr>
              <w:t>s</w:t>
            </w:r>
            <w:r w:rsidR="00955553" w:rsidRPr="00666907">
              <w:rPr>
                <w:rFonts w:ascii="Times New Roman" w:hAnsi="Times New Roman"/>
                <w:spacing w:val="1"/>
                <w:sz w:val="24"/>
                <w:szCs w:val="24"/>
              </w:rPr>
              <w:t>t</w:t>
            </w:r>
            <w:r w:rsidR="00955553" w:rsidRPr="00666907">
              <w:rPr>
                <w:rFonts w:ascii="Times New Roman" w:hAnsi="Times New Roman"/>
                <w:sz w:val="24"/>
                <w:szCs w:val="24"/>
              </w:rPr>
              <w:t>udents</w:t>
            </w:r>
            <w:r w:rsidR="00955553" w:rsidRPr="00666907">
              <w:rPr>
                <w:rFonts w:ascii="Times New Roman" w:hAnsi="Times New Roman"/>
                <w:spacing w:val="-7"/>
                <w:sz w:val="24"/>
                <w:szCs w:val="24"/>
              </w:rPr>
              <w:t xml:space="preserve"> </w:t>
            </w:r>
            <w:r w:rsidR="00955553" w:rsidRPr="00666907">
              <w:rPr>
                <w:rFonts w:ascii="Times New Roman" w:hAnsi="Times New Roman"/>
                <w:sz w:val="24"/>
                <w:szCs w:val="24"/>
              </w:rPr>
              <w:t>will</w:t>
            </w:r>
            <w:r w:rsidR="00955553" w:rsidRPr="00666907">
              <w:rPr>
                <w:rFonts w:ascii="Times New Roman" w:hAnsi="Times New Roman"/>
                <w:spacing w:val="-4"/>
                <w:sz w:val="24"/>
                <w:szCs w:val="24"/>
              </w:rPr>
              <w:t xml:space="preserve"> </w:t>
            </w:r>
            <w:r w:rsidR="00955553" w:rsidRPr="00666907">
              <w:rPr>
                <w:rFonts w:ascii="Times New Roman" w:hAnsi="Times New Roman"/>
                <w:spacing w:val="-1"/>
                <w:sz w:val="24"/>
                <w:szCs w:val="24"/>
              </w:rPr>
              <w:t>b</w:t>
            </w:r>
            <w:r w:rsidR="00955553" w:rsidRPr="00666907">
              <w:rPr>
                <w:rFonts w:ascii="Times New Roman" w:hAnsi="Times New Roman"/>
                <w:sz w:val="24"/>
                <w:szCs w:val="24"/>
              </w:rPr>
              <w:t>e</w:t>
            </w:r>
            <w:r w:rsidR="00955553" w:rsidRPr="00666907">
              <w:rPr>
                <w:rFonts w:ascii="Times New Roman" w:hAnsi="Times New Roman"/>
                <w:spacing w:val="-1"/>
                <w:sz w:val="24"/>
                <w:szCs w:val="24"/>
              </w:rPr>
              <w:t xml:space="preserve"> </w:t>
            </w:r>
            <w:r w:rsidR="00955553" w:rsidRPr="00666907">
              <w:rPr>
                <w:rFonts w:ascii="Times New Roman" w:hAnsi="Times New Roman"/>
                <w:sz w:val="24"/>
                <w:szCs w:val="24"/>
              </w:rPr>
              <w:t>able</w:t>
            </w:r>
            <w:r w:rsidR="00955553" w:rsidRPr="00666907">
              <w:rPr>
                <w:rFonts w:ascii="Times New Roman" w:hAnsi="Times New Roman"/>
                <w:spacing w:val="-4"/>
                <w:sz w:val="24"/>
                <w:szCs w:val="24"/>
              </w:rPr>
              <w:t xml:space="preserve"> </w:t>
            </w:r>
            <w:r w:rsidR="00955553" w:rsidRPr="00666907">
              <w:rPr>
                <w:rFonts w:ascii="Times New Roman" w:hAnsi="Times New Roman"/>
                <w:sz w:val="24"/>
                <w:szCs w:val="24"/>
              </w:rPr>
              <w:t>to</w:t>
            </w:r>
            <w:r w:rsidR="00955553" w:rsidRPr="00666907">
              <w:rPr>
                <w:rFonts w:ascii="Times New Roman" w:hAnsi="Times New Roman"/>
                <w:spacing w:val="-2"/>
                <w:sz w:val="24"/>
                <w:szCs w:val="24"/>
              </w:rPr>
              <w:t xml:space="preserve"> </w:t>
            </w:r>
            <w:r w:rsidR="00955553" w:rsidRPr="00666907">
              <w:rPr>
                <w:rFonts w:ascii="Times New Roman" w:hAnsi="Times New Roman"/>
                <w:sz w:val="24"/>
                <w:szCs w:val="24"/>
              </w:rPr>
              <w:t>…</w:t>
            </w:r>
          </w:p>
          <w:p w:rsidR="001033BD" w:rsidRPr="00E7608F" w:rsidRDefault="001033BD" w:rsidP="001033BD">
            <w:pPr>
              <w:autoSpaceDE w:val="0"/>
              <w:autoSpaceDN w:val="0"/>
              <w:adjustRightInd w:val="0"/>
              <w:rPr>
                <w:rFonts w:ascii="Times New Roman" w:hAnsi="Times New Roman"/>
                <w:sz w:val="24"/>
                <w:lang w:val="en-US"/>
              </w:rPr>
            </w:pPr>
            <w:r w:rsidRPr="00E7608F">
              <w:rPr>
                <w:kern w:val="36"/>
              </w:rPr>
              <w:t>1</w:t>
            </w:r>
            <w:r w:rsidRPr="00E7608F">
              <w:rPr>
                <w:rFonts w:ascii="Times New Roman" w:hAnsi="Times New Roman"/>
                <w:sz w:val="24"/>
                <w:lang w:val="en-US"/>
              </w:rPr>
              <w:t>. get a broad knowledge of the important parasites of human and their life cycles.</w:t>
            </w:r>
          </w:p>
          <w:p w:rsidR="001033BD" w:rsidRPr="00E7608F" w:rsidRDefault="001033BD" w:rsidP="001033BD">
            <w:pPr>
              <w:autoSpaceDE w:val="0"/>
              <w:autoSpaceDN w:val="0"/>
              <w:adjustRightInd w:val="0"/>
              <w:jc w:val="lowKashida"/>
              <w:rPr>
                <w:rFonts w:ascii="Times New Roman" w:hAnsi="Times New Roman"/>
                <w:sz w:val="24"/>
                <w:lang w:val="en-US"/>
              </w:rPr>
            </w:pPr>
            <w:r w:rsidRPr="00E7608F">
              <w:rPr>
                <w:rFonts w:ascii="Times New Roman" w:hAnsi="Times New Roman"/>
                <w:sz w:val="24"/>
                <w:lang w:val="en-US"/>
              </w:rPr>
              <w:t>2. recognize the various parasitic pathogens in relation to body system infections and in terms of their pathogenesis, transmission and diagnosis.</w:t>
            </w:r>
          </w:p>
          <w:p w:rsidR="001033BD" w:rsidRPr="00E7608F" w:rsidRDefault="001033BD" w:rsidP="001033BD">
            <w:pPr>
              <w:autoSpaceDE w:val="0"/>
              <w:autoSpaceDN w:val="0"/>
              <w:adjustRightInd w:val="0"/>
              <w:rPr>
                <w:rFonts w:ascii="Times New Roman" w:hAnsi="Times New Roman"/>
                <w:sz w:val="24"/>
                <w:lang w:val="en-US"/>
              </w:rPr>
            </w:pPr>
            <w:r w:rsidRPr="00E7608F">
              <w:rPr>
                <w:rFonts w:ascii="Times New Roman" w:hAnsi="Times New Roman"/>
                <w:sz w:val="24"/>
                <w:lang w:val="en-US"/>
              </w:rPr>
              <w:t>3. be familiar with important techniques of examining these parasites from clinical specimens.</w:t>
            </w:r>
          </w:p>
          <w:p w:rsidR="001033BD" w:rsidRPr="00E7608F" w:rsidRDefault="001033BD" w:rsidP="001033BD">
            <w:pPr>
              <w:autoSpaceDE w:val="0"/>
              <w:autoSpaceDN w:val="0"/>
              <w:adjustRightInd w:val="0"/>
              <w:rPr>
                <w:rFonts w:ascii="Times New Roman" w:hAnsi="Times New Roman"/>
                <w:sz w:val="24"/>
                <w:lang w:val="en-US"/>
              </w:rPr>
            </w:pPr>
            <w:r w:rsidRPr="00E7608F">
              <w:rPr>
                <w:rFonts w:ascii="Times New Roman" w:hAnsi="Times New Roman"/>
                <w:sz w:val="24"/>
                <w:lang w:val="en-US"/>
              </w:rPr>
              <w:t xml:space="preserve">4. have the skills of specimen collection, storage, transport, acceptability and processing procedures. </w:t>
            </w:r>
          </w:p>
          <w:p w:rsidR="001033BD" w:rsidRPr="00E7608F" w:rsidRDefault="001033BD" w:rsidP="001033BD">
            <w:pPr>
              <w:autoSpaceDE w:val="0"/>
              <w:autoSpaceDN w:val="0"/>
              <w:adjustRightInd w:val="0"/>
              <w:rPr>
                <w:rFonts w:ascii="Times New Roman" w:hAnsi="Times New Roman"/>
                <w:sz w:val="24"/>
                <w:lang w:val="en-US"/>
              </w:rPr>
            </w:pPr>
            <w:r w:rsidRPr="00E7608F">
              <w:rPr>
                <w:rFonts w:ascii="Times New Roman" w:hAnsi="Times New Roman"/>
                <w:sz w:val="24"/>
                <w:lang w:val="en-US"/>
              </w:rPr>
              <w:t>5. describe immunologic and serologic identification techniques, the prevention and control of significant parasites.</w:t>
            </w:r>
          </w:p>
          <w:p w:rsidR="001033BD" w:rsidRPr="00E7608F" w:rsidRDefault="001033BD" w:rsidP="001033BD">
            <w:pPr>
              <w:autoSpaceDE w:val="0"/>
              <w:autoSpaceDN w:val="0"/>
              <w:adjustRightInd w:val="0"/>
              <w:jc w:val="lowKashida"/>
              <w:rPr>
                <w:rFonts w:ascii="Times New Roman" w:hAnsi="Times New Roman"/>
                <w:sz w:val="24"/>
                <w:lang w:val="en-US"/>
              </w:rPr>
            </w:pPr>
            <w:r w:rsidRPr="00E7608F">
              <w:rPr>
                <w:rFonts w:ascii="Times New Roman" w:hAnsi="Times New Roman"/>
                <w:sz w:val="24"/>
                <w:lang w:val="en-US"/>
              </w:rPr>
              <w:t>6. discuss and be familiar with new technology in current diagnosis of body system- parasitic diseases.</w:t>
            </w:r>
          </w:p>
          <w:p w:rsidR="001033BD" w:rsidRPr="00E7608F" w:rsidRDefault="001033BD" w:rsidP="001033BD">
            <w:pPr>
              <w:autoSpaceDE w:val="0"/>
              <w:autoSpaceDN w:val="0"/>
              <w:adjustRightInd w:val="0"/>
              <w:jc w:val="lowKashida"/>
              <w:rPr>
                <w:rFonts w:ascii="Times New Roman" w:hAnsi="Times New Roman"/>
                <w:sz w:val="24"/>
                <w:lang w:val="en-US"/>
              </w:rPr>
            </w:pPr>
            <w:r w:rsidRPr="00E7608F">
              <w:rPr>
                <w:rFonts w:ascii="Times New Roman" w:hAnsi="Times New Roman"/>
                <w:sz w:val="24"/>
                <w:lang w:val="en-US"/>
              </w:rPr>
              <w:t>7. choose the appropriate methods for the examination of parasitology specimens for definitive identification of parasitic pathogens.</w:t>
            </w:r>
          </w:p>
          <w:p w:rsidR="002B1556" w:rsidRPr="001033BD" w:rsidRDefault="001033BD" w:rsidP="001033BD">
            <w:pPr>
              <w:autoSpaceDE w:val="0"/>
              <w:autoSpaceDN w:val="0"/>
              <w:adjustRightInd w:val="0"/>
              <w:jc w:val="lowKashida"/>
              <w:rPr>
                <w:color w:val="0000FF"/>
                <w:kern w:val="36"/>
              </w:rPr>
            </w:pPr>
            <w:r w:rsidRPr="00E7608F">
              <w:rPr>
                <w:rFonts w:ascii="Times New Roman" w:hAnsi="Times New Roman"/>
                <w:sz w:val="24"/>
                <w:lang w:val="en-US"/>
              </w:rPr>
              <w:t>8. Report and interpret the results of the testing to the clinician.</w:t>
            </w:r>
          </w:p>
        </w:tc>
      </w:tr>
    </w:tbl>
    <w:p w:rsidR="008B05EA" w:rsidRPr="00666907" w:rsidRDefault="008B05EA" w:rsidP="008B05EA">
      <w:pPr>
        <w:pStyle w:val="ps2"/>
        <w:spacing w:before="0" w:after="0" w:line="240" w:lineRule="auto"/>
        <w:rPr>
          <w:rFonts w:ascii="Times New Roman" w:hAnsi="Times New Roman" w:cs="Times New Roman"/>
          <w:sz w:val="24"/>
        </w:rPr>
      </w:pPr>
    </w:p>
    <w:p w:rsidR="008B05EA" w:rsidRPr="00666907" w:rsidRDefault="008B05EA" w:rsidP="008B05EA">
      <w:pPr>
        <w:pStyle w:val="ps2"/>
        <w:spacing w:before="0" w:after="0" w:line="240" w:lineRule="auto"/>
        <w:rPr>
          <w:rFonts w:ascii="Times New Roman" w:hAnsi="Times New Roman" w:cs="Times New Roman"/>
          <w:sz w:val="24"/>
        </w:rPr>
      </w:pPr>
    </w:p>
    <w:p w:rsidR="00F0147F" w:rsidRPr="00666907" w:rsidRDefault="008B05EA" w:rsidP="004E1989">
      <w:pPr>
        <w:pStyle w:val="ps2"/>
        <w:spacing w:before="0" w:after="120" w:line="240" w:lineRule="auto"/>
        <w:rPr>
          <w:rFonts w:ascii="Times New Roman" w:hAnsi="Times New Roman" w:cs="Times New Roman"/>
          <w:sz w:val="24"/>
        </w:rPr>
      </w:pPr>
      <w:r w:rsidRPr="00666907">
        <w:rPr>
          <w:rFonts w:ascii="Times New Roman" w:hAnsi="Times New Roman" w:cs="Times New Roman"/>
          <w:sz w:val="24"/>
        </w:rPr>
        <w:t xml:space="preserve"> 2</w:t>
      </w:r>
      <w:r w:rsidR="00F248B9" w:rsidRPr="00666907">
        <w:rPr>
          <w:rFonts w:ascii="Times New Roman" w:hAnsi="Times New Roman" w:cs="Times New Roman"/>
          <w:sz w:val="24"/>
        </w:rPr>
        <w:t>0</w:t>
      </w:r>
      <w:r w:rsidRPr="00666907">
        <w:rPr>
          <w:rFonts w:ascii="Times New Roman" w:hAnsi="Times New Roman" w:cs="Times New Roman"/>
          <w:sz w:val="24"/>
        </w:rPr>
        <w:t xml:space="preserve">. </w:t>
      </w:r>
      <w:r w:rsidR="00775228" w:rsidRPr="00666907">
        <w:rPr>
          <w:rFonts w:ascii="Times New Roman" w:hAnsi="Times New Roman" w:cs="Times New Roman"/>
          <w:sz w:val="24"/>
        </w:rPr>
        <w:t>Topic Outline and Schedule:</w:t>
      </w:r>
    </w:p>
    <w:tbl>
      <w:tblPr>
        <w:tblW w:w="10016" w:type="dxa"/>
        <w:tblInd w:w="72"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10016"/>
      </w:tblGrid>
      <w:tr w:rsidR="00693873" w:rsidRPr="00666907" w:rsidTr="00955553">
        <w:trPr>
          <w:trHeight w:val="1506"/>
        </w:trPr>
        <w:tc>
          <w:tcPr>
            <w:tcW w:w="10016" w:type="dxa"/>
          </w:tcPr>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20"/>
              <w:gridCol w:w="1530"/>
              <w:gridCol w:w="1919"/>
              <w:gridCol w:w="77"/>
              <w:gridCol w:w="992"/>
              <w:gridCol w:w="1199"/>
            </w:tblGrid>
            <w:tr w:rsidR="00D176FC" w:rsidRPr="00C05531" w:rsidTr="00D176FC">
              <w:trPr>
                <w:trHeight w:val="647"/>
              </w:trPr>
              <w:tc>
                <w:tcPr>
                  <w:tcW w:w="9137" w:type="dxa"/>
                  <w:gridSpan w:val="7"/>
                  <w:tcBorders>
                    <w:top w:val="single" w:sz="4" w:space="0" w:color="auto"/>
                    <w:left w:val="single" w:sz="4" w:space="0" w:color="auto"/>
                    <w:bottom w:val="single" w:sz="4" w:space="0" w:color="auto"/>
                    <w:right w:val="single" w:sz="4" w:space="0" w:color="auto"/>
                  </w:tcBorders>
                </w:tcPr>
                <w:p w:rsidR="00D176FC" w:rsidRDefault="00D176FC" w:rsidP="00393B21">
                  <w:pPr>
                    <w:pStyle w:val="Heading7"/>
                    <w:spacing w:after="120"/>
                    <w:rPr>
                      <w:bCs/>
                      <w:sz w:val="20"/>
                    </w:rPr>
                  </w:pPr>
                  <w:r w:rsidRPr="00F8184A">
                    <w:rPr>
                      <w:bCs/>
                      <w:sz w:val="20"/>
                    </w:rPr>
                    <w:t xml:space="preserve">1 Topics to be Covered </w:t>
                  </w:r>
                  <w:r>
                    <w:rPr>
                      <w:bCs/>
                      <w:sz w:val="20"/>
                    </w:rPr>
                    <w:t xml:space="preserve"> </w:t>
                  </w:r>
                </w:p>
                <w:p w:rsidR="00D176FC" w:rsidRPr="004518E3" w:rsidRDefault="00D176FC" w:rsidP="00393B21">
                  <w:pPr>
                    <w:pStyle w:val="Heading7"/>
                    <w:spacing w:after="120"/>
                    <w:rPr>
                      <w:b/>
                      <w:color w:val="0000FF"/>
                      <w:sz w:val="28"/>
                      <w:szCs w:val="28"/>
                    </w:rPr>
                  </w:pPr>
                  <w:r>
                    <w:rPr>
                      <w:bCs/>
                      <w:sz w:val="20"/>
                    </w:rPr>
                    <w:t xml:space="preserve">                                                             </w:t>
                  </w:r>
                  <w:r w:rsidRPr="00E024E8">
                    <w:rPr>
                      <w:b/>
                      <w:color w:val="0000FF"/>
                      <w:sz w:val="28"/>
                      <w:szCs w:val="28"/>
                    </w:rPr>
                    <w:t>*Theory</w:t>
                  </w:r>
                </w:p>
              </w:tc>
            </w:tr>
            <w:tr w:rsidR="00D176FC" w:rsidRPr="00C05531" w:rsidTr="00D17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Pr>
              <w:tc>
                <w:tcPr>
                  <w:tcW w:w="694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jc w:val="center"/>
                  </w:pPr>
                  <w:r w:rsidRPr="00012432">
                    <w:rPr>
                      <w:lang w:val="fr-FR"/>
                    </w:rPr>
                    <w:t>Topic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jc w:val="center"/>
                  </w:pPr>
                  <w:r w:rsidRPr="00012432">
                    <w:rPr>
                      <w:szCs w:val="20"/>
                    </w:rPr>
                    <w:t>No of</w:t>
                  </w:r>
                  <w:r>
                    <w:t xml:space="preserve"> </w:t>
                  </w:r>
                  <w:r w:rsidRPr="00012432">
                    <w:rPr>
                      <w:szCs w:val="20"/>
                    </w:rPr>
                    <w:t>Weeks</w:t>
                  </w:r>
                </w:p>
              </w:tc>
              <w:tc>
                <w:tcPr>
                  <w:tcW w:w="1199" w:type="dxa"/>
                  <w:tcBorders>
                    <w:top w:val="nil"/>
                    <w:left w:val="nil"/>
                    <w:bottom w:val="single" w:sz="8" w:space="0" w:color="auto"/>
                    <w:right w:val="single" w:sz="8"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jc w:val="center"/>
                  </w:pPr>
                  <w:r w:rsidRPr="00012432">
                    <w:rPr>
                      <w:szCs w:val="20"/>
                    </w:rPr>
                    <w:t>Contact hours</w:t>
                  </w:r>
                </w:p>
              </w:tc>
            </w:tr>
            <w:tr w:rsidR="00D176FC" w:rsidRPr="00012432" w:rsidTr="00D17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739"/>
              </w:trPr>
              <w:tc>
                <w:tcPr>
                  <w:tcW w:w="694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Introduction to Parasitology - parasites and</w:t>
                  </w:r>
                </w:p>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parasitism</w:t>
                  </w:r>
                </w:p>
                <w:p w:rsidR="00D176FC" w:rsidRPr="006626D5" w:rsidRDefault="00D176FC" w:rsidP="00393B21">
                  <w:pPr>
                    <w:jc w:val="right"/>
                    <w:rPr>
                      <w:lang w:bidi="ar-JO"/>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sidRPr="00012432">
                    <w:rPr>
                      <w:color w:val="0000FF"/>
                    </w:rPr>
                    <w:t>1</w:t>
                  </w:r>
                </w:p>
              </w:tc>
              <w:tc>
                <w:tcPr>
                  <w:tcW w:w="1199" w:type="dxa"/>
                  <w:tcBorders>
                    <w:top w:val="nil"/>
                    <w:left w:val="nil"/>
                    <w:bottom w:val="single" w:sz="8" w:space="0" w:color="auto"/>
                    <w:right w:val="single" w:sz="8"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Pr>
                      <w:color w:val="0000FF"/>
                    </w:rPr>
                    <w:t>1</w:t>
                  </w:r>
                </w:p>
              </w:tc>
            </w:tr>
            <w:tr w:rsidR="00D176FC" w:rsidTr="00D17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Pr>
              <w:tc>
                <w:tcPr>
                  <w:tcW w:w="694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Parasitic infections and diseases</w:t>
                  </w:r>
                </w:p>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The Protozoa: classification and structure of protozoa of medical importance</w:t>
                  </w:r>
                </w:p>
                <w:p w:rsidR="00D176FC" w:rsidRPr="00796605" w:rsidRDefault="00D176FC" w:rsidP="00393B21">
                  <w:pPr>
                    <w:autoSpaceDE w:val="0"/>
                    <w:autoSpaceDN w:val="0"/>
                    <w:adjustRightInd w:val="0"/>
                    <w:jc w:val="right"/>
                    <w:rPr>
                      <w:rFonts w:ascii="Times-Roman" w:hAnsi="Times-Roman"/>
                      <w:sz w:val="30"/>
                      <w:szCs w:val="30"/>
                      <w:lang w:bidi="ar-JO"/>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Pr>
                      <w:color w:val="0000FF"/>
                    </w:rPr>
                    <w:t>1</w:t>
                  </w:r>
                </w:p>
              </w:tc>
              <w:tc>
                <w:tcPr>
                  <w:tcW w:w="1199" w:type="dxa"/>
                  <w:tcBorders>
                    <w:top w:val="nil"/>
                    <w:left w:val="nil"/>
                    <w:bottom w:val="single" w:sz="8" w:space="0" w:color="auto"/>
                    <w:right w:val="single" w:sz="8"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Pr>
                      <w:color w:val="0000FF"/>
                    </w:rPr>
                    <w:t>1</w:t>
                  </w:r>
                </w:p>
              </w:tc>
            </w:tr>
            <w:tr w:rsidR="00D176FC" w:rsidRPr="00C05531" w:rsidTr="00D17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1023"/>
              </w:trPr>
              <w:tc>
                <w:tcPr>
                  <w:tcW w:w="694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Amoebae: Pathogenic (dysentery) amoeba</w:t>
                  </w:r>
                </w:p>
                <w:p w:rsidR="00D176FC" w:rsidRPr="00BA297E" w:rsidRDefault="00D176FC" w:rsidP="00393B21">
                  <w:pPr>
                    <w:autoSpaceDE w:val="0"/>
                    <w:autoSpaceDN w:val="0"/>
                    <w:adjustRightInd w:val="0"/>
                    <w:rPr>
                      <w:rFonts w:ascii="Times-Roman" w:hAnsi="Times-Roman" w:cs="Times-Roman"/>
                      <w:i/>
                      <w:iCs/>
                      <w:sz w:val="30"/>
                      <w:szCs w:val="30"/>
                    </w:rPr>
                  </w:pPr>
                  <w:r w:rsidRPr="00BA297E">
                    <w:rPr>
                      <w:rFonts w:ascii="Times-Roman" w:hAnsi="Times-Roman" w:cs="Times-Roman"/>
                      <w:i/>
                      <w:iCs/>
                      <w:sz w:val="30"/>
                      <w:szCs w:val="30"/>
                    </w:rPr>
                    <w:t>Entamoeba histolytica</w:t>
                  </w:r>
                </w:p>
                <w:p w:rsidR="00D176FC" w:rsidRPr="00BA297E" w:rsidRDefault="00D176FC" w:rsidP="00393B21">
                  <w:pPr>
                    <w:autoSpaceDE w:val="0"/>
                    <w:autoSpaceDN w:val="0"/>
                    <w:adjustRightInd w:val="0"/>
                    <w:rPr>
                      <w:rFonts w:ascii="Times-Roman" w:hAnsi="Times-Roman" w:cs="Times-Roman"/>
                      <w:i/>
                      <w:iCs/>
                      <w:sz w:val="30"/>
                      <w:szCs w:val="30"/>
                    </w:rPr>
                  </w:pPr>
                  <w:r>
                    <w:rPr>
                      <w:rFonts w:ascii="Times-Roman" w:hAnsi="Times-Roman" w:cs="Times-Roman"/>
                      <w:sz w:val="30"/>
                      <w:szCs w:val="30"/>
                    </w:rPr>
                    <w:t xml:space="preserve">Non-pathogenic amoebae: </w:t>
                  </w:r>
                  <w:r w:rsidRPr="00BA297E">
                    <w:rPr>
                      <w:rFonts w:ascii="Times-Roman" w:hAnsi="Times-Roman" w:cs="Times-Roman"/>
                      <w:i/>
                      <w:iCs/>
                      <w:sz w:val="30"/>
                      <w:szCs w:val="30"/>
                    </w:rPr>
                    <w:t>Entamoeba coli</w:t>
                  </w:r>
                </w:p>
                <w:p w:rsidR="00D176FC" w:rsidRPr="00BA297E" w:rsidRDefault="00D176FC" w:rsidP="00393B21">
                  <w:pPr>
                    <w:autoSpaceDE w:val="0"/>
                    <w:autoSpaceDN w:val="0"/>
                    <w:adjustRightInd w:val="0"/>
                    <w:rPr>
                      <w:rFonts w:ascii="Times-Roman" w:hAnsi="Times-Roman" w:cs="Times-Roman"/>
                      <w:i/>
                      <w:iCs/>
                      <w:sz w:val="30"/>
                      <w:szCs w:val="30"/>
                    </w:rPr>
                  </w:pPr>
                  <w:r w:rsidRPr="00BA297E">
                    <w:rPr>
                      <w:rFonts w:ascii="Times-Roman" w:hAnsi="Times-Roman" w:cs="Times-Roman"/>
                      <w:i/>
                      <w:iCs/>
                      <w:sz w:val="30"/>
                      <w:szCs w:val="30"/>
                    </w:rPr>
                    <w:t>Endolimax nana, lodameba bu</w:t>
                  </w:r>
                  <w:r>
                    <w:rPr>
                      <w:rFonts w:ascii="Times-Roman" w:hAnsi="Times-Roman" w:cs="Times-Roman"/>
                      <w:i/>
                      <w:iCs/>
                      <w:sz w:val="30"/>
                      <w:szCs w:val="30"/>
                    </w:rPr>
                    <w:t>e</w:t>
                  </w:r>
                  <w:r w:rsidRPr="00BA297E">
                    <w:rPr>
                      <w:rFonts w:ascii="Times-Roman" w:hAnsi="Times-Roman" w:cs="Times-Roman"/>
                      <w:i/>
                      <w:iCs/>
                      <w:sz w:val="30"/>
                      <w:szCs w:val="30"/>
                    </w:rPr>
                    <w:t>tschlii</w:t>
                  </w:r>
                </w:p>
                <w:p w:rsidR="00D176FC" w:rsidRPr="00BA297E" w:rsidRDefault="00D176FC" w:rsidP="00393B21">
                  <w:pPr>
                    <w:autoSpaceDE w:val="0"/>
                    <w:autoSpaceDN w:val="0"/>
                    <w:adjustRightInd w:val="0"/>
                    <w:rPr>
                      <w:rFonts w:ascii="Times-Roman" w:hAnsi="Times-Roman" w:cs="Times-Roman"/>
                      <w:i/>
                      <w:iCs/>
                      <w:sz w:val="30"/>
                      <w:szCs w:val="30"/>
                    </w:rPr>
                  </w:pPr>
                  <w:r>
                    <w:rPr>
                      <w:rFonts w:ascii="Times-Roman" w:hAnsi="Times-Roman" w:cs="Times-Roman"/>
                      <w:sz w:val="30"/>
                      <w:szCs w:val="30"/>
                    </w:rPr>
                    <w:t xml:space="preserve">Pathogenic free-living amoeba: </w:t>
                  </w:r>
                  <w:r w:rsidRPr="00BA297E">
                    <w:rPr>
                      <w:rFonts w:ascii="Times-Roman" w:hAnsi="Times-Roman" w:cs="Times-Roman"/>
                      <w:i/>
                      <w:iCs/>
                      <w:sz w:val="30"/>
                      <w:szCs w:val="30"/>
                    </w:rPr>
                    <w:t>Naeg</w:t>
                  </w:r>
                  <w:r>
                    <w:rPr>
                      <w:rFonts w:ascii="Times-Roman" w:hAnsi="Times-Roman" w:cs="Times-Roman"/>
                      <w:i/>
                      <w:iCs/>
                      <w:sz w:val="30"/>
                      <w:szCs w:val="30"/>
                    </w:rPr>
                    <w:t>leria f</w:t>
                  </w:r>
                  <w:r w:rsidRPr="00BA297E">
                    <w:rPr>
                      <w:rFonts w:ascii="Times-Roman" w:hAnsi="Times-Roman" w:cs="Times-Roman"/>
                      <w:i/>
                      <w:iCs/>
                      <w:sz w:val="30"/>
                      <w:szCs w:val="30"/>
                    </w:rPr>
                    <w:t xml:space="preserve">owleri, Acanthamoeba </w:t>
                  </w:r>
                  <w:r w:rsidRPr="00BA297E">
                    <w:rPr>
                      <w:rFonts w:ascii="Times-Roman" w:hAnsi="Times-Roman" w:cs="Times-Roman"/>
                      <w:sz w:val="30"/>
                      <w:szCs w:val="30"/>
                    </w:rPr>
                    <w:t>sp</w:t>
                  </w:r>
                  <w:r w:rsidRPr="00BA297E">
                    <w:rPr>
                      <w:rFonts w:ascii="Times-Roman" w:hAnsi="Times-Roman" w:cs="Times-Roman"/>
                      <w:i/>
                      <w:iCs/>
                      <w:sz w:val="30"/>
                      <w:szCs w:val="30"/>
                    </w:rPr>
                    <w:t>.</w:t>
                  </w:r>
                </w:p>
                <w:p w:rsidR="00D176FC" w:rsidRPr="00113CA6" w:rsidRDefault="00D176FC" w:rsidP="00393B21">
                  <w:pPr>
                    <w:jc w:val="right"/>
                    <w:rPr>
                      <w:lang w:bidi="ar-JO"/>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Pr>
                      <w:color w:val="0000FF"/>
                    </w:rPr>
                    <w:t>2</w:t>
                  </w:r>
                </w:p>
              </w:tc>
              <w:tc>
                <w:tcPr>
                  <w:tcW w:w="1199" w:type="dxa"/>
                  <w:tcBorders>
                    <w:top w:val="nil"/>
                    <w:left w:val="nil"/>
                    <w:bottom w:val="single" w:sz="8" w:space="0" w:color="auto"/>
                    <w:right w:val="single" w:sz="8"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Pr>
                      <w:color w:val="0000FF"/>
                    </w:rPr>
                    <w:t>4</w:t>
                  </w:r>
                </w:p>
              </w:tc>
            </w:tr>
            <w:tr w:rsidR="00D176FC" w:rsidTr="00D17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42"/>
              </w:trPr>
              <w:tc>
                <w:tcPr>
                  <w:tcW w:w="694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D176FC" w:rsidRDefault="00D176FC" w:rsidP="00393B21">
                  <w:pPr>
                    <w:rPr>
                      <w:rFonts w:ascii="Times-Roman" w:hAnsi="Times-Roman" w:cs="Times-Roman"/>
                      <w:sz w:val="30"/>
                      <w:szCs w:val="30"/>
                    </w:rPr>
                  </w:pPr>
                  <w:r>
                    <w:rPr>
                      <w:rFonts w:ascii="Times-Roman" w:hAnsi="Times-Roman" w:cs="Times-Roman"/>
                      <w:sz w:val="30"/>
                      <w:szCs w:val="30"/>
                    </w:rPr>
                    <w:t xml:space="preserve">Intestinal and urogenital flagellates: </w:t>
                  </w:r>
                  <w:r w:rsidRPr="00BA297E">
                    <w:rPr>
                      <w:rFonts w:ascii="Times-Roman" w:hAnsi="Times-Roman" w:cs="Times-Roman"/>
                      <w:i/>
                      <w:iCs/>
                      <w:sz w:val="30"/>
                      <w:szCs w:val="30"/>
                    </w:rPr>
                    <w:t>Giardia</w:t>
                  </w:r>
                  <w:r>
                    <w:rPr>
                      <w:rFonts w:ascii="Times-Roman" w:hAnsi="Times-Roman" w:cs="Times-Roman"/>
                      <w:sz w:val="30"/>
                      <w:szCs w:val="30"/>
                    </w:rPr>
                    <w:t xml:space="preserve"> sp.</w:t>
                  </w:r>
                </w:p>
                <w:p w:rsidR="00D176FC" w:rsidRDefault="00D176FC" w:rsidP="00393B21">
                  <w:pPr>
                    <w:autoSpaceDE w:val="0"/>
                    <w:autoSpaceDN w:val="0"/>
                    <w:adjustRightInd w:val="0"/>
                    <w:rPr>
                      <w:rFonts w:ascii="Times-Roman" w:hAnsi="Times-Roman" w:cs="Times-Roman"/>
                      <w:sz w:val="30"/>
                      <w:szCs w:val="30"/>
                    </w:rPr>
                  </w:pPr>
                  <w:r w:rsidRPr="00BA297E">
                    <w:rPr>
                      <w:rFonts w:ascii="Times-Roman" w:hAnsi="Times-Roman" w:cs="Times-Roman"/>
                      <w:i/>
                      <w:iCs/>
                      <w:sz w:val="30"/>
                      <w:szCs w:val="30"/>
                    </w:rPr>
                    <w:t>Trichomonas</w:t>
                  </w:r>
                  <w:r>
                    <w:rPr>
                      <w:rFonts w:ascii="Times-Roman" w:hAnsi="Times-Roman" w:cs="Times-Roman"/>
                      <w:sz w:val="30"/>
                      <w:szCs w:val="30"/>
                    </w:rPr>
                    <w:t xml:space="preserve"> sp. </w:t>
                  </w:r>
                </w:p>
                <w:p w:rsidR="00D176FC" w:rsidRPr="006A3A41"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 xml:space="preserve">Intestinal ciliates: </w:t>
                  </w:r>
                  <w:r w:rsidRPr="00BA297E">
                    <w:rPr>
                      <w:rFonts w:ascii="Times-Roman" w:hAnsi="Times-Roman" w:cs="Times-Roman"/>
                      <w:i/>
                      <w:iCs/>
                      <w:sz w:val="30"/>
                      <w:szCs w:val="30"/>
                    </w:rPr>
                    <w:t>Balantidium coli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D176FC" w:rsidRPr="001F398F" w:rsidRDefault="00D176FC" w:rsidP="00393B21">
                  <w:pPr>
                    <w:spacing w:before="100" w:beforeAutospacing="1" w:after="100" w:afterAutospacing="1" w:line="216" w:lineRule="auto"/>
                    <w:jc w:val="center"/>
                    <w:rPr>
                      <w:color w:val="0000FF"/>
                      <w:lang w:val="en-US"/>
                    </w:rPr>
                  </w:pPr>
                  <w:r>
                    <w:rPr>
                      <w:color w:val="0000FF"/>
                    </w:rPr>
                    <w:t>1</w:t>
                  </w:r>
                </w:p>
              </w:tc>
              <w:tc>
                <w:tcPr>
                  <w:tcW w:w="1199" w:type="dxa"/>
                  <w:tcBorders>
                    <w:top w:val="nil"/>
                    <w:left w:val="nil"/>
                    <w:bottom w:val="single" w:sz="8" w:space="0" w:color="auto"/>
                    <w:right w:val="single" w:sz="8"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Pr>
                      <w:color w:val="0000FF"/>
                    </w:rPr>
                    <w:t>2</w:t>
                  </w:r>
                </w:p>
              </w:tc>
            </w:tr>
            <w:tr w:rsidR="00D176FC" w:rsidRPr="00C05531" w:rsidTr="00D17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Pr>
              <w:tc>
                <w:tcPr>
                  <w:tcW w:w="694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D176FC" w:rsidRPr="00796605" w:rsidRDefault="00D176FC" w:rsidP="00393B21">
                  <w:pPr>
                    <w:autoSpaceDE w:val="0"/>
                    <w:autoSpaceDN w:val="0"/>
                    <w:adjustRightInd w:val="0"/>
                    <w:rPr>
                      <w:rFonts w:ascii="Times-Roman" w:hAnsi="Times-Roman"/>
                      <w:sz w:val="30"/>
                      <w:szCs w:val="30"/>
                      <w:rtl/>
                      <w:lang w:bidi="ar-JO"/>
                    </w:rPr>
                  </w:pPr>
                  <w:r>
                    <w:rPr>
                      <w:rFonts w:ascii="Times-Roman" w:hAnsi="Times-Roman" w:cs="Times-Roman"/>
                      <w:sz w:val="30"/>
                      <w:szCs w:val="30"/>
                    </w:rPr>
                    <w:t xml:space="preserve">Blood and tissues flagellates: </w:t>
                  </w:r>
                  <w:r w:rsidRPr="00BA297E">
                    <w:rPr>
                      <w:rFonts w:ascii="Times-Roman" w:hAnsi="Times-Roman" w:cs="Times-Roman"/>
                      <w:i/>
                      <w:iCs/>
                      <w:sz w:val="30"/>
                      <w:szCs w:val="30"/>
                    </w:rPr>
                    <w:t>Leishmania</w:t>
                  </w:r>
                  <w:r>
                    <w:rPr>
                      <w:rFonts w:ascii="Times-Roman" w:hAnsi="Times-Roman" w:cs="Times-Roman"/>
                      <w:sz w:val="30"/>
                      <w:szCs w:val="30"/>
                    </w:rPr>
                    <w:t xml:space="preserve"> sp.</w:t>
                  </w:r>
                  <w:r>
                    <w:rPr>
                      <w:rFonts w:ascii="Times-Roman" w:hAnsi="Times-Roman"/>
                      <w:sz w:val="30"/>
                      <w:szCs w:val="30"/>
                      <w:lang w:bidi="ar-JO"/>
                    </w:rPr>
                    <w:t xml:space="preserve">, </w:t>
                  </w:r>
                  <w:r w:rsidRPr="006A3A41">
                    <w:rPr>
                      <w:rFonts w:ascii="Times-Roman" w:hAnsi="Times-Roman"/>
                      <w:i/>
                      <w:iCs/>
                      <w:sz w:val="30"/>
                      <w:szCs w:val="30"/>
                      <w:lang w:bidi="ar-JO"/>
                    </w:rPr>
                    <w:t>Trypanososma</w:t>
                  </w:r>
                  <w:r>
                    <w:rPr>
                      <w:rFonts w:ascii="Times-Roman" w:hAnsi="Times-Roman"/>
                      <w:sz w:val="30"/>
                      <w:szCs w:val="30"/>
                      <w:lang w:bidi="ar-JO"/>
                    </w:rPr>
                    <w:t xml:space="preserve"> sp.</w:t>
                  </w:r>
                </w:p>
                <w:p w:rsidR="00D176FC" w:rsidRPr="00EE137A" w:rsidRDefault="00D176FC" w:rsidP="00393B21">
                  <w:pPr>
                    <w:jc w:val="right"/>
                    <w:rPr>
                      <w:lang w:bidi="ar-JO"/>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Pr>
                      <w:color w:val="0000FF"/>
                    </w:rPr>
                    <w:t>2</w:t>
                  </w:r>
                </w:p>
              </w:tc>
              <w:tc>
                <w:tcPr>
                  <w:tcW w:w="1199" w:type="dxa"/>
                  <w:tcBorders>
                    <w:top w:val="nil"/>
                    <w:left w:val="nil"/>
                    <w:bottom w:val="single" w:sz="8" w:space="0" w:color="auto"/>
                    <w:right w:val="single" w:sz="8"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Pr>
                      <w:color w:val="0000FF"/>
                    </w:rPr>
                    <w:t>3</w:t>
                  </w:r>
                </w:p>
              </w:tc>
            </w:tr>
            <w:tr w:rsidR="00D176FC" w:rsidRPr="00C05531" w:rsidTr="00D17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Pr>
              <w:tc>
                <w:tcPr>
                  <w:tcW w:w="694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 xml:space="preserve">Malaria Parasites: </w:t>
                  </w:r>
                  <w:r w:rsidRPr="00BA297E">
                    <w:rPr>
                      <w:rFonts w:ascii="Times-Roman" w:hAnsi="Times-Roman" w:cs="Times-Roman"/>
                      <w:i/>
                      <w:iCs/>
                      <w:sz w:val="30"/>
                      <w:szCs w:val="30"/>
                    </w:rPr>
                    <w:t>Plasmodium</w:t>
                  </w:r>
                  <w:r>
                    <w:rPr>
                      <w:rFonts w:ascii="Times-Roman" w:hAnsi="Times-Roman" w:cs="Times-Roman"/>
                      <w:sz w:val="30"/>
                      <w:szCs w:val="30"/>
                    </w:rPr>
                    <w:t xml:space="preserve"> sp</w:t>
                  </w:r>
                </w:p>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 xml:space="preserve">Coccidia: </w:t>
                  </w:r>
                  <w:r w:rsidRPr="00BA297E">
                    <w:rPr>
                      <w:rFonts w:ascii="Times-Roman" w:hAnsi="Times-Roman" w:cs="Times-Roman"/>
                      <w:i/>
                      <w:iCs/>
                      <w:sz w:val="30"/>
                      <w:szCs w:val="30"/>
                    </w:rPr>
                    <w:t xml:space="preserve">Toxoplasma </w:t>
                  </w:r>
                  <w:r>
                    <w:rPr>
                      <w:rFonts w:ascii="Times-Roman" w:hAnsi="Times-Roman" w:cs="Times-Roman"/>
                      <w:sz w:val="30"/>
                      <w:szCs w:val="30"/>
                    </w:rPr>
                    <w:t>sp</w:t>
                  </w:r>
                </w:p>
                <w:p w:rsidR="00D176FC" w:rsidRPr="00DA779C" w:rsidRDefault="00D176FC" w:rsidP="00393B21">
                  <w:pPr>
                    <w:jc w:val="right"/>
                    <w:rPr>
                      <w:lang w:bidi="ar-JO"/>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Pr>
                      <w:color w:val="0000FF"/>
                    </w:rPr>
                    <w:t>1</w:t>
                  </w:r>
                </w:p>
              </w:tc>
              <w:tc>
                <w:tcPr>
                  <w:tcW w:w="1199" w:type="dxa"/>
                  <w:tcBorders>
                    <w:top w:val="nil"/>
                    <w:left w:val="nil"/>
                    <w:bottom w:val="single" w:sz="8" w:space="0" w:color="auto"/>
                    <w:right w:val="single" w:sz="8"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Pr>
                      <w:color w:val="0000FF"/>
                    </w:rPr>
                    <w:t>2</w:t>
                  </w:r>
                </w:p>
              </w:tc>
            </w:tr>
            <w:tr w:rsidR="00D176FC" w:rsidRPr="00C05531" w:rsidTr="00D17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96"/>
              </w:trPr>
              <w:tc>
                <w:tcPr>
                  <w:tcW w:w="6946" w:type="dxa"/>
                  <w:gridSpan w:val="5"/>
                  <w:tcBorders>
                    <w:top w:val="nil"/>
                    <w:left w:val="single" w:sz="8" w:space="0" w:color="auto"/>
                    <w:bottom w:val="single" w:sz="4" w:space="0" w:color="auto"/>
                    <w:right w:val="single" w:sz="8" w:space="0" w:color="auto"/>
                  </w:tcBorders>
                  <w:tcMar>
                    <w:top w:w="0" w:type="dxa"/>
                    <w:left w:w="108" w:type="dxa"/>
                    <w:bottom w:w="0" w:type="dxa"/>
                    <w:right w:w="108" w:type="dxa"/>
                  </w:tcMar>
                </w:tcPr>
                <w:p w:rsidR="00D176FC" w:rsidRPr="00BA297E" w:rsidRDefault="00D176FC" w:rsidP="00393B21">
                  <w:pPr>
                    <w:autoSpaceDE w:val="0"/>
                    <w:autoSpaceDN w:val="0"/>
                    <w:adjustRightInd w:val="0"/>
                    <w:rPr>
                      <w:rFonts w:ascii="Times-Roman" w:hAnsi="Times-Roman" w:cs="Times-Roman"/>
                      <w:i/>
                      <w:iCs/>
                      <w:sz w:val="30"/>
                      <w:szCs w:val="30"/>
                    </w:rPr>
                  </w:pPr>
                  <w:r>
                    <w:rPr>
                      <w:rFonts w:ascii="Times-Roman" w:hAnsi="Times-Roman" w:cs="Times-Roman"/>
                      <w:sz w:val="30"/>
                      <w:szCs w:val="30"/>
                    </w:rPr>
                    <w:t xml:space="preserve">Coccidia contd ... : </w:t>
                  </w:r>
                  <w:r w:rsidRPr="00BA297E">
                    <w:rPr>
                      <w:rFonts w:ascii="Times-Roman" w:hAnsi="Times-Roman" w:cs="Times-Roman"/>
                      <w:i/>
                      <w:iCs/>
                      <w:sz w:val="30"/>
                      <w:szCs w:val="30"/>
                    </w:rPr>
                    <w:t>Isospora, Sarcocystis</w:t>
                  </w:r>
                </w:p>
                <w:p w:rsidR="00D176FC" w:rsidRPr="00BA297E" w:rsidRDefault="00D176FC" w:rsidP="00393B21">
                  <w:pPr>
                    <w:autoSpaceDE w:val="0"/>
                    <w:autoSpaceDN w:val="0"/>
                    <w:adjustRightInd w:val="0"/>
                    <w:rPr>
                      <w:rFonts w:ascii="Times-Roman" w:hAnsi="Times-Roman" w:cs="Times-Roman"/>
                      <w:i/>
                      <w:iCs/>
                      <w:sz w:val="30"/>
                      <w:szCs w:val="30"/>
                    </w:rPr>
                  </w:pPr>
                  <w:r w:rsidRPr="00BA297E">
                    <w:rPr>
                      <w:rFonts w:ascii="Times-Roman" w:hAnsi="Times-Roman" w:cs="Times-Roman"/>
                      <w:i/>
                      <w:iCs/>
                      <w:sz w:val="30"/>
                      <w:szCs w:val="30"/>
                    </w:rPr>
                    <w:t>Cryptosporidium</w:t>
                  </w:r>
                </w:p>
                <w:p w:rsidR="00D176FC" w:rsidRPr="00EE137A" w:rsidRDefault="00D176FC" w:rsidP="00393B21">
                  <w:pPr>
                    <w:jc w:val="right"/>
                    <w:rPr>
                      <w:lang w:bidi="ar-JO"/>
                    </w:rPr>
                  </w:pPr>
                </w:p>
              </w:tc>
              <w:tc>
                <w:tcPr>
                  <w:tcW w:w="992" w:type="dxa"/>
                  <w:tcBorders>
                    <w:top w:val="nil"/>
                    <w:left w:val="nil"/>
                    <w:bottom w:val="single" w:sz="4" w:space="0" w:color="auto"/>
                    <w:right w:val="single" w:sz="8"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Pr>
                      <w:color w:val="0000FF"/>
                    </w:rPr>
                    <w:t>1</w:t>
                  </w:r>
                </w:p>
              </w:tc>
              <w:tc>
                <w:tcPr>
                  <w:tcW w:w="1199" w:type="dxa"/>
                  <w:tcBorders>
                    <w:top w:val="nil"/>
                    <w:left w:val="nil"/>
                    <w:bottom w:val="single" w:sz="4" w:space="0" w:color="auto"/>
                    <w:right w:val="single" w:sz="8"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Pr>
                      <w:color w:val="0000FF"/>
                    </w:rPr>
                    <w:t>2</w:t>
                  </w:r>
                </w:p>
              </w:tc>
            </w:tr>
            <w:tr w:rsidR="00D176FC" w:rsidTr="00D17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703"/>
              </w:trPr>
              <w:tc>
                <w:tcPr>
                  <w:tcW w:w="6946"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 xml:space="preserve"> Introduction to Cestodes: Pseudophyllidean</w:t>
                  </w:r>
                </w:p>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tapeworm</w:t>
                  </w:r>
                </w:p>
                <w:p w:rsidR="00D176FC" w:rsidRPr="00BA297E" w:rsidRDefault="00D176FC" w:rsidP="00393B21">
                  <w:pPr>
                    <w:autoSpaceDE w:val="0"/>
                    <w:autoSpaceDN w:val="0"/>
                    <w:adjustRightInd w:val="0"/>
                    <w:rPr>
                      <w:rFonts w:ascii="Times-Roman" w:hAnsi="Times-Roman" w:cs="Times-Roman"/>
                      <w:i/>
                      <w:iCs/>
                      <w:sz w:val="30"/>
                      <w:szCs w:val="30"/>
                    </w:rPr>
                  </w:pPr>
                  <w:r w:rsidRPr="00BA297E">
                    <w:rPr>
                      <w:rFonts w:ascii="Times-Roman" w:hAnsi="Times-Roman" w:cs="Times-Roman"/>
                      <w:i/>
                      <w:iCs/>
                      <w:sz w:val="30"/>
                      <w:szCs w:val="30"/>
                    </w:rPr>
                    <w:t>Diphyllobothrium latum</w:t>
                  </w:r>
                </w:p>
                <w:p w:rsidR="00D176FC" w:rsidRPr="00BA297E" w:rsidRDefault="00D176FC" w:rsidP="00393B21">
                  <w:pPr>
                    <w:autoSpaceDE w:val="0"/>
                    <w:autoSpaceDN w:val="0"/>
                    <w:adjustRightInd w:val="0"/>
                    <w:rPr>
                      <w:rFonts w:ascii="Times-Roman" w:hAnsi="Times-Roman" w:cs="Times-Roman"/>
                      <w:i/>
                      <w:iCs/>
                      <w:sz w:val="30"/>
                      <w:szCs w:val="30"/>
                    </w:rPr>
                  </w:pPr>
                  <w:r>
                    <w:rPr>
                      <w:rFonts w:ascii="Times-Roman" w:hAnsi="Times-Roman" w:cs="Times-Roman"/>
                      <w:sz w:val="30"/>
                      <w:szCs w:val="30"/>
                    </w:rPr>
                    <w:t xml:space="preserve">Cyclophyllidean tapeworm: </w:t>
                  </w:r>
                  <w:r w:rsidRPr="00BA297E">
                    <w:rPr>
                      <w:rFonts w:ascii="Times-Roman" w:hAnsi="Times-Roman" w:cs="Times-Roman"/>
                      <w:i/>
                      <w:iCs/>
                      <w:sz w:val="30"/>
                      <w:szCs w:val="30"/>
                    </w:rPr>
                    <w:t xml:space="preserve">Taenia saginata, Taenia </w:t>
                  </w:r>
                  <w:r>
                    <w:rPr>
                      <w:rFonts w:ascii="Times-Roman" w:hAnsi="Times-Roman" w:cs="Times-Roman"/>
                      <w:i/>
                      <w:iCs/>
                      <w:sz w:val="30"/>
                      <w:szCs w:val="30"/>
                    </w:rPr>
                    <w:t>solium.</w:t>
                  </w:r>
                </w:p>
                <w:p w:rsidR="00D176FC" w:rsidRPr="00C0540C" w:rsidRDefault="00D176FC" w:rsidP="00393B21">
                  <w:pPr>
                    <w:jc w:val="right"/>
                    <w:rPr>
                      <w:lang w:bidi="ar-JO"/>
                    </w:rPr>
                  </w:pP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Pr>
                      <w:color w:val="0000FF"/>
                    </w:rPr>
                    <w:t>1</w:t>
                  </w:r>
                </w:p>
              </w:tc>
              <w:tc>
                <w:tcPr>
                  <w:tcW w:w="119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Pr>
                      <w:color w:val="0000FF"/>
                    </w:rPr>
                    <w:t>2</w:t>
                  </w:r>
                </w:p>
              </w:tc>
            </w:tr>
            <w:tr w:rsidR="00D176FC" w:rsidRPr="00C05531" w:rsidTr="00D17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394"/>
              </w:trPr>
              <w:tc>
                <w:tcPr>
                  <w:tcW w:w="6946"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D176FC" w:rsidRPr="00BA297E" w:rsidRDefault="00D176FC" w:rsidP="00393B21">
                  <w:pPr>
                    <w:autoSpaceDE w:val="0"/>
                    <w:autoSpaceDN w:val="0"/>
                    <w:adjustRightInd w:val="0"/>
                    <w:rPr>
                      <w:rFonts w:ascii="Times-Roman" w:hAnsi="Times-Roman" w:cs="Times-Roman"/>
                      <w:i/>
                      <w:iCs/>
                      <w:sz w:val="30"/>
                      <w:szCs w:val="30"/>
                    </w:rPr>
                  </w:pPr>
                  <w:r w:rsidRPr="00BA297E">
                    <w:rPr>
                      <w:rFonts w:ascii="Times-Roman" w:hAnsi="Times-Roman" w:cs="Times-Roman"/>
                      <w:i/>
                      <w:iCs/>
                      <w:sz w:val="30"/>
                      <w:szCs w:val="30"/>
                    </w:rPr>
                    <w:lastRenderedPageBreak/>
                    <w:t>Taenia multiceps, Hymenolepis nana, Diphyllidium</w:t>
                  </w:r>
                </w:p>
                <w:p w:rsidR="00D176FC" w:rsidRPr="00BA297E" w:rsidRDefault="00D176FC" w:rsidP="00393B21">
                  <w:pPr>
                    <w:autoSpaceDE w:val="0"/>
                    <w:autoSpaceDN w:val="0"/>
                    <w:adjustRightInd w:val="0"/>
                    <w:rPr>
                      <w:rFonts w:ascii="Times-Roman" w:hAnsi="Times-Roman" w:cs="Times-Roman"/>
                      <w:i/>
                      <w:iCs/>
                      <w:sz w:val="30"/>
                      <w:szCs w:val="30"/>
                    </w:rPr>
                  </w:pPr>
                  <w:r w:rsidRPr="00BA297E">
                    <w:rPr>
                      <w:rFonts w:ascii="Times-Roman" w:hAnsi="Times-Roman" w:cs="Times-Roman"/>
                      <w:i/>
                      <w:iCs/>
                      <w:sz w:val="30"/>
                      <w:szCs w:val="30"/>
                    </w:rPr>
                    <w:t>caninum,</w:t>
                  </w:r>
                  <w:r>
                    <w:rPr>
                      <w:rFonts w:ascii="Times-Roman" w:hAnsi="Times-Roman" w:cs="Times-Roman"/>
                      <w:i/>
                      <w:iCs/>
                      <w:sz w:val="30"/>
                      <w:szCs w:val="30"/>
                    </w:rPr>
                    <w:t xml:space="preserve"> </w:t>
                  </w:r>
                  <w:r w:rsidRPr="00BA297E">
                    <w:rPr>
                      <w:rFonts w:ascii="Times-Roman" w:hAnsi="Times-Roman" w:cs="Times-Roman"/>
                      <w:i/>
                      <w:iCs/>
                      <w:sz w:val="30"/>
                      <w:szCs w:val="30"/>
                    </w:rPr>
                    <w:t>Echinococcus granulosus.</w:t>
                  </w:r>
                </w:p>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Larval cestodes : cysticercus, hydatid cyst,</w:t>
                  </w:r>
                </w:p>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coenurus, plerocercoid</w:t>
                  </w:r>
                </w:p>
                <w:p w:rsidR="00D176FC" w:rsidRPr="00C0540C" w:rsidRDefault="00D176FC" w:rsidP="00393B21">
                  <w:pPr>
                    <w:jc w:val="right"/>
                    <w:rPr>
                      <w:lang w:bidi="ar-JO"/>
                    </w:rPr>
                  </w:pP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sidRPr="00012432">
                    <w:rPr>
                      <w:color w:val="0000FF"/>
                    </w:rPr>
                    <w:t>1</w:t>
                  </w:r>
                </w:p>
              </w:tc>
              <w:tc>
                <w:tcPr>
                  <w:tcW w:w="119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Pr>
                      <w:color w:val="0000FF"/>
                    </w:rPr>
                    <w:t>2</w:t>
                  </w:r>
                </w:p>
              </w:tc>
            </w:tr>
            <w:tr w:rsidR="00D176FC" w:rsidRPr="00C05531" w:rsidTr="00D17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84"/>
              </w:trPr>
              <w:tc>
                <w:tcPr>
                  <w:tcW w:w="694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D176FC" w:rsidRPr="00504F89" w:rsidRDefault="00D176FC" w:rsidP="00393B21">
                  <w:pPr>
                    <w:jc w:val="right"/>
                    <w:rPr>
                      <w:lang w:bidi="ar-JO"/>
                    </w:rPr>
                  </w:pPr>
                  <w:r>
                    <w:rPr>
                      <w:lang w:bidi="ar-JO"/>
                    </w:rPr>
                    <w:t>Midterm Exam</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Pr>
                      <w:color w:val="0000FF"/>
                    </w:rPr>
                    <w:t>1</w:t>
                  </w:r>
                </w:p>
              </w:tc>
              <w:tc>
                <w:tcPr>
                  <w:tcW w:w="1199" w:type="dxa"/>
                  <w:tcBorders>
                    <w:top w:val="nil"/>
                    <w:left w:val="nil"/>
                    <w:bottom w:val="single" w:sz="8" w:space="0" w:color="auto"/>
                    <w:right w:val="single" w:sz="8"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Pr>
                      <w:color w:val="0000FF"/>
                    </w:rPr>
                    <w:t>1</w:t>
                  </w:r>
                </w:p>
              </w:tc>
            </w:tr>
            <w:tr w:rsidR="00D176FC" w:rsidRPr="00C05531" w:rsidTr="00D17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84"/>
              </w:trPr>
              <w:tc>
                <w:tcPr>
                  <w:tcW w:w="694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 xml:space="preserve"> Introduction to Nematodes (Nematoda) </w:t>
                  </w:r>
                </w:p>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 xml:space="preserve">Intestinal worms: </w:t>
                  </w:r>
                  <w:r w:rsidRPr="00BA297E">
                    <w:rPr>
                      <w:rFonts w:ascii="Times-Roman" w:hAnsi="Times-Roman" w:cs="Times-Roman"/>
                      <w:i/>
                      <w:iCs/>
                      <w:sz w:val="30"/>
                      <w:szCs w:val="30"/>
                    </w:rPr>
                    <w:t>Ascaris</w:t>
                  </w:r>
                  <w:r>
                    <w:rPr>
                      <w:rFonts w:ascii="Times-Roman" w:hAnsi="Times-Roman" w:cs="Times-Roman"/>
                      <w:sz w:val="30"/>
                      <w:szCs w:val="30"/>
                    </w:rPr>
                    <w:t xml:space="preserve"> sp.,</w:t>
                  </w:r>
                  <w:r w:rsidRPr="00BA297E">
                    <w:rPr>
                      <w:rFonts w:ascii="Times-Roman" w:hAnsi="Times-Roman" w:cs="Times-Roman"/>
                      <w:i/>
                      <w:iCs/>
                      <w:sz w:val="30"/>
                      <w:szCs w:val="30"/>
                    </w:rPr>
                    <w:t>Trichuris</w:t>
                  </w:r>
                  <w:r>
                    <w:rPr>
                      <w:rFonts w:ascii="Times-Roman" w:hAnsi="Times-Roman" w:cs="Times-Roman"/>
                      <w:sz w:val="30"/>
                      <w:szCs w:val="30"/>
                    </w:rPr>
                    <w:t xml:space="preserve"> sp</w:t>
                  </w:r>
                </w:p>
                <w:p w:rsidR="00D176FC" w:rsidRDefault="00D176FC" w:rsidP="00393B21">
                  <w:pPr>
                    <w:autoSpaceDE w:val="0"/>
                    <w:autoSpaceDN w:val="0"/>
                    <w:adjustRightInd w:val="0"/>
                    <w:rPr>
                      <w:rFonts w:ascii="Times-Roman" w:hAnsi="Times-Roman" w:cs="Times-Roman"/>
                      <w:sz w:val="30"/>
                      <w:szCs w:val="30"/>
                    </w:rPr>
                  </w:pPr>
                  <w:r w:rsidRPr="00BA297E">
                    <w:rPr>
                      <w:rFonts w:ascii="Times-Roman" w:hAnsi="Times-Roman" w:cs="Times-Roman"/>
                      <w:i/>
                      <w:iCs/>
                      <w:sz w:val="30"/>
                      <w:szCs w:val="30"/>
                    </w:rPr>
                    <w:t>Enterobius</w:t>
                  </w:r>
                  <w:r>
                    <w:rPr>
                      <w:rFonts w:ascii="Times-Roman" w:hAnsi="Times-Roman" w:cs="Times-Roman"/>
                      <w:sz w:val="30"/>
                      <w:szCs w:val="30"/>
                    </w:rPr>
                    <w:t xml:space="preserve"> sp</w:t>
                  </w:r>
                </w:p>
                <w:p w:rsidR="00D176FC" w:rsidRPr="00504F89" w:rsidRDefault="00D176FC" w:rsidP="00393B21">
                  <w:pPr>
                    <w:jc w:val="right"/>
                    <w:rPr>
                      <w:lang w:bidi="ar-JO"/>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Pr>
                      <w:color w:val="0000FF"/>
                    </w:rPr>
                    <w:t>2</w:t>
                  </w:r>
                </w:p>
              </w:tc>
              <w:tc>
                <w:tcPr>
                  <w:tcW w:w="1199" w:type="dxa"/>
                  <w:tcBorders>
                    <w:top w:val="nil"/>
                    <w:left w:val="nil"/>
                    <w:bottom w:val="single" w:sz="8" w:space="0" w:color="auto"/>
                    <w:right w:val="single" w:sz="8"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Pr>
                      <w:color w:val="0000FF"/>
                    </w:rPr>
                    <w:t>3</w:t>
                  </w:r>
                </w:p>
              </w:tc>
            </w:tr>
            <w:tr w:rsidR="00D176FC" w:rsidRPr="00C05531" w:rsidTr="00D17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84"/>
              </w:trPr>
              <w:tc>
                <w:tcPr>
                  <w:tcW w:w="694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 xml:space="preserve">Hookworm, </w:t>
                  </w:r>
                  <w:r w:rsidRPr="00BA297E">
                    <w:rPr>
                      <w:rFonts w:ascii="Times-Roman" w:hAnsi="Times-Roman" w:cs="Times-Roman"/>
                      <w:i/>
                      <w:iCs/>
                      <w:sz w:val="30"/>
                      <w:szCs w:val="30"/>
                    </w:rPr>
                    <w:t>Strogyloides</w:t>
                  </w:r>
                  <w:r>
                    <w:rPr>
                      <w:rFonts w:ascii="Times-Roman" w:hAnsi="Times-Roman" w:cs="Times-Roman"/>
                      <w:sz w:val="30"/>
                      <w:szCs w:val="30"/>
                    </w:rPr>
                    <w:t xml:space="preserve"> sp</w:t>
                  </w:r>
                </w:p>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 xml:space="preserve">Tissuue worms: Filariae – </w:t>
                  </w:r>
                  <w:r w:rsidRPr="00BA297E">
                    <w:rPr>
                      <w:rFonts w:ascii="Times-Roman" w:hAnsi="Times-Roman" w:cs="Times-Roman"/>
                      <w:i/>
                      <w:iCs/>
                      <w:sz w:val="30"/>
                      <w:szCs w:val="30"/>
                    </w:rPr>
                    <w:t xml:space="preserve">Wuchereria </w:t>
                  </w:r>
                  <w:r>
                    <w:rPr>
                      <w:rFonts w:ascii="Times-Roman" w:hAnsi="Times-Roman" w:cs="Times-Roman"/>
                      <w:sz w:val="30"/>
                      <w:szCs w:val="30"/>
                    </w:rPr>
                    <w:t>sp,</w:t>
                  </w:r>
                </w:p>
                <w:p w:rsidR="00D176FC" w:rsidRPr="00BA297E" w:rsidRDefault="00D176FC" w:rsidP="00393B21">
                  <w:pPr>
                    <w:autoSpaceDE w:val="0"/>
                    <w:autoSpaceDN w:val="0"/>
                    <w:adjustRightInd w:val="0"/>
                    <w:rPr>
                      <w:rFonts w:ascii="Times-Roman" w:hAnsi="Times-Roman" w:cs="Times-Roman"/>
                      <w:i/>
                      <w:iCs/>
                      <w:sz w:val="30"/>
                      <w:szCs w:val="30"/>
                    </w:rPr>
                  </w:pPr>
                  <w:r w:rsidRPr="00BA297E">
                    <w:rPr>
                      <w:rFonts w:ascii="Times-Roman" w:hAnsi="Times-Roman" w:cs="Times-Roman"/>
                      <w:i/>
                      <w:iCs/>
                      <w:sz w:val="30"/>
                      <w:szCs w:val="30"/>
                    </w:rPr>
                    <w:t>Brugia, Loa loa</w:t>
                  </w:r>
                </w:p>
                <w:p w:rsidR="00D176FC" w:rsidRDefault="00D176FC" w:rsidP="00393B21">
                  <w:pPr>
                    <w:autoSpaceDE w:val="0"/>
                    <w:autoSpaceDN w:val="0"/>
                    <w:adjustRightInd w:val="0"/>
                    <w:rPr>
                      <w:rFonts w:ascii="Times-Roman" w:hAnsi="Times-Roman" w:cs="Times-Roman"/>
                      <w:sz w:val="30"/>
                      <w:szCs w:val="30"/>
                    </w:rPr>
                  </w:pPr>
                  <w:r w:rsidRPr="00BA297E">
                    <w:rPr>
                      <w:rFonts w:ascii="Times-Roman" w:hAnsi="Times-Roman" w:cs="Times-Roman"/>
                      <w:i/>
                      <w:iCs/>
                      <w:sz w:val="30"/>
                      <w:szCs w:val="30"/>
                    </w:rPr>
                    <w:t>Onchocereca, Dracunculus</w:t>
                  </w:r>
                  <w:r>
                    <w:rPr>
                      <w:rFonts w:ascii="Times-Roman" w:hAnsi="Times-Roman" w:cs="Times-Roman"/>
                      <w:sz w:val="30"/>
                      <w:szCs w:val="30"/>
                    </w:rPr>
                    <w:t xml:space="preserve"> sp., -Larva</w:t>
                  </w:r>
                </w:p>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migrans</w:t>
                  </w:r>
                </w:p>
                <w:p w:rsidR="00D176FC" w:rsidRPr="00504F89" w:rsidRDefault="00D176FC" w:rsidP="00393B21">
                  <w:pPr>
                    <w:jc w:val="right"/>
                    <w:rPr>
                      <w:lang w:bidi="ar-JO"/>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Pr>
                      <w:color w:val="0000FF"/>
                    </w:rPr>
                    <w:t>2</w:t>
                  </w:r>
                </w:p>
              </w:tc>
              <w:tc>
                <w:tcPr>
                  <w:tcW w:w="1199" w:type="dxa"/>
                  <w:tcBorders>
                    <w:top w:val="nil"/>
                    <w:left w:val="nil"/>
                    <w:bottom w:val="single" w:sz="8" w:space="0" w:color="auto"/>
                    <w:right w:val="single" w:sz="8"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Pr>
                      <w:color w:val="0000FF"/>
                    </w:rPr>
                    <w:t>3</w:t>
                  </w:r>
                </w:p>
              </w:tc>
            </w:tr>
            <w:tr w:rsidR="00D176FC" w:rsidRPr="00C05531" w:rsidTr="00D17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84"/>
              </w:trPr>
              <w:tc>
                <w:tcPr>
                  <w:tcW w:w="6946" w:type="dxa"/>
                  <w:gridSpan w:val="5"/>
                  <w:tcBorders>
                    <w:top w:val="nil"/>
                    <w:left w:val="single" w:sz="8" w:space="0" w:color="auto"/>
                    <w:bottom w:val="single" w:sz="4" w:space="0" w:color="auto"/>
                    <w:right w:val="single" w:sz="8" w:space="0" w:color="auto"/>
                  </w:tcBorders>
                  <w:tcMar>
                    <w:top w:w="0" w:type="dxa"/>
                    <w:left w:w="108" w:type="dxa"/>
                    <w:bottom w:w="0" w:type="dxa"/>
                    <w:right w:w="108" w:type="dxa"/>
                  </w:tcMar>
                </w:tcPr>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 xml:space="preserve">Introduction to trematodes intestinal flukes: </w:t>
                  </w:r>
                  <w:r w:rsidRPr="00371386">
                    <w:rPr>
                      <w:rFonts w:ascii="Times-Roman" w:hAnsi="Times-Roman" w:cs="Times-Roman"/>
                      <w:i/>
                      <w:iCs/>
                      <w:sz w:val="30"/>
                      <w:szCs w:val="30"/>
                    </w:rPr>
                    <w:t>Fasciolopsis buski</w:t>
                  </w:r>
                  <w:r>
                    <w:rPr>
                      <w:rFonts w:ascii="Times-Roman" w:hAnsi="Times-Roman" w:cs="Times-Roman"/>
                      <w:sz w:val="30"/>
                      <w:szCs w:val="30"/>
                    </w:rPr>
                    <w:t xml:space="preserve">, </w:t>
                  </w:r>
                  <w:r w:rsidRPr="00BA297E">
                    <w:rPr>
                      <w:rFonts w:ascii="Times-Roman" w:hAnsi="Times-Roman" w:cs="Times-Roman"/>
                      <w:i/>
                      <w:iCs/>
                      <w:sz w:val="30"/>
                      <w:szCs w:val="30"/>
                    </w:rPr>
                    <w:t>Heterophyes</w:t>
                  </w:r>
                  <w:r>
                    <w:rPr>
                      <w:rFonts w:ascii="Times-Roman" w:hAnsi="Times-Roman" w:cs="Times-Roman"/>
                      <w:sz w:val="30"/>
                      <w:szCs w:val="30"/>
                    </w:rPr>
                    <w:t xml:space="preserve"> </w:t>
                  </w:r>
                </w:p>
                <w:p w:rsidR="00D176FC" w:rsidRPr="006626D5" w:rsidRDefault="00D176FC" w:rsidP="00393B21">
                  <w:pPr>
                    <w:autoSpaceDE w:val="0"/>
                    <w:autoSpaceDN w:val="0"/>
                    <w:adjustRightInd w:val="0"/>
                    <w:jc w:val="right"/>
                    <w:rPr>
                      <w:lang w:bidi="ar-JO"/>
                    </w:rPr>
                  </w:pPr>
                </w:p>
              </w:tc>
              <w:tc>
                <w:tcPr>
                  <w:tcW w:w="992" w:type="dxa"/>
                  <w:tcBorders>
                    <w:top w:val="nil"/>
                    <w:left w:val="nil"/>
                    <w:bottom w:val="single" w:sz="4" w:space="0" w:color="auto"/>
                    <w:right w:val="single" w:sz="8"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Pr>
                      <w:color w:val="0000FF"/>
                    </w:rPr>
                    <w:t>1</w:t>
                  </w:r>
                </w:p>
              </w:tc>
              <w:tc>
                <w:tcPr>
                  <w:tcW w:w="1199" w:type="dxa"/>
                  <w:tcBorders>
                    <w:top w:val="nil"/>
                    <w:left w:val="nil"/>
                    <w:bottom w:val="single" w:sz="4" w:space="0" w:color="auto"/>
                    <w:right w:val="single" w:sz="8"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Pr>
                      <w:color w:val="0000FF"/>
                    </w:rPr>
                    <w:t>2</w:t>
                  </w:r>
                </w:p>
              </w:tc>
            </w:tr>
            <w:tr w:rsidR="00D176FC" w:rsidRPr="00C05531" w:rsidTr="00D17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30"/>
              </w:trPr>
              <w:tc>
                <w:tcPr>
                  <w:tcW w:w="69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BA297E" w:rsidRDefault="00D176FC" w:rsidP="00393B21">
                  <w:pPr>
                    <w:autoSpaceDE w:val="0"/>
                    <w:autoSpaceDN w:val="0"/>
                    <w:adjustRightInd w:val="0"/>
                    <w:rPr>
                      <w:rFonts w:ascii="Times-Roman" w:hAnsi="Times-Roman" w:cs="Times-Roman"/>
                      <w:i/>
                      <w:iCs/>
                      <w:sz w:val="30"/>
                      <w:szCs w:val="30"/>
                    </w:rPr>
                  </w:pPr>
                  <w:r>
                    <w:rPr>
                      <w:rFonts w:ascii="Times-Roman" w:hAnsi="Times-Roman" w:cs="Times-Roman"/>
                      <w:sz w:val="30"/>
                      <w:szCs w:val="30"/>
                    </w:rPr>
                    <w:t xml:space="preserve">Hepatic flukes contd .. </w:t>
                  </w:r>
                  <w:r w:rsidRPr="00BA297E">
                    <w:rPr>
                      <w:rFonts w:ascii="Times-Roman" w:hAnsi="Times-Roman" w:cs="Times-Roman"/>
                      <w:i/>
                      <w:iCs/>
                      <w:sz w:val="30"/>
                      <w:szCs w:val="30"/>
                    </w:rPr>
                    <w:t>Opisthorchis</w:t>
                  </w:r>
                  <w:r>
                    <w:rPr>
                      <w:rFonts w:ascii="Times-Roman" w:hAnsi="Times-Roman" w:cs="Times-Roman"/>
                      <w:sz w:val="30"/>
                      <w:szCs w:val="30"/>
                    </w:rPr>
                    <w:t xml:space="preserve">, </w:t>
                  </w:r>
                  <w:r w:rsidRPr="00BA297E">
                    <w:rPr>
                      <w:rFonts w:ascii="Times-Roman" w:hAnsi="Times-Roman" w:cs="Times-Roman"/>
                      <w:i/>
                      <w:iCs/>
                      <w:sz w:val="30"/>
                      <w:szCs w:val="30"/>
                    </w:rPr>
                    <w:t>Dicrocoelium</w:t>
                  </w:r>
                </w:p>
                <w:p w:rsidR="00D176FC" w:rsidRPr="00BA297E" w:rsidRDefault="00D176FC" w:rsidP="00393B21">
                  <w:pPr>
                    <w:autoSpaceDE w:val="0"/>
                    <w:autoSpaceDN w:val="0"/>
                    <w:adjustRightInd w:val="0"/>
                    <w:rPr>
                      <w:rFonts w:ascii="Times-Roman" w:hAnsi="Times-Roman" w:cs="Times-Roman"/>
                      <w:i/>
                      <w:iCs/>
                      <w:sz w:val="30"/>
                      <w:szCs w:val="30"/>
                    </w:rPr>
                  </w:pPr>
                  <w:r w:rsidRPr="00BA297E">
                    <w:rPr>
                      <w:rFonts w:ascii="Times-Roman" w:hAnsi="Times-Roman" w:cs="Times-Roman"/>
                      <w:i/>
                      <w:iCs/>
                      <w:sz w:val="30"/>
                      <w:szCs w:val="30"/>
                    </w:rPr>
                    <w:t>dendriticum</w:t>
                  </w:r>
                </w:p>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 xml:space="preserve">Pulmonary flukes: </w:t>
                  </w:r>
                  <w:r w:rsidRPr="00BA297E">
                    <w:rPr>
                      <w:rFonts w:ascii="Times-Roman" w:hAnsi="Times-Roman" w:cs="Times-Roman"/>
                      <w:i/>
                      <w:iCs/>
                      <w:sz w:val="30"/>
                      <w:szCs w:val="30"/>
                    </w:rPr>
                    <w:t>Paragonimus</w:t>
                  </w:r>
                  <w:r>
                    <w:rPr>
                      <w:rFonts w:ascii="Times-Roman" w:hAnsi="Times-Roman" w:cs="Times-Roman"/>
                      <w:sz w:val="30"/>
                      <w:szCs w:val="30"/>
                    </w:rPr>
                    <w:t xml:space="preserve"> sp.</w:t>
                  </w:r>
                </w:p>
                <w:p w:rsidR="00D176FC" w:rsidRPr="006626D5" w:rsidRDefault="00D176FC" w:rsidP="00393B21">
                  <w:pPr>
                    <w:autoSpaceDE w:val="0"/>
                    <w:autoSpaceDN w:val="0"/>
                    <w:adjustRightInd w:val="0"/>
                    <w:jc w:val="right"/>
                    <w:rPr>
                      <w:lang w:bidi="ar-JO"/>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Pr>
                      <w:color w:val="0000FF"/>
                    </w:rPr>
                    <w:t>1</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Pr>
                      <w:color w:val="0000FF"/>
                    </w:rPr>
                    <w:t>2</w:t>
                  </w:r>
                </w:p>
              </w:tc>
            </w:tr>
            <w:tr w:rsidR="00D176FC" w:rsidRPr="00C05531" w:rsidTr="00D17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30"/>
              </w:trPr>
              <w:tc>
                <w:tcPr>
                  <w:tcW w:w="69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 xml:space="preserve"> Indirect evidence of parasitic infection</w:t>
                  </w:r>
                </w:p>
                <w:p w:rsidR="00D176FC" w:rsidRPr="001F3F55" w:rsidRDefault="00D176FC" w:rsidP="00393B21">
                  <w:pPr>
                    <w:autoSpaceDE w:val="0"/>
                    <w:autoSpaceDN w:val="0"/>
                    <w:adjustRightInd w:val="0"/>
                    <w:rPr>
                      <w:rFonts w:ascii="Times-Roman" w:hAnsi="Times-Roman" w:cs="Times-Roman"/>
                      <w:sz w:val="30"/>
                      <w:szCs w:val="30"/>
                    </w:rPr>
                  </w:pPr>
                  <w:r w:rsidRPr="001F3F55">
                    <w:rPr>
                      <w:rFonts w:ascii="Times-Roman" w:hAnsi="Times-Roman" w:cs="Times-Roman"/>
                      <w:sz w:val="30"/>
                      <w:szCs w:val="30"/>
                    </w:rPr>
                    <w:t>Arachnida</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Pr>
                      <w:color w:val="0000FF"/>
                    </w:rPr>
                    <w:t>1</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Pr>
                      <w:color w:val="0000FF"/>
                    </w:rPr>
                    <w:t>2</w:t>
                  </w:r>
                </w:p>
              </w:tc>
            </w:tr>
            <w:tr w:rsidR="00D176FC" w:rsidRPr="00C05531" w:rsidTr="00D17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30"/>
              </w:trPr>
              <w:tc>
                <w:tcPr>
                  <w:tcW w:w="69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1F3F55" w:rsidRDefault="00D176FC" w:rsidP="00393B21">
                  <w:pPr>
                    <w:autoSpaceDE w:val="0"/>
                    <w:autoSpaceDN w:val="0"/>
                    <w:adjustRightInd w:val="0"/>
                    <w:rPr>
                      <w:rFonts w:ascii="Times-Roman" w:hAnsi="Times-Roman" w:cs="Times-Roman"/>
                      <w:sz w:val="30"/>
                      <w:szCs w:val="30"/>
                      <w:rtl/>
                    </w:rPr>
                  </w:pPr>
                  <w:r w:rsidRPr="001F3F55">
                    <w:rPr>
                      <w:rFonts w:ascii="Times-Roman" w:hAnsi="Times-Roman" w:cs="Times-Roman"/>
                      <w:sz w:val="30"/>
                      <w:szCs w:val="30"/>
                    </w:rPr>
                    <w:t>Insecta</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Pr>
                      <w:color w:val="0000FF"/>
                    </w:rPr>
                    <w:t>1</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sidRPr="00012432">
                    <w:rPr>
                      <w:color w:val="0000FF"/>
                    </w:rPr>
                    <w:t>2</w:t>
                  </w:r>
                </w:p>
              </w:tc>
            </w:tr>
            <w:tr w:rsidR="00D176FC" w:rsidRPr="00C05531" w:rsidTr="00D17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30"/>
              </w:trPr>
              <w:tc>
                <w:tcPr>
                  <w:tcW w:w="69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770646" w:rsidRDefault="00D176FC" w:rsidP="00393B21">
                  <w:pPr>
                    <w:ind w:right="720"/>
                    <w:jc w:val="center"/>
                    <w:rPr>
                      <w:b/>
                      <w:bCs/>
                      <w:lang w:bidi="ar-JO"/>
                    </w:rPr>
                  </w:pPr>
                  <w:r w:rsidRPr="00770646">
                    <w:rPr>
                      <w:b/>
                      <w:bCs/>
                      <w:lang w:bidi="ar-JO"/>
                    </w:rPr>
                    <w:t>Final Exam</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sidRPr="00012432">
                    <w:rPr>
                      <w:color w:val="0000FF"/>
                    </w:rPr>
                    <w:t>1</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sidRPr="00012432">
                    <w:rPr>
                      <w:color w:val="0000FF"/>
                    </w:rPr>
                    <w:t>2</w:t>
                  </w:r>
                </w:p>
              </w:tc>
            </w:tr>
            <w:tr w:rsidR="00D176FC" w:rsidRPr="00C05531" w:rsidTr="00D17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30"/>
              </w:trPr>
              <w:tc>
                <w:tcPr>
                  <w:tcW w:w="69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770646" w:rsidRDefault="00D176FC" w:rsidP="00393B21">
                  <w:pPr>
                    <w:ind w:right="720"/>
                    <w:jc w:val="center"/>
                    <w:rPr>
                      <w:b/>
                      <w:bCs/>
                      <w:rtl/>
                      <w:lang w:bidi="ar-JO"/>
                    </w:rPr>
                  </w:pPr>
                  <w:r w:rsidRPr="00770646">
                    <w:rPr>
                      <w:b/>
                      <w:bCs/>
                      <w:lang w:bidi="ar-JO"/>
                    </w:rPr>
                    <w:t>Practical</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sidRPr="00012432">
                    <w:rPr>
                      <w:color w:val="0000FF"/>
                    </w:rPr>
                    <w:t>1</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sidRPr="00012432">
                    <w:rPr>
                      <w:color w:val="0000FF"/>
                    </w:rPr>
                    <w:t>2</w:t>
                  </w:r>
                </w:p>
              </w:tc>
            </w:tr>
            <w:tr w:rsidR="00D176FC" w:rsidRPr="00C05531" w:rsidTr="00D17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30"/>
              </w:trPr>
              <w:tc>
                <w:tcPr>
                  <w:tcW w:w="69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Introduction: Safety in the laboratory, Care of</w:t>
                  </w:r>
                </w:p>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Instruments Demonstration on the use of</w:t>
                  </w:r>
                </w:p>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microscope, the different types of specimens</w:t>
                  </w:r>
                </w:p>
                <w:p w:rsidR="00D176FC" w:rsidRPr="001F3F55" w:rsidRDefault="00D176FC" w:rsidP="00393B21">
                  <w:pPr>
                    <w:ind w:right="720"/>
                    <w:rPr>
                      <w:rFonts w:ascii="Times-Roman" w:hAnsi="Times-Roman"/>
                      <w:sz w:val="30"/>
                      <w:szCs w:val="30"/>
                      <w:rtl/>
                      <w:lang w:bidi="ar-JO"/>
                    </w:rPr>
                  </w:pPr>
                  <w:r>
                    <w:rPr>
                      <w:rFonts w:ascii="Times-Roman" w:hAnsi="Times-Roman" w:cs="Times-Roman"/>
                      <w:sz w:val="30"/>
                      <w:szCs w:val="30"/>
                    </w:rPr>
                    <w:t>examined, collection methods and materials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sidRPr="00012432">
                    <w:rPr>
                      <w:color w:val="0000FF"/>
                    </w:rPr>
                    <w:t>1</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sidRPr="00012432">
                    <w:rPr>
                      <w:color w:val="0000FF"/>
                    </w:rPr>
                    <w:t>2</w:t>
                  </w:r>
                </w:p>
              </w:tc>
            </w:tr>
            <w:tr w:rsidR="00D176FC" w:rsidRPr="00C05531" w:rsidTr="00D17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30"/>
              </w:trPr>
              <w:tc>
                <w:tcPr>
                  <w:tcW w:w="69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lastRenderedPageBreak/>
                    <w:t>Demonstration of microtitre plates</w:t>
                  </w:r>
                </w:p>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Demonstration of parasites. Draw and label</w:t>
                  </w:r>
                </w:p>
                <w:p w:rsidR="00D176FC" w:rsidRPr="00B8352A" w:rsidRDefault="00D176FC" w:rsidP="00393B21">
                  <w:pPr>
                    <w:autoSpaceDE w:val="0"/>
                    <w:autoSpaceDN w:val="0"/>
                    <w:adjustRightInd w:val="0"/>
                    <w:rPr>
                      <w:rFonts w:ascii="Times-Roman" w:hAnsi="Times-Roman" w:cs="Times-Roman"/>
                      <w:i/>
                      <w:iCs/>
                      <w:sz w:val="30"/>
                      <w:szCs w:val="30"/>
                    </w:rPr>
                  </w:pPr>
                  <w:r>
                    <w:rPr>
                      <w:rFonts w:ascii="Times-Roman" w:hAnsi="Times-Roman" w:cs="Times-Roman"/>
                      <w:sz w:val="30"/>
                      <w:szCs w:val="30"/>
                    </w:rPr>
                    <w:t xml:space="preserve">Protozoa: Amoebae - </w:t>
                  </w:r>
                  <w:r w:rsidRPr="00B8352A">
                    <w:rPr>
                      <w:rFonts w:ascii="Times-Roman" w:hAnsi="Times-Roman" w:cs="Times-Roman"/>
                      <w:i/>
                      <w:iCs/>
                      <w:sz w:val="30"/>
                      <w:szCs w:val="30"/>
                    </w:rPr>
                    <w:t>Entamoebae histolytica</w:t>
                  </w:r>
                </w:p>
                <w:p w:rsidR="00D176FC" w:rsidRPr="00B8352A" w:rsidRDefault="00D176FC" w:rsidP="00393B21">
                  <w:pPr>
                    <w:autoSpaceDE w:val="0"/>
                    <w:autoSpaceDN w:val="0"/>
                    <w:adjustRightInd w:val="0"/>
                    <w:rPr>
                      <w:rFonts w:ascii="Times-Roman" w:hAnsi="Times-Roman" w:cs="Times-Roman"/>
                      <w:i/>
                      <w:iCs/>
                      <w:sz w:val="30"/>
                      <w:szCs w:val="30"/>
                    </w:rPr>
                  </w:pPr>
                  <w:r w:rsidRPr="00B8352A">
                    <w:rPr>
                      <w:rFonts w:ascii="Times-Roman" w:hAnsi="Times-Roman" w:cs="Times-Roman"/>
                      <w:i/>
                      <w:iCs/>
                      <w:sz w:val="30"/>
                      <w:szCs w:val="30"/>
                    </w:rPr>
                    <w:t>Entamoeba coli, Iodamoeba butschlii, Endolimax</w:t>
                  </w:r>
                </w:p>
                <w:p w:rsidR="00D176FC" w:rsidRPr="00B8352A" w:rsidRDefault="00D176FC" w:rsidP="00393B21">
                  <w:pPr>
                    <w:autoSpaceDE w:val="0"/>
                    <w:autoSpaceDN w:val="0"/>
                    <w:adjustRightInd w:val="0"/>
                    <w:rPr>
                      <w:rFonts w:ascii="Times-Roman" w:hAnsi="Times-Roman" w:cs="Times-Roman"/>
                      <w:i/>
                      <w:iCs/>
                      <w:sz w:val="30"/>
                      <w:szCs w:val="30"/>
                    </w:rPr>
                  </w:pPr>
                  <w:r w:rsidRPr="00B8352A">
                    <w:rPr>
                      <w:rFonts w:ascii="Times-Roman" w:hAnsi="Times-Roman" w:cs="Times-Roman"/>
                      <w:i/>
                      <w:iCs/>
                      <w:sz w:val="30"/>
                      <w:szCs w:val="30"/>
                    </w:rPr>
                    <w:t>nana</w:t>
                  </w:r>
                </w:p>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Pictures of pathogenic free-living amoebae:</w:t>
                  </w:r>
                </w:p>
                <w:p w:rsidR="00D176FC" w:rsidRDefault="00D176FC" w:rsidP="00393B21">
                  <w:pPr>
                    <w:autoSpaceDE w:val="0"/>
                    <w:autoSpaceDN w:val="0"/>
                    <w:adjustRightInd w:val="0"/>
                    <w:rPr>
                      <w:rFonts w:ascii="Times-Roman" w:hAnsi="Times-Roman" w:cs="Times-Roman"/>
                      <w:sz w:val="30"/>
                      <w:szCs w:val="30"/>
                    </w:rPr>
                  </w:pPr>
                  <w:r w:rsidRPr="00B8352A">
                    <w:rPr>
                      <w:rFonts w:ascii="Times-Roman" w:hAnsi="Times-Roman" w:cs="Times-Roman"/>
                      <w:i/>
                      <w:iCs/>
                      <w:sz w:val="30"/>
                      <w:szCs w:val="30"/>
                    </w:rPr>
                    <w:t>Naegleria</w:t>
                  </w:r>
                  <w:r>
                    <w:rPr>
                      <w:rFonts w:ascii="Times-Roman" w:hAnsi="Times-Roman" w:cs="Times-Roman"/>
                      <w:sz w:val="30"/>
                      <w:szCs w:val="30"/>
                    </w:rPr>
                    <w:t xml:space="preserve"> sp.</w:t>
                  </w:r>
                </w:p>
                <w:p w:rsidR="00D176FC" w:rsidRDefault="00D176FC" w:rsidP="00393B21">
                  <w:pPr>
                    <w:autoSpaceDE w:val="0"/>
                    <w:autoSpaceDN w:val="0"/>
                    <w:adjustRightInd w:val="0"/>
                    <w:rPr>
                      <w:rFonts w:ascii="Times-Roman" w:hAnsi="Times-Roman" w:cs="Times-Roman"/>
                      <w:sz w:val="30"/>
                      <w:szCs w:val="30"/>
                    </w:rPr>
                  </w:pPr>
                  <w:r w:rsidRPr="00B8352A">
                    <w:rPr>
                      <w:rFonts w:ascii="Times-Roman" w:hAnsi="Times-Roman" w:cs="Times-Roman"/>
                      <w:i/>
                      <w:iCs/>
                      <w:sz w:val="30"/>
                      <w:szCs w:val="30"/>
                    </w:rPr>
                    <w:t>Acanthamoebae</w:t>
                  </w:r>
                  <w:r>
                    <w:rPr>
                      <w:rFonts w:ascii="Times-Roman" w:hAnsi="Times-Roman" w:cs="Times-Roman"/>
                      <w:sz w:val="30"/>
                      <w:szCs w:val="30"/>
                    </w:rPr>
                    <w:t xml:space="preserve"> sp.</w:t>
                  </w:r>
                </w:p>
                <w:p w:rsidR="00D176FC" w:rsidRPr="001F3F55" w:rsidRDefault="00D176FC" w:rsidP="00393B21">
                  <w:pPr>
                    <w:ind w:right="720"/>
                    <w:jc w:val="right"/>
                    <w:rPr>
                      <w:rFonts w:ascii="Times-Roman" w:hAnsi="Times-Roman"/>
                      <w:sz w:val="30"/>
                      <w:szCs w:val="30"/>
                      <w:lang w:bidi="ar-JO"/>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sidRPr="00012432">
                    <w:rPr>
                      <w:color w:val="0000FF"/>
                    </w:rPr>
                    <w:t>1</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sidRPr="00012432">
                    <w:rPr>
                      <w:color w:val="0000FF"/>
                    </w:rPr>
                    <w:t>2</w:t>
                  </w:r>
                </w:p>
              </w:tc>
            </w:tr>
            <w:tr w:rsidR="00D176FC" w:rsidRPr="00C05531" w:rsidTr="00D17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30"/>
              </w:trPr>
              <w:tc>
                <w:tcPr>
                  <w:tcW w:w="69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3. Repeat of previous week parasites demonstrated</w:t>
                  </w:r>
                </w:p>
                <w:p w:rsidR="00D176FC" w:rsidRPr="00B8352A" w:rsidRDefault="00D176FC" w:rsidP="00393B21">
                  <w:pPr>
                    <w:autoSpaceDE w:val="0"/>
                    <w:autoSpaceDN w:val="0"/>
                    <w:adjustRightInd w:val="0"/>
                    <w:rPr>
                      <w:rFonts w:ascii="Times-Roman" w:hAnsi="Times-Roman" w:cs="Times-Roman"/>
                      <w:i/>
                      <w:iCs/>
                      <w:sz w:val="30"/>
                      <w:szCs w:val="30"/>
                    </w:rPr>
                  </w:pPr>
                  <w:r>
                    <w:rPr>
                      <w:rFonts w:ascii="Times-Roman" w:hAnsi="Times-Roman" w:cs="Times-Roman"/>
                      <w:sz w:val="30"/>
                      <w:szCs w:val="30"/>
                    </w:rPr>
                    <w:t xml:space="preserve">Protozoa; Intestinal flagellates- </w:t>
                  </w:r>
                  <w:r w:rsidRPr="00B8352A">
                    <w:rPr>
                      <w:rFonts w:ascii="Times-Roman" w:hAnsi="Times-Roman" w:cs="Times-Roman"/>
                      <w:i/>
                      <w:iCs/>
                      <w:sz w:val="30"/>
                      <w:szCs w:val="30"/>
                    </w:rPr>
                    <w:t>Giardia</w:t>
                  </w:r>
                  <w:r>
                    <w:rPr>
                      <w:rFonts w:ascii="Times-Roman" w:hAnsi="Times-Roman" w:cs="Times-Roman"/>
                      <w:i/>
                      <w:iCs/>
                      <w:sz w:val="30"/>
                      <w:szCs w:val="30"/>
                    </w:rPr>
                    <w:t xml:space="preserve"> </w:t>
                  </w:r>
                  <w:r w:rsidRPr="00B8352A">
                    <w:rPr>
                      <w:rFonts w:ascii="Times-Roman" w:hAnsi="Times-Roman" w:cs="Times-Roman"/>
                      <w:i/>
                      <w:iCs/>
                      <w:sz w:val="30"/>
                      <w:szCs w:val="30"/>
                    </w:rPr>
                    <w:t>Intestinalis</w:t>
                  </w:r>
                  <w:r>
                    <w:rPr>
                      <w:rFonts w:ascii="Times-Roman" w:hAnsi="Times-Roman" w:cs="Times-Roman"/>
                      <w:i/>
                      <w:iCs/>
                      <w:sz w:val="30"/>
                      <w:szCs w:val="30"/>
                    </w:rPr>
                    <w:t xml:space="preserve">, </w:t>
                  </w:r>
                  <w:r w:rsidRPr="00B8352A">
                    <w:rPr>
                      <w:rFonts w:ascii="Times-Roman" w:hAnsi="Times-Roman" w:cs="Times-Roman"/>
                      <w:i/>
                      <w:iCs/>
                      <w:sz w:val="30"/>
                      <w:szCs w:val="30"/>
                    </w:rPr>
                    <w:t>Trichomonas hominis</w:t>
                  </w:r>
                </w:p>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 xml:space="preserve">Ciliates - </w:t>
                  </w:r>
                  <w:r w:rsidRPr="00B8352A">
                    <w:rPr>
                      <w:rFonts w:ascii="Times-Roman" w:hAnsi="Times-Roman" w:cs="Times-Roman"/>
                      <w:i/>
                      <w:iCs/>
                      <w:sz w:val="30"/>
                      <w:szCs w:val="30"/>
                    </w:rPr>
                    <w:t>Balantidium coli</w:t>
                  </w:r>
                </w:p>
                <w:p w:rsidR="00D176FC" w:rsidRPr="001F3F55" w:rsidRDefault="00D176FC" w:rsidP="00393B21">
                  <w:pPr>
                    <w:ind w:right="720"/>
                    <w:jc w:val="right"/>
                    <w:rPr>
                      <w:rFonts w:ascii="Times-Roman" w:hAnsi="Times-Roman"/>
                      <w:sz w:val="30"/>
                      <w:szCs w:val="30"/>
                      <w:lang w:bidi="ar-JO"/>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sidRPr="00012432">
                    <w:rPr>
                      <w:color w:val="0000FF"/>
                    </w:rPr>
                    <w:t>1</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sidRPr="00012432">
                    <w:rPr>
                      <w:color w:val="0000FF"/>
                    </w:rPr>
                    <w:t>2</w:t>
                  </w:r>
                </w:p>
              </w:tc>
            </w:tr>
            <w:tr w:rsidR="00D176FC" w:rsidRPr="00C05531" w:rsidTr="00D17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30"/>
              </w:trPr>
              <w:tc>
                <w:tcPr>
                  <w:tcW w:w="69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4. Repeat: Intestinal flagellates, Ciliates</w:t>
                  </w:r>
                </w:p>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 xml:space="preserve">Haemoflagellates: </w:t>
                  </w:r>
                  <w:r w:rsidRPr="00B8352A">
                    <w:rPr>
                      <w:rFonts w:ascii="Times-Roman" w:hAnsi="Times-Roman" w:cs="Times-Roman"/>
                      <w:i/>
                      <w:iCs/>
                      <w:sz w:val="30"/>
                      <w:szCs w:val="30"/>
                    </w:rPr>
                    <w:t>Leishmania</w:t>
                  </w:r>
                  <w:r>
                    <w:rPr>
                      <w:rFonts w:ascii="Times-Roman" w:hAnsi="Times-Roman" w:cs="Times-Roman"/>
                      <w:sz w:val="30"/>
                      <w:szCs w:val="30"/>
                    </w:rPr>
                    <w:t xml:space="preserve"> sp., Trypanosomes</w:t>
                  </w:r>
                </w:p>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Demonstration: stool examination</w:t>
                  </w:r>
                </w:p>
                <w:p w:rsidR="00D176FC" w:rsidRPr="001F3F55" w:rsidRDefault="00D176FC" w:rsidP="00393B21">
                  <w:pPr>
                    <w:ind w:right="720"/>
                    <w:jc w:val="right"/>
                    <w:rPr>
                      <w:rFonts w:ascii="Times-Roman" w:hAnsi="Times-Roman"/>
                      <w:sz w:val="30"/>
                      <w:szCs w:val="30"/>
                      <w:lang w:bidi="ar-JO"/>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sidRPr="00012432">
                    <w:rPr>
                      <w:color w:val="0000FF"/>
                    </w:rPr>
                    <w:t>1</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sidRPr="00012432">
                    <w:rPr>
                      <w:color w:val="0000FF"/>
                    </w:rPr>
                    <w:t>2</w:t>
                  </w:r>
                </w:p>
              </w:tc>
            </w:tr>
            <w:tr w:rsidR="00D176FC" w:rsidRPr="00C05531" w:rsidTr="00D17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30"/>
              </w:trPr>
              <w:tc>
                <w:tcPr>
                  <w:tcW w:w="69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5. Haemoflagellates continued</w:t>
                  </w:r>
                </w:p>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Coccidia: Malaria parasites (</w:t>
                  </w:r>
                  <w:r w:rsidRPr="00B8352A">
                    <w:rPr>
                      <w:rFonts w:ascii="Times-Roman" w:hAnsi="Times-Roman" w:cs="Times-Roman"/>
                      <w:i/>
                      <w:iCs/>
                      <w:sz w:val="30"/>
                      <w:szCs w:val="30"/>
                    </w:rPr>
                    <w:t>Plasmodium</w:t>
                  </w:r>
                  <w:r>
                    <w:rPr>
                      <w:rFonts w:ascii="Times-Roman" w:hAnsi="Times-Roman" w:cs="Times-Roman"/>
                      <w:sz w:val="30"/>
                      <w:szCs w:val="30"/>
                    </w:rPr>
                    <w:t xml:space="preserve"> sp), </w:t>
                  </w:r>
                  <w:r w:rsidRPr="00B8352A">
                    <w:rPr>
                      <w:rFonts w:ascii="Times-Roman" w:hAnsi="Times-Roman" w:cs="Times-Roman"/>
                      <w:i/>
                      <w:iCs/>
                      <w:sz w:val="30"/>
                      <w:szCs w:val="30"/>
                    </w:rPr>
                    <w:t>Toxoxplasma</w:t>
                  </w:r>
                  <w:r>
                    <w:rPr>
                      <w:rFonts w:ascii="Times-Roman" w:hAnsi="Times-Roman" w:cs="Times-Roman"/>
                      <w:sz w:val="30"/>
                      <w:szCs w:val="30"/>
                    </w:rPr>
                    <w:t xml:space="preserve"> sp, --</w:t>
                  </w:r>
                  <w:r w:rsidRPr="00B8352A">
                    <w:rPr>
                      <w:rFonts w:ascii="Times-Roman" w:hAnsi="Times-Roman" w:cs="Times-Roman"/>
                      <w:i/>
                      <w:iCs/>
                      <w:sz w:val="30"/>
                      <w:szCs w:val="30"/>
                    </w:rPr>
                    <w:t>Isospora</w:t>
                  </w:r>
                  <w:r>
                    <w:rPr>
                      <w:rFonts w:ascii="Times-Roman" w:hAnsi="Times-Roman" w:cs="Times-Roman"/>
                      <w:sz w:val="30"/>
                      <w:szCs w:val="30"/>
                    </w:rPr>
                    <w:t xml:space="preserve"> sp, </w:t>
                  </w:r>
                  <w:r w:rsidRPr="00B8352A">
                    <w:rPr>
                      <w:rFonts w:ascii="Times-Roman" w:hAnsi="Times-Roman" w:cs="Times-Roman"/>
                      <w:i/>
                      <w:iCs/>
                      <w:sz w:val="30"/>
                      <w:szCs w:val="30"/>
                    </w:rPr>
                    <w:t>Cryptosporidium</w:t>
                  </w:r>
                </w:p>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sp</w:t>
                  </w:r>
                </w:p>
                <w:p w:rsidR="00D176FC" w:rsidRDefault="005558CF" w:rsidP="00393B21">
                  <w:pPr>
                    <w:autoSpaceDE w:val="0"/>
                    <w:autoSpaceDN w:val="0"/>
                    <w:adjustRightInd w:val="0"/>
                    <w:rPr>
                      <w:rFonts w:ascii="Times-Roman" w:hAnsi="Times-Roman" w:cs="Times-Roman"/>
                      <w:sz w:val="30"/>
                      <w:szCs w:val="30"/>
                    </w:rPr>
                  </w:pPr>
                  <w:r>
                    <w:rPr>
                      <w:rFonts w:ascii="Times-Roman" w:hAnsi="Times-Roman" w:cs="Times-Roman"/>
                      <w:sz w:val="30"/>
                      <w:szCs w:val="30"/>
                    </w:rPr>
                    <w:t>Stains: Giemsa, Leishman</w:t>
                  </w:r>
                  <w:r w:rsidR="00D176FC">
                    <w:rPr>
                      <w:rFonts w:ascii="Times-Roman" w:hAnsi="Times-Roman" w:cs="Times-Roman"/>
                      <w:sz w:val="30"/>
                      <w:szCs w:val="30"/>
                    </w:rPr>
                    <w:t xml:space="preserve">, Methylene blue  </w:t>
                  </w:r>
                </w:p>
                <w:p w:rsidR="00D176FC" w:rsidRPr="001F3F55" w:rsidRDefault="00D176FC" w:rsidP="00393B21">
                  <w:pPr>
                    <w:ind w:right="720"/>
                    <w:jc w:val="right"/>
                    <w:rPr>
                      <w:rFonts w:ascii="Times-Roman" w:hAnsi="Times-Roman"/>
                      <w:sz w:val="30"/>
                      <w:szCs w:val="30"/>
                      <w:lang w:bidi="ar-JO"/>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sidRPr="00012432">
                    <w:rPr>
                      <w:color w:val="0000FF"/>
                    </w:rPr>
                    <w:t>1</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sidRPr="00012432">
                    <w:rPr>
                      <w:color w:val="0000FF"/>
                    </w:rPr>
                    <w:t>2</w:t>
                  </w:r>
                </w:p>
              </w:tc>
            </w:tr>
            <w:tr w:rsidR="00D176FC" w:rsidRPr="00C05531" w:rsidTr="00D17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30"/>
              </w:trPr>
              <w:tc>
                <w:tcPr>
                  <w:tcW w:w="69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Coccidia cont.</w:t>
                  </w:r>
                </w:p>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 xml:space="preserve">Examination of stool specimens </w:t>
                  </w:r>
                </w:p>
                <w:p w:rsidR="00D176FC" w:rsidRPr="00BA297E" w:rsidRDefault="00D176FC" w:rsidP="00393B21">
                  <w:pPr>
                    <w:autoSpaceDE w:val="0"/>
                    <w:autoSpaceDN w:val="0"/>
                    <w:adjustRightInd w:val="0"/>
                    <w:rPr>
                      <w:rFonts w:ascii="Times-Roman" w:hAnsi="Times-Roman"/>
                      <w:sz w:val="30"/>
                      <w:szCs w:val="30"/>
                      <w:rtl/>
                      <w:lang w:bidi="ar-JO"/>
                    </w:rPr>
                  </w:pPr>
                  <w:r>
                    <w:rPr>
                      <w:rFonts w:ascii="Times-Roman" w:hAnsi="Times-Roman" w:cs="Times-Roman"/>
                      <w:sz w:val="30"/>
                      <w:szCs w:val="30"/>
                    </w:rPr>
                    <w:t xml:space="preserve">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sidRPr="00012432">
                    <w:rPr>
                      <w:color w:val="0000FF"/>
                    </w:rPr>
                    <w:t>1</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sidRPr="00012432">
                    <w:rPr>
                      <w:color w:val="0000FF"/>
                    </w:rPr>
                    <w:t>2</w:t>
                  </w:r>
                </w:p>
              </w:tc>
            </w:tr>
            <w:tr w:rsidR="00D176FC" w:rsidRPr="00C05531" w:rsidTr="00D17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30"/>
              </w:trPr>
              <w:tc>
                <w:tcPr>
                  <w:tcW w:w="69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Default="00D176FC" w:rsidP="00393B21">
                  <w:pPr>
                    <w:autoSpaceDE w:val="0"/>
                    <w:autoSpaceDN w:val="0"/>
                    <w:adjustRightInd w:val="0"/>
                    <w:jc w:val="center"/>
                    <w:rPr>
                      <w:rFonts w:ascii="Times-Roman" w:hAnsi="Times-Roman" w:cs="Times-Roman"/>
                      <w:sz w:val="30"/>
                      <w:szCs w:val="30"/>
                    </w:rPr>
                  </w:pPr>
                  <w:r w:rsidRPr="00B8352A">
                    <w:rPr>
                      <w:rFonts w:ascii="Times-Roman" w:hAnsi="Times-Roman"/>
                      <w:b/>
                      <w:bCs/>
                      <w:sz w:val="30"/>
                      <w:szCs w:val="30"/>
                      <w:lang w:bidi="ar-JO"/>
                    </w:rPr>
                    <w:t>Midterm exam</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p>
              </w:tc>
            </w:tr>
            <w:tr w:rsidR="00D176FC" w:rsidRPr="00C05531" w:rsidTr="00D17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30"/>
              </w:trPr>
              <w:tc>
                <w:tcPr>
                  <w:tcW w:w="69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Default="00D176FC" w:rsidP="00393B21">
                  <w:pPr>
                    <w:autoSpaceDE w:val="0"/>
                    <w:autoSpaceDN w:val="0"/>
                    <w:adjustRightInd w:val="0"/>
                    <w:rPr>
                      <w:rFonts w:ascii="Times-Roman" w:hAnsi="Times-Roman" w:cs="Times-Roman"/>
                      <w:sz w:val="30"/>
                      <w:szCs w:val="30"/>
                    </w:rPr>
                  </w:pPr>
                </w:p>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Demonstration: collection of blood specimens.</w:t>
                  </w:r>
                </w:p>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 xml:space="preserve">Staining methods using Giemsa and Leishman stains </w:t>
                  </w:r>
                </w:p>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Concentration of stool specimens.</w:t>
                  </w:r>
                </w:p>
                <w:p w:rsidR="00D176FC" w:rsidRPr="001F3F55" w:rsidRDefault="00D176FC" w:rsidP="00393B21">
                  <w:pPr>
                    <w:ind w:right="720"/>
                    <w:jc w:val="right"/>
                    <w:rPr>
                      <w:rFonts w:ascii="Times-Roman" w:hAnsi="Times-Roman"/>
                      <w:sz w:val="30"/>
                      <w:szCs w:val="30"/>
                      <w:lang w:bidi="ar-JO"/>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sidRPr="00012432">
                    <w:rPr>
                      <w:color w:val="0000FF"/>
                    </w:rPr>
                    <w:t>1</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sidRPr="00012432">
                    <w:rPr>
                      <w:color w:val="0000FF"/>
                    </w:rPr>
                    <w:t>2</w:t>
                  </w:r>
                </w:p>
              </w:tc>
            </w:tr>
            <w:tr w:rsidR="00D176FC" w:rsidRPr="00C05531" w:rsidTr="00D17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30"/>
              </w:trPr>
              <w:tc>
                <w:tcPr>
                  <w:tcW w:w="69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 xml:space="preserve">Helminths: Nematodes: </w:t>
                  </w:r>
                  <w:r w:rsidRPr="00B8352A">
                    <w:rPr>
                      <w:rFonts w:ascii="Times-Roman" w:hAnsi="Times-Roman" w:cs="Times-Roman"/>
                      <w:i/>
                      <w:iCs/>
                      <w:sz w:val="30"/>
                      <w:szCs w:val="30"/>
                    </w:rPr>
                    <w:t>Ascaris lumbricoides</w:t>
                  </w:r>
                </w:p>
                <w:p w:rsidR="00D176FC" w:rsidRPr="00B8352A" w:rsidRDefault="00D176FC" w:rsidP="00393B21">
                  <w:pPr>
                    <w:ind w:right="720"/>
                    <w:jc w:val="right"/>
                    <w:rPr>
                      <w:rFonts w:ascii="Times-Roman" w:hAnsi="Times-Roman"/>
                      <w:i/>
                      <w:iCs/>
                      <w:sz w:val="30"/>
                      <w:szCs w:val="30"/>
                      <w:lang w:bidi="ar-JO"/>
                    </w:rPr>
                  </w:pPr>
                  <w:r w:rsidRPr="00B8352A">
                    <w:rPr>
                      <w:rFonts w:ascii="Times-Roman" w:hAnsi="Times-Roman" w:cs="Times-Roman"/>
                      <w:i/>
                      <w:iCs/>
                      <w:sz w:val="30"/>
                      <w:szCs w:val="30"/>
                    </w:rPr>
                    <w:t>Trichuris trichuria, Enterobius vermicularis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sidRPr="00012432">
                    <w:rPr>
                      <w:color w:val="0000FF"/>
                    </w:rPr>
                    <w:t>1</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sidRPr="00012432">
                    <w:rPr>
                      <w:color w:val="0000FF"/>
                    </w:rPr>
                    <w:t>2</w:t>
                  </w:r>
                </w:p>
              </w:tc>
            </w:tr>
            <w:tr w:rsidR="00D176FC" w:rsidRPr="00C05531" w:rsidTr="00D17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30"/>
              </w:trPr>
              <w:tc>
                <w:tcPr>
                  <w:tcW w:w="69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B8352A" w:rsidRDefault="00D176FC" w:rsidP="00393B21">
                  <w:pPr>
                    <w:autoSpaceDE w:val="0"/>
                    <w:autoSpaceDN w:val="0"/>
                    <w:adjustRightInd w:val="0"/>
                    <w:rPr>
                      <w:rFonts w:ascii="Times-Roman" w:hAnsi="Times-Roman" w:cs="Times-Roman"/>
                      <w:i/>
                      <w:iCs/>
                      <w:sz w:val="30"/>
                      <w:szCs w:val="30"/>
                    </w:rPr>
                  </w:pPr>
                  <w:r>
                    <w:rPr>
                      <w:rFonts w:ascii="Times-Roman" w:hAnsi="Times-Roman" w:cs="Times-Roman"/>
                      <w:sz w:val="30"/>
                      <w:szCs w:val="30"/>
                    </w:rPr>
                    <w:t xml:space="preserve">Hookworms, </w:t>
                  </w:r>
                  <w:r w:rsidRPr="00B8352A">
                    <w:rPr>
                      <w:rFonts w:ascii="Times-Roman" w:hAnsi="Times-Roman" w:cs="Times-Roman"/>
                      <w:i/>
                      <w:iCs/>
                      <w:sz w:val="30"/>
                      <w:szCs w:val="30"/>
                    </w:rPr>
                    <w:t>Strongyloides stercoralis,</w:t>
                  </w:r>
                </w:p>
                <w:p w:rsidR="00D176FC" w:rsidRPr="00B8352A" w:rsidRDefault="00D176FC" w:rsidP="00393B21">
                  <w:pPr>
                    <w:autoSpaceDE w:val="0"/>
                    <w:autoSpaceDN w:val="0"/>
                    <w:adjustRightInd w:val="0"/>
                    <w:rPr>
                      <w:rFonts w:ascii="Times-Roman" w:hAnsi="Times-Roman" w:cs="Times-Roman"/>
                      <w:i/>
                      <w:iCs/>
                      <w:sz w:val="30"/>
                      <w:szCs w:val="30"/>
                    </w:rPr>
                  </w:pPr>
                  <w:r w:rsidRPr="00B8352A">
                    <w:rPr>
                      <w:rFonts w:ascii="Times-Roman" w:hAnsi="Times-Roman" w:cs="Times-Roman"/>
                      <w:i/>
                      <w:iCs/>
                      <w:sz w:val="30"/>
                      <w:szCs w:val="30"/>
                    </w:rPr>
                    <w:t>Dracunculus medinensis,</w:t>
                  </w:r>
                  <w:r>
                    <w:rPr>
                      <w:rFonts w:ascii="Times-Roman" w:hAnsi="Times-Roman" w:cs="Times-Roman"/>
                      <w:sz w:val="30"/>
                      <w:szCs w:val="30"/>
                    </w:rPr>
                    <w:t xml:space="preserve"> Filariae.</w:t>
                  </w:r>
                </w:p>
                <w:p w:rsidR="00D176FC" w:rsidRPr="001F3F55" w:rsidRDefault="00D176FC" w:rsidP="00393B21">
                  <w:pPr>
                    <w:ind w:right="720"/>
                    <w:rPr>
                      <w:rFonts w:ascii="Times-Roman" w:hAnsi="Times-Roman"/>
                      <w:sz w:val="30"/>
                      <w:szCs w:val="30"/>
                      <w:lang w:bidi="ar-JO"/>
                    </w:rPr>
                  </w:pPr>
                  <w:r>
                    <w:rPr>
                      <w:rFonts w:ascii="Times-Roman" w:hAnsi="Times-Roman" w:cs="Times-Roman"/>
                      <w:sz w:val="30"/>
                      <w:szCs w:val="30"/>
                    </w:rPr>
                    <w:t>Examination of stool specimens by students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sidRPr="00012432">
                    <w:rPr>
                      <w:color w:val="0000FF"/>
                    </w:rPr>
                    <w:t>1</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sidRPr="00012432">
                    <w:rPr>
                      <w:color w:val="0000FF"/>
                    </w:rPr>
                    <w:t>2</w:t>
                  </w:r>
                </w:p>
              </w:tc>
            </w:tr>
            <w:tr w:rsidR="00D176FC" w:rsidRPr="00C05531" w:rsidTr="00D17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30"/>
              </w:trPr>
              <w:tc>
                <w:tcPr>
                  <w:tcW w:w="69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lastRenderedPageBreak/>
                    <w:t>Helminths :Cestodes -Pseudophyllidean worm-</w:t>
                  </w:r>
                </w:p>
                <w:p w:rsidR="00D176FC" w:rsidRPr="00B8352A" w:rsidRDefault="00D176FC" w:rsidP="00393B21">
                  <w:pPr>
                    <w:autoSpaceDE w:val="0"/>
                    <w:autoSpaceDN w:val="0"/>
                    <w:adjustRightInd w:val="0"/>
                    <w:rPr>
                      <w:rFonts w:ascii="Times-Roman" w:hAnsi="Times-Roman" w:cs="Times-Roman"/>
                      <w:i/>
                      <w:iCs/>
                      <w:sz w:val="30"/>
                      <w:szCs w:val="30"/>
                    </w:rPr>
                  </w:pPr>
                  <w:r w:rsidRPr="00B8352A">
                    <w:rPr>
                      <w:rFonts w:ascii="Times-Roman" w:hAnsi="Times-Roman" w:cs="Times-Roman"/>
                      <w:i/>
                      <w:iCs/>
                      <w:sz w:val="30"/>
                      <w:szCs w:val="30"/>
                    </w:rPr>
                    <w:t>Diphyllobotrium latum</w:t>
                  </w:r>
                  <w:r>
                    <w:rPr>
                      <w:rFonts w:ascii="Times-Roman" w:hAnsi="Times-Roman" w:cs="Times-Roman"/>
                      <w:sz w:val="30"/>
                      <w:szCs w:val="30"/>
                    </w:rPr>
                    <w:t xml:space="preserve">, Cyclophyllidean worm - </w:t>
                  </w:r>
                  <w:r>
                    <w:rPr>
                      <w:rFonts w:ascii="Times-Roman" w:hAnsi="Times-Roman" w:cs="Times-Roman"/>
                      <w:i/>
                      <w:iCs/>
                      <w:sz w:val="30"/>
                      <w:szCs w:val="30"/>
                    </w:rPr>
                    <w:t xml:space="preserve">Taenia saginata, </w:t>
                  </w:r>
                  <w:r w:rsidRPr="00B8352A">
                    <w:rPr>
                      <w:rFonts w:ascii="Times-Roman" w:hAnsi="Times-Roman" w:cs="Times-Roman"/>
                      <w:i/>
                      <w:iCs/>
                      <w:sz w:val="30"/>
                      <w:szCs w:val="30"/>
                    </w:rPr>
                    <w:t>Taenia solium,</w:t>
                  </w:r>
                  <w:r>
                    <w:rPr>
                      <w:rFonts w:ascii="Times-Roman" w:hAnsi="Times-Roman" w:cs="Times-Roman"/>
                      <w:i/>
                      <w:iCs/>
                      <w:sz w:val="30"/>
                      <w:szCs w:val="30"/>
                    </w:rPr>
                    <w:t xml:space="preserve"> </w:t>
                  </w:r>
                  <w:r w:rsidRPr="00B8352A">
                    <w:rPr>
                      <w:rFonts w:ascii="Times-Roman" w:hAnsi="Times-Roman" w:cs="Times-Roman"/>
                      <w:i/>
                      <w:iCs/>
                      <w:sz w:val="30"/>
                      <w:szCs w:val="30"/>
                    </w:rPr>
                    <w:t>Echinococcus granulosus</w:t>
                  </w:r>
                  <w:r>
                    <w:rPr>
                      <w:rFonts w:ascii="Times-Roman" w:hAnsi="Times-Roman" w:cs="Times-Roman"/>
                      <w:i/>
                      <w:iCs/>
                      <w:sz w:val="30"/>
                      <w:szCs w:val="30"/>
                    </w:rPr>
                    <w:t xml:space="preserve">, </w:t>
                  </w:r>
                  <w:r w:rsidRPr="00B8352A">
                    <w:rPr>
                      <w:rFonts w:ascii="Times-Roman" w:hAnsi="Times-Roman" w:cs="Times-Roman"/>
                      <w:i/>
                      <w:iCs/>
                      <w:sz w:val="30"/>
                      <w:szCs w:val="30"/>
                    </w:rPr>
                    <w:t>Hymenolepis nana</w:t>
                  </w:r>
                </w:p>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Examination of stool specimens by students</w:t>
                  </w:r>
                </w:p>
                <w:p w:rsidR="00D176FC" w:rsidRPr="00EE4468" w:rsidRDefault="00D176FC" w:rsidP="00393B21">
                  <w:pPr>
                    <w:ind w:right="720"/>
                    <w:jc w:val="right"/>
                    <w:rPr>
                      <w:rFonts w:ascii="Times-Roman" w:hAnsi="Times-Roman"/>
                      <w:sz w:val="30"/>
                      <w:szCs w:val="30"/>
                      <w:lang w:bidi="ar-JO"/>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sidRPr="00012432">
                    <w:rPr>
                      <w:color w:val="0000FF"/>
                    </w:rPr>
                    <w:t>1</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sidRPr="00012432">
                    <w:rPr>
                      <w:color w:val="0000FF"/>
                    </w:rPr>
                    <w:t>2</w:t>
                  </w:r>
                </w:p>
              </w:tc>
            </w:tr>
            <w:tr w:rsidR="00D176FC" w:rsidRPr="00C05531" w:rsidTr="00D17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30"/>
              </w:trPr>
              <w:tc>
                <w:tcPr>
                  <w:tcW w:w="69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Cestodes continued,repeat of previous week</w:t>
                  </w:r>
                </w:p>
                <w:p w:rsidR="00D176FC" w:rsidRPr="00B8352A" w:rsidRDefault="00D176FC" w:rsidP="00393B21">
                  <w:pPr>
                    <w:autoSpaceDE w:val="0"/>
                    <w:autoSpaceDN w:val="0"/>
                    <w:adjustRightInd w:val="0"/>
                    <w:rPr>
                      <w:rFonts w:ascii="Times-Roman" w:hAnsi="Times-Roman" w:cs="Times-Roman"/>
                      <w:i/>
                      <w:iCs/>
                      <w:sz w:val="30"/>
                      <w:szCs w:val="30"/>
                    </w:rPr>
                  </w:pPr>
                  <w:r>
                    <w:rPr>
                      <w:rFonts w:ascii="Times-Roman" w:hAnsi="Times-Roman" w:cs="Times-Roman"/>
                      <w:sz w:val="30"/>
                      <w:szCs w:val="30"/>
                    </w:rPr>
                    <w:t xml:space="preserve">Helminths: Trematodes - </w:t>
                  </w:r>
                  <w:r w:rsidRPr="00B8352A">
                    <w:rPr>
                      <w:rFonts w:ascii="Times-Roman" w:hAnsi="Times-Roman" w:cs="Times-Roman"/>
                      <w:i/>
                      <w:iCs/>
                      <w:sz w:val="30"/>
                      <w:szCs w:val="30"/>
                    </w:rPr>
                    <w:t>Fasciolopsis buski.</w:t>
                  </w:r>
                </w:p>
                <w:p w:rsidR="00D176FC" w:rsidRPr="00EE4468" w:rsidRDefault="00D176FC" w:rsidP="00393B21">
                  <w:pPr>
                    <w:autoSpaceDE w:val="0"/>
                    <w:autoSpaceDN w:val="0"/>
                    <w:adjustRightInd w:val="0"/>
                    <w:rPr>
                      <w:rFonts w:ascii="Times-Roman" w:hAnsi="Times-Roman" w:cs="Times-Roman"/>
                      <w:sz w:val="30"/>
                      <w:szCs w:val="30"/>
                    </w:rPr>
                  </w:pPr>
                  <w:r>
                    <w:rPr>
                      <w:rFonts w:ascii="Times-Roman" w:hAnsi="Times-Roman" w:cs="Times-Roman"/>
                      <w:i/>
                      <w:iCs/>
                      <w:sz w:val="30"/>
                      <w:szCs w:val="30"/>
                    </w:rPr>
                    <w:t>Fasciola</w:t>
                  </w:r>
                  <w:r w:rsidRPr="00B8352A">
                    <w:rPr>
                      <w:rFonts w:ascii="Times-Roman" w:hAnsi="Times-Roman" w:cs="Times-Roman"/>
                      <w:i/>
                      <w:iCs/>
                      <w:sz w:val="30"/>
                      <w:szCs w:val="30"/>
                    </w:rPr>
                    <w:t xml:space="preserve"> hepatica, Paragonimus</w:t>
                  </w:r>
                  <w:r>
                    <w:rPr>
                      <w:rFonts w:ascii="Times-Roman" w:hAnsi="Times-Roman" w:cs="Times-Roman"/>
                      <w:sz w:val="30"/>
                      <w:szCs w:val="30"/>
                    </w:rPr>
                    <w:t xml:space="preserve"> sp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sidRPr="00012432">
                    <w:rPr>
                      <w:color w:val="0000FF"/>
                    </w:rPr>
                    <w:t>1</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sidRPr="00012432">
                    <w:rPr>
                      <w:color w:val="0000FF"/>
                    </w:rPr>
                    <w:t>2</w:t>
                  </w:r>
                </w:p>
              </w:tc>
            </w:tr>
            <w:tr w:rsidR="00D176FC" w:rsidRPr="00C05531" w:rsidTr="00D17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30"/>
              </w:trPr>
              <w:tc>
                <w:tcPr>
                  <w:tcW w:w="69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Entomology: Demonstration of some insects of</w:t>
                  </w:r>
                </w:p>
                <w:p w:rsidR="00D176FC" w:rsidRDefault="00D176FC" w:rsidP="00393B21">
                  <w:pPr>
                    <w:autoSpaceDE w:val="0"/>
                    <w:autoSpaceDN w:val="0"/>
                    <w:adjustRightInd w:val="0"/>
                    <w:rPr>
                      <w:rFonts w:ascii="Times-Roman" w:hAnsi="Times-Roman" w:cs="Times-Roman"/>
                      <w:sz w:val="30"/>
                      <w:szCs w:val="30"/>
                    </w:rPr>
                  </w:pPr>
                  <w:r>
                    <w:rPr>
                      <w:rFonts w:ascii="Times-Roman" w:hAnsi="Times-Roman" w:cs="Times-Roman"/>
                      <w:sz w:val="30"/>
                      <w:szCs w:val="30"/>
                    </w:rPr>
                    <w:t>medical importance:</w:t>
                  </w:r>
                  <w:r>
                    <w:rPr>
                      <w:rFonts w:ascii="Times-Roman" w:hAnsi="Times-Roman" w:cs="Times-Roman"/>
                      <w:i/>
                      <w:iCs/>
                      <w:sz w:val="30"/>
                      <w:szCs w:val="30"/>
                    </w:rPr>
                    <w:t xml:space="preserve"> </w:t>
                  </w:r>
                  <w:r w:rsidRPr="00B8352A">
                    <w:rPr>
                      <w:rFonts w:ascii="Times-Roman" w:hAnsi="Times-Roman" w:cs="Times-Roman"/>
                      <w:i/>
                      <w:iCs/>
                      <w:sz w:val="30"/>
                      <w:szCs w:val="30"/>
                    </w:rPr>
                    <w:t>Musca domestica</w:t>
                  </w:r>
                  <w:r>
                    <w:rPr>
                      <w:rFonts w:ascii="Times-Roman" w:hAnsi="Times-Roman" w:cs="Times-Roman"/>
                      <w:sz w:val="30"/>
                      <w:szCs w:val="30"/>
                    </w:rPr>
                    <w:t>,</w:t>
                  </w:r>
                </w:p>
                <w:p w:rsidR="00D176FC" w:rsidRPr="00B8352A" w:rsidRDefault="00D176FC" w:rsidP="00393B21">
                  <w:pPr>
                    <w:autoSpaceDE w:val="0"/>
                    <w:autoSpaceDN w:val="0"/>
                    <w:adjustRightInd w:val="0"/>
                    <w:rPr>
                      <w:rFonts w:ascii="Times-Roman" w:hAnsi="Times-Roman" w:cs="Times-Roman"/>
                      <w:sz w:val="30"/>
                      <w:szCs w:val="30"/>
                      <w:rtl/>
                    </w:rPr>
                  </w:pPr>
                  <w:r w:rsidRPr="00B8352A">
                    <w:rPr>
                      <w:rFonts w:ascii="Times-Roman" w:hAnsi="Times-Roman" w:cs="Times-Roman"/>
                      <w:i/>
                      <w:iCs/>
                      <w:sz w:val="30"/>
                      <w:szCs w:val="30"/>
                    </w:rPr>
                    <w:t xml:space="preserve">Phlebotomus </w:t>
                  </w:r>
                  <w:r>
                    <w:rPr>
                      <w:rFonts w:ascii="Times-Roman" w:hAnsi="Times-Roman" w:cs="Times-Roman"/>
                      <w:sz w:val="30"/>
                      <w:szCs w:val="30"/>
                    </w:rPr>
                    <w:t>sp, Mosquitoes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sidRPr="00012432">
                    <w:rPr>
                      <w:color w:val="0000FF"/>
                    </w:rPr>
                    <w:t>1</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sidRPr="00012432">
                    <w:rPr>
                      <w:color w:val="0000FF"/>
                    </w:rPr>
                    <w:t>2</w:t>
                  </w:r>
                </w:p>
              </w:tc>
            </w:tr>
            <w:tr w:rsidR="00D176FC" w:rsidRPr="00C05531" w:rsidTr="00D17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30"/>
              </w:trPr>
              <w:tc>
                <w:tcPr>
                  <w:tcW w:w="69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770646" w:rsidRDefault="00D176FC" w:rsidP="00393B21">
                  <w:pPr>
                    <w:ind w:right="720"/>
                    <w:jc w:val="center"/>
                    <w:rPr>
                      <w:b/>
                      <w:bCs/>
                      <w:sz w:val="32"/>
                      <w:szCs w:val="32"/>
                      <w:lang w:bidi="ar-JO"/>
                    </w:rPr>
                  </w:pPr>
                  <w:r w:rsidRPr="00770646">
                    <w:rPr>
                      <w:b/>
                      <w:bCs/>
                      <w:sz w:val="32"/>
                      <w:szCs w:val="32"/>
                      <w:lang w:bidi="ar-JO"/>
                    </w:rPr>
                    <w:t>Final Exam</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sidRPr="00012432">
                    <w:rPr>
                      <w:color w:val="0000FF"/>
                    </w:rPr>
                    <w:t>1</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FC" w:rsidRPr="00012432" w:rsidRDefault="00D176FC" w:rsidP="00393B21">
                  <w:pPr>
                    <w:spacing w:before="100" w:beforeAutospacing="1" w:after="100" w:afterAutospacing="1" w:line="216" w:lineRule="auto"/>
                    <w:jc w:val="center"/>
                    <w:rPr>
                      <w:color w:val="0000FF"/>
                    </w:rPr>
                  </w:pPr>
                  <w:r w:rsidRPr="00012432">
                    <w:rPr>
                      <w:color w:val="0000FF"/>
                    </w:rPr>
                    <w:t>2</w:t>
                  </w:r>
                </w:p>
              </w:tc>
            </w:tr>
            <w:tr w:rsidR="00D176FC" w:rsidTr="00D176FC">
              <w:trPr>
                <w:trHeight w:val="1043"/>
              </w:trPr>
              <w:tc>
                <w:tcPr>
                  <w:tcW w:w="1800" w:type="dxa"/>
                  <w:tcBorders>
                    <w:top w:val="single" w:sz="4" w:space="0" w:color="auto"/>
                    <w:left w:val="single" w:sz="4" w:space="0" w:color="auto"/>
                    <w:bottom w:val="single" w:sz="4" w:space="0" w:color="auto"/>
                    <w:right w:val="single" w:sz="4" w:space="0" w:color="auto"/>
                  </w:tcBorders>
                </w:tcPr>
                <w:p w:rsidR="00D176FC" w:rsidRPr="0094309A" w:rsidRDefault="00D176FC" w:rsidP="00393B21">
                  <w:pPr>
                    <w:spacing w:before="100" w:beforeAutospacing="1" w:after="120"/>
                    <w:outlineLvl w:val="6"/>
                    <w:rPr>
                      <w:rFonts w:ascii="Verdana" w:hAnsi="Verdana"/>
                      <w:color w:val="808080"/>
                      <w:sz w:val="17"/>
                      <w:szCs w:val="17"/>
                    </w:rPr>
                  </w:pPr>
                  <w:r w:rsidRPr="00C05531">
                    <w:rPr>
                      <w:rFonts w:ascii="Verdana" w:hAnsi="Verdana"/>
                      <w:szCs w:val="20"/>
                    </w:rPr>
                    <w:t xml:space="preserve">Lecture:  </w:t>
                  </w:r>
                  <w:r>
                    <w:rPr>
                      <w:color w:val="0000FF"/>
                    </w:rPr>
                    <w:t>30</w:t>
                  </w:r>
                  <w:r w:rsidRPr="0094309A">
                    <w:rPr>
                      <w:color w:val="0000FF"/>
                    </w:rPr>
                    <w:t xml:space="preserve"> hr.</w:t>
                  </w:r>
                  <w:r w:rsidRPr="0094309A">
                    <w:rPr>
                      <w:bCs/>
                      <w:color w:val="0000FF"/>
                    </w:rPr>
                    <w:t xml:space="preserve"> </w:t>
                  </w:r>
                  <w:r w:rsidRPr="0094309A">
                    <w:rPr>
                      <w:color w:val="0000FF"/>
                    </w:rPr>
                    <w:t xml:space="preserve">+ </w:t>
                  </w:r>
                  <w:r>
                    <w:rPr>
                      <w:color w:val="0000FF"/>
                    </w:rPr>
                    <w:t xml:space="preserve"> 1</w:t>
                  </w:r>
                  <w:r w:rsidRPr="00080B90">
                    <w:rPr>
                      <w:color w:val="0000FF"/>
                      <w:vertAlign w:val="superscript"/>
                    </w:rPr>
                    <w:t>st</w:t>
                  </w:r>
                  <w:r>
                    <w:rPr>
                      <w:color w:val="0000FF"/>
                    </w:rPr>
                    <w:t xml:space="preserve"> + 2</w:t>
                  </w:r>
                  <w:r w:rsidRPr="00080B90">
                    <w:rPr>
                      <w:color w:val="0000FF"/>
                      <w:vertAlign w:val="superscript"/>
                    </w:rPr>
                    <w:t>nd</w:t>
                  </w:r>
                  <w:r>
                    <w:rPr>
                      <w:color w:val="0000FF"/>
                    </w:rPr>
                    <w:t xml:space="preserve">   </w:t>
                  </w:r>
                  <w:r w:rsidRPr="0094309A">
                    <w:rPr>
                      <w:color w:val="0000FF"/>
                    </w:rPr>
                    <w:t>exa</w:t>
                  </w:r>
                  <w:r>
                    <w:rPr>
                      <w:color w:val="0000FF"/>
                    </w:rPr>
                    <w:t>ms</w:t>
                  </w:r>
                </w:p>
              </w:tc>
              <w:tc>
                <w:tcPr>
                  <w:tcW w:w="1620" w:type="dxa"/>
                  <w:tcBorders>
                    <w:top w:val="single" w:sz="4" w:space="0" w:color="auto"/>
                    <w:left w:val="single" w:sz="4" w:space="0" w:color="auto"/>
                    <w:bottom w:val="single" w:sz="4" w:space="0" w:color="auto"/>
                    <w:right w:val="single" w:sz="4" w:space="0" w:color="auto"/>
                  </w:tcBorders>
                </w:tcPr>
                <w:p w:rsidR="00D176FC" w:rsidRDefault="00D176FC" w:rsidP="00393B21">
                  <w:pPr>
                    <w:pStyle w:val="Heading7"/>
                    <w:spacing w:after="120"/>
                    <w:rPr>
                      <w:bCs/>
                      <w:sz w:val="20"/>
                    </w:rPr>
                  </w:pPr>
                  <w:r>
                    <w:rPr>
                      <w:bCs/>
                      <w:sz w:val="20"/>
                    </w:rPr>
                    <w:t xml:space="preserve">Tutorial:  </w:t>
                  </w:r>
                </w:p>
              </w:tc>
              <w:tc>
                <w:tcPr>
                  <w:tcW w:w="1530" w:type="dxa"/>
                  <w:tcBorders>
                    <w:top w:val="single" w:sz="4" w:space="0" w:color="auto"/>
                    <w:left w:val="single" w:sz="4" w:space="0" w:color="auto"/>
                    <w:bottom w:val="single" w:sz="4" w:space="0" w:color="auto"/>
                    <w:right w:val="single" w:sz="4" w:space="0" w:color="auto"/>
                  </w:tcBorders>
                </w:tcPr>
                <w:p w:rsidR="00D176FC" w:rsidRDefault="00D176FC" w:rsidP="00393B21">
                  <w:pPr>
                    <w:pStyle w:val="Heading7"/>
                    <w:spacing w:after="120"/>
                    <w:rPr>
                      <w:bCs/>
                      <w:sz w:val="20"/>
                    </w:rPr>
                  </w:pPr>
                  <w:r>
                    <w:rPr>
                      <w:bCs/>
                      <w:sz w:val="20"/>
                    </w:rPr>
                    <w:t>Laboratory</w:t>
                  </w:r>
                </w:p>
                <w:p w:rsidR="00D176FC" w:rsidRPr="00423480" w:rsidRDefault="00D176FC" w:rsidP="00393B21">
                  <w:pPr>
                    <w:rPr>
                      <w:color w:val="0000FF"/>
                    </w:rPr>
                  </w:pPr>
                  <w:r w:rsidRPr="00423480">
                    <w:rPr>
                      <w:color w:val="0000FF"/>
                    </w:rPr>
                    <w:t>2</w:t>
                  </w:r>
                  <w:r>
                    <w:rPr>
                      <w:color w:val="0000FF"/>
                    </w:rPr>
                    <w:t>6</w:t>
                  </w:r>
                </w:p>
              </w:tc>
              <w:tc>
                <w:tcPr>
                  <w:tcW w:w="1919" w:type="dxa"/>
                  <w:tcBorders>
                    <w:top w:val="single" w:sz="4" w:space="0" w:color="auto"/>
                    <w:left w:val="single" w:sz="4" w:space="0" w:color="auto"/>
                    <w:bottom w:val="single" w:sz="4" w:space="0" w:color="auto"/>
                    <w:right w:val="single" w:sz="4" w:space="0" w:color="auto"/>
                  </w:tcBorders>
                </w:tcPr>
                <w:p w:rsidR="00D176FC" w:rsidRDefault="00D176FC" w:rsidP="00393B21">
                  <w:pPr>
                    <w:pStyle w:val="Heading7"/>
                    <w:spacing w:after="120"/>
                    <w:rPr>
                      <w:bCs/>
                      <w:sz w:val="20"/>
                    </w:rPr>
                  </w:pPr>
                  <w:r>
                    <w:rPr>
                      <w:bCs/>
                      <w:sz w:val="20"/>
                    </w:rPr>
                    <w:t>Practical/Field work/Internship</w:t>
                  </w:r>
                </w:p>
              </w:tc>
              <w:tc>
                <w:tcPr>
                  <w:tcW w:w="2268" w:type="dxa"/>
                  <w:gridSpan w:val="3"/>
                  <w:tcBorders>
                    <w:top w:val="single" w:sz="4" w:space="0" w:color="auto"/>
                    <w:left w:val="single" w:sz="4" w:space="0" w:color="auto"/>
                    <w:bottom w:val="single" w:sz="4" w:space="0" w:color="auto"/>
                    <w:right w:val="single" w:sz="4" w:space="0" w:color="auto"/>
                  </w:tcBorders>
                </w:tcPr>
                <w:p w:rsidR="00D176FC" w:rsidRDefault="00D176FC" w:rsidP="00393B21">
                  <w:pPr>
                    <w:pStyle w:val="Heading7"/>
                    <w:spacing w:after="120"/>
                    <w:rPr>
                      <w:bCs/>
                      <w:sz w:val="20"/>
                    </w:rPr>
                  </w:pPr>
                  <w:r>
                    <w:rPr>
                      <w:bCs/>
                      <w:sz w:val="20"/>
                    </w:rPr>
                    <w:t xml:space="preserve">Other: </w:t>
                  </w:r>
                </w:p>
              </w:tc>
            </w:tr>
          </w:tbl>
          <w:p w:rsidR="000F6AE2" w:rsidRPr="001033BD" w:rsidRDefault="000F6AE2" w:rsidP="00955553">
            <w:pPr>
              <w:pStyle w:val="ps1numbered"/>
              <w:numPr>
                <w:ilvl w:val="0"/>
                <w:numId w:val="0"/>
              </w:numPr>
              <w:rPr>
                <w:rFonts w:ascii="Times New Roman" w:hAnsi="Times New Roman"/>
                <w:sz w:val="24"/>
                <w:szCs w:val="24"/>
                <w:lang w:val="en-US"/>
              </w:rPr>
            </w:pPr>
          </w:p>
        </w:tc>
      </w:tr>
    </w:tbl>
    <w:p w:rsidR="007B266D" w:rsidRPr="00666907" w:rsidRDefault="00201381" w:rsidP="00F248B9">
      <w:pPr>
        <w:pStyle w:val="ps2"/>
        <w:spacing w:before="120" w:after="120" w:line="240" w:lineRule="auto"/>
        <w:rPr>
          <w:rFonts w:ascii="Times New Roman" w:hAnsi="Times New Roman" w:cs="Times New Roman"/>
          <w:sz w:val="24"/>
        </w:rPr>
      </w:pPr>
      <w:r w:rsidRPr="00666907">
        <w:rPr>
          <w:rFonts w:ascii="Times New Roman" w:hAnsi="Times New Roman" w:cs="Times New Roman"/>
          <w:sz w:val="24"/>
        </w:rPr>
        <w:lastRenderedPageBreak/>
        <w:t>2</w:t>
      </w:r>
      <w:r w:rsidR="00F248B9" w:rsidRPr="00666907">
        <w:rPr>
          <w:rFonts w:ascii="Times New Roman" w:hAnsi="Times New Roman" w:cs="Times New Roman"/>
          <w:sz w:val="24"/>
        </w:rPr>
        <w:t>1</w:t>
      </w:r>
      <w:r w:rsidR="007B266D" w:rsidRPr="00666907">
        <w:rPr>
          <w:rFonts w:ascii="Times New Roman" w:hAnsi="Times New Roman" w:cs="Times New Roman"/>
          <w:sz w:val="24"/>
        </w:rPr>
        <w:t xml:space="preserve">. </w:t>
      </w:r>
      <w:r w:rsidR="009E5872" w:rsidRPr="00666907">
        <w:rPr>
          <w:rFonts w:ascii="Times New Roman" w:hAnsi="Times New Roman" w:cs="Times New Roman"/>
          <w:sz w:val="24"/>
        </w:rPr>
        <w:t>Teaching Methods and Assignments</w:t>
      </w:r>
      <w:r w:rsidR="006457F7" w:rsidRPr="00666907">
        <w:rPr>
          <w:rFonts w:ascii="Times New Roman" w:hAnsi="Times New Roman" w:cs="Times New Roman"/>
          <w:sz w:val="24"/>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666907" w:rsidTr="00307BE6">
        <w:trPr>
          <w:trHeight w:val="1379"/>
        </w:trPr>
        <w:tc>
          <w:tcPr>
            <w:tcW w:w="10008" w:type="dxa"/>
          </w:tcPr>
          <w:p w:rsidR="00B143AC" w:rsidRPr="00666907" w:rsidRDefault="00B143AC" w:rsidP="00955553">
            <w:pPr>
              <w:pStyle w:val="ps1Char"/>
              <w:rPr>
                <w:rFonts w:ascii="Times New Roman" w:hAnsi="Times New Roman"/>
                <w:sz w:val="24"/>
                <w:szCs w:val="24"/>
              </w:rPr>
            </w:pPr>
            <w:r w:rsidRPr="00666907">
              <w:rPr>
                <w:rFonts w:ascii="Times New Roman" w:hAnsi="Times New Roman"/>
                <w:sz w:val="24"/>
                <w:szCs w:val="24"/>
              </w:rPr>
              <w:t xml:space="preserve">Development of </w:t>
            </w:r>
            <w:r w:rsidR="009E5872" w:rsidRPr="00666907">
              <w:rPr>
                <w:rFonts w:ascii="Times New Roman" w:hAnsi="Times New Roman"/>
                <w:sz w:val="24"/>
                <w:szCs w:val="24"/>
              </w:rPr>
              <w:t xml:space="preserve">ILOs </w:t>
            </w:r>
            <w:r w:rsidRPr="00666907">
              <w:rPr>
                <w:rFonts w:ascii="Times New Roman" w:hAnsi="Times New Roman"/>
                <w:sz w:val="24"/>
                <w:szCs w:val="24"/>
              </w:rPr>
              <w:t xml:space="preserve">is promoted through the following </w:t>
            </w:r>
            <w:r w:rsidRPr="00666907">
              <w:rPr>
                <w:rFonts w:ascii="Times New Roman" w:hAnsi="Times New Roman"/>
                <w:sz w:val="24"/>
                <w:szCs w:val="24"/>
                <w:u w:val="single"/>
              </w:rPr>
              <w:t>teaching and learning methods</w:t>
            </w:r>
            <w:r w:rsidRPr="00666907">
              <w:rPr>
                <w:rFonts w:ascii="Times New Roman" w:hAnsi="Times New Roman"/>
                <w:sz w:val="24"/>
                <w:szCs w:val="24"/>
              </w:rPr>
              <w:t>:</w:t>
            </w:r>
          </w:p>
          <w:p w:rsidR="00B143AC" w:rsidRPr="00666907" w:rsidRDefault="00B143AC" w:rsidP="00955553">
            <w:pPr>
              <w:pStyle w:val="ps1Char"/>
              <w:rPr>
                <w:rFonts w:ascii="Times New Roman" w:hAnsi="Times New Roman"/>
                <w:sz w:val="24"/>
                <w:szCs w:val="24"/>
              </w:rPr>
            </w:pPr>
          </w:p>
          <w:p w:rsidR="00D176FC" w:rsidRDefault="0062784E" w:rsidP="00D176FC">
            <w:pPr>
              <w:pStyle w:val="ps1Char"/>
              <w:rPr>
                <w:rFonts w:ascii="Times New Roman" w:hAnsi="Times New Roman"/>
                <w:sz w:val="24"/>
                <w:szCs w:val="24"/>
              </w:rPr>
            </w:pPr>
            <w:r w:rsidRPr="00666907">
              <w:rPr>
                <w:rFonts w:ascii="Times New Roman" w:hAnsi="Times New Roman"/>
                <w:sz w:val="24"/>
                <w:szCs w:val="24"/>
              </w:rPr>
              <w:t>Interactive lecture</w:t>
            </w:r>
            <w:r w:rsidR="00D176FC">
              <w:rPr>
                <w:rFonts w:ascii="Times New Roman" w:hAnsi="Times New Roman"/>
                <w:sz w:val="24"/>
                <w:szCs w:val="24"/>
              </w:rPr>
              <w:t xml:space="preserve"> using </w:t>
            </w:r>
            <w:r w:rsidR="00D176FC">
              <w:rPr>
                <w:rFonts w:ascii="Times New Roman" w:hAnsi="Times New Roman"/>
                <w:position w:val="-1"/>
                <w:sz w:val="24"/>
              </w:rPr>
              <w:t>data show</w:t>
            </w:r>
            <w:r w:rsidR="00D176FC">
              <w:rPr>
                <w:rFonts w:ascii="Times New Roman" w:hAnsi="Times New Roman"/>
                <w:sz w:val="24"/>
                <w:szCs w:val="24"/>
              </w:rPr>
              <w:t xml:space="preserve"> and overhead projector</w:t>
            </w:r>
          </w:p>
          <w:p w:rsidR="00D176FC" w:rsidRDefault="00D176FC" w:rsidP="00D176FC">
            <w:pPr>
              <w:pStyle w:val="ps1Char"/>
              <w:rPr>
                <w:rFonts w:ascii="Times New Roman" w:hAnsi="Times New Roman"/>
                <w:sz w:val="24"/>
                <w:szCs w:val="24"/>
              </w:rPr>
            </w:pPr>
            <w:r>
              <w:rPr>
                <w:rFonts w:ascii="Times New Roman" w:hAnsi="Times New Roman"/>
                <w:sz w:val="24"/>
                <w:szCs w:val="24"/>
              </w:rPr>
              <w:t>Office hour discussions</w:t>
            </w:r>
          </w:p>
          <w:p w:rsidR="00E7608F" w:rsidRDefault="00E7608F" w:rsidP="00D176FC">
            <w:pPr>
              <w:pStyle w:val="ps1Char"/>
              <w:rPr>
                <w:rFonts w:ascii="Times New Roman" w:hAnsi="Times New Roman"/>
                <w:sz w:val="24"/>
                <w:szCs w:val="24"/>
              </w:rPr>
            </w:pPr>
            <w:r>
              <w:rPr>
                <w:rFonts w:ascii="Times New Roman" w:hAnsi="Times New Roman"/>
                <w:sz w:val="24"/>
                <w:szCs w:val="24"/>
              </w:rPr>
              <w:t>Quizzes</w:t>
            </w:r>
          </w:p>
          <w:p w:rsidR="00E7608F" w:rsidRPr="00666907" w:rsidRDefault="00E7608F" w:rsidP="00D176FC">
            <w:pPr>
              <w:pStyle w:val="ps1Char"/>
              <w:rPr>
                <w:rFonts w:ascii="Times New Roman" w:hAnsi="Times New Roman"/>
                <w:sz w:val="24"/>
                <w:szCs w:val="24"/>
              </w:rPr>
            </w:pPr>
            <w:r>
              <w:rPr>
                <w:rFonts w:ascii="Times New Roman" w:hAnsi="Times New Roman"/>
                <w:sz w:val="24"/>
                <w:szCs w:val="24"/>
              </w:rPr>
              <w:t>Lab reports</w:t>
            </w:r>
          </w:p>
        </w:tc>
      </w:tr>
    </w:tbl>
    <w:p w:rsidR="00B143AC" w:rsidRPr="00666907" w:rsidRDefault="00B143AC" w:rsidP="00955553">
      <w:pPr>
        <w:pStyle w:val="ps1Char"/>
        <w:rPr>
          <w:rFonts w:ascii="Times New Roman" w:hAnsi="Times New Roman"/>
          <w:sz w:val="24"/>
          <w:szCs w:val="24"/>
        </w:rPr>
      </w:pPr>
    </w:p>
    <w:p w:rsidR="002346F7" w:rsidRPr="00666907" w:rsidRDefault="002346F7" w:rsidP="00955553">
      <w:pPr>
        <w:pStyle w:val="ps1Char"/>
        <w:rPr>
          <w:rFonts w:ascii="Times New Roman" w:hAnsi="Times New Roman"/>
          <w:sz w:val="24"/>
          <w:szCs w:val="24"/>
        </w:rPr>
      </w:pPr>
    </w:p>
    <w:p w:rsidR="00955553" w:rsidRPr="00666907" w:rsidRDefault="00955553" w:rsidP="002346F7">
      <w:pPr>
        <w:pStyle w:val="ps2"/>
        <w:spacing w:before="120" w:after="120" w:line="240" w:lineRule="auto"/>
        <w:rPr>
          <w:rFonts w:ascii="Times New Roman" w:hAnsi="Times New Roman" w:cs="Times New Roman"/>
          <w:sz w:val="24"/>
        </w:rPr>
      </w:pPr>
      <w:r w:rsidRPr="00666907">
        <w:rPr>
          <w:rFonts w:ascii="Times New Roman" w:hAnsi="Times New Roman" w:cs="Times New Roman"/>
          <w:sz w:val="24"/>
        </w:rPr>
        <w:t>2</w:t>
      </w:r>
      <w:r w:rsidR="002346F7" w:rsidRPr="00666907">
        <w:rPr>
          <w:rFonts w:ascii="Times New Roman" w:hAnsi="Times New Roman" w:cs="Times New Roman"/>
          <w:sz w:val="24"/>
        </w:rPr>
        <w:t>2</w:t>
      </w:r>
      <w:r w:rsidRPr="00666907">
        <w:rPr>
          <w:rFonts w:ascii="Times New Roman" w:hAnsi="Times New Roman" w:cs="Times New Roman"/>
          <w:sz w:val="24"/>
        </w:rPr>
        <w:t>. Evaluation Methods</w:t>
      </w:r>
      <w:r w:rsidR="00C67D03" w:rsidRPr="00666907">
        <w:rPr>
          <w:rFonts w:ascii="Times New Roman" w:hAnsi="Times New Roman" w:cs="Times New Roman"/>
          <w:sz w:val="24"/>
        </w:rPr>
        <w:t xml:space="preserve"> and Course </w:t>
      </w:r>
      <w:r w:rsidR="00100132" w:rsidRPr="00666907">
        <w:rPr>
          <w:rFonts w:ascii="Times New Roman" w:hAnsi="Times New Roman" w:cs="Times New Roman"/>
          <w:sz w:val="24"/>
        </w:rPr>
        <w:t>R</w:t>
      </w:r>
      <w:r w:rsidR="00C67D03" w:rsidRPr="00666907">
        <w:rPr>
          <w:rFonts w:ascii="Times New Roman" w:hAnsi="Times New Roman" w:cs="Times New Roman"/>
          <w:sz w:val="24"/>
        </w:rPr>
        <w:t>equirements</w:t>
      </w:r>
      <w:r w:rsidRPr="00666907">
        <w:rPr>
          <w:rFonts w:ascii="Times New Roman" w:hAnsi="Times New Roman" w:cs="Times New Roman"/>
          <w:sz w:val="24"/>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666907" w:rsidTr="004C53D0">
        <w:trPr>
          <w:trHeight w:val="1346"/>
        </w:trPr>
        <w:tc>
          <w:tcPr>
            <w:tcW w:w="10008" w:type="dxa"/>
          </w:tcPr>
          <w:p w:rsidR="00B143AC" w:rsidRPr="00666907" w:rsidRDefault="00B143AC" w:rsidP="00955553">
            <w:pPr>
              <w:pStyle w:val="ps1Char"/>
              <w:rPr>
                <w:rFonts w:ascii="Times New Roman" w:hAnsi="Times New Roman"/>
                <w:sz w:val="24"/>
                <w:szCs w:val="24"/>
              </w:rPr>
            </w:pPr>
            <w:r w:rsidRPr="00666907">
              <w:rPr>
                <w:rFonts w:ascii="Times New Roman" w:hAnsi="Times New Roman"/>
                <w:sz w:val="24"/>
                <w:szCs w:val="24"/>
              </w:rPr>
              <w:t xml:space="preserve">Opportunities to demonstrate achievement of the </w:t>
            </w:r>
            <w:r w:rsidR="00955553" w:rsidRPr="00666907">
              <w:rPr>
                <w:rFonts w:ascii="Times New Roman" w:hAnsi="Times New Roman"/>
                <w:sz w:val="24"/>
                <w:szCs w:val="24"/>
              </w:rPr>
              <w:t>ILOs</w:t>
            </w:r>
            <w:r w:rsidRPr="00666907">
              <w:rPr>
                <w:rFonts w:ascii="Times New Roman" w:hAnsi="Times New Roman"/>
                <w:sz w:val="24"/>
                <w:szCs w:val="24"/>
              </w:rPr>
              <w:t xml:space="preserve"> are provided through the following </w:t>
            </w:r>
            <w:r w:rsidRPr="00666907">
              <w:rPr>
                <w:rFonts w:ascii="Times New Roman" w:hAnsi="Times New Roman"/>
                <w:sz w:val="24"/>
                <w:szCs w:val="24"/>
                <w:u w:val="single"/>
              </w:rPr>
              <w:t>assessment methods</w:t>
            </w:r>
            <w:r w:rsidR="00C67D03" w:rsidRPr="00666907">
              <w:rPr>
                <w:rFonts w:ascii="Times New Roman" w:hAnsi="Times New Roman"/>
                <w:sz w:val="24"/>
                <w:szCs w:val="24"/>
                <w:u w:val="single"/>
              </w:rPr>
              <w:t xml:space="preserve"> and requirements</w:t>
            </w:r>
            <w:r w:rsidRPr="00666907">
              <w:rPr>
                <w:rFonts w:ascii="Times New Roman" w:hAnsi="Times New Roman"/>
                <w:sz w:val="24"/>
                <w:szCs w:val="24"/>
              </w:rPr>
              <w:t>:</w:t>
            </w:r>
          </w:p>
          <w:p w:rsidR="00F902BD" w:rsidRPr="00666907" w:rsidRDefault="00F902BD" w:rsidP="00955553">
            <w:pPr>
              <w:pStyle w:val="ps1Char"/>
              <w:rPr>
                <w:rFonts w:ascii="Times New Roman" w:hAnsi="Times New Roman"/>
                <w:sz w:val="24"/>
                <w:szCs w:val="24"/>
              </w:rPr>
            </w:pPr>
          </w:p>
          <w:p w:rsidR="00406E21" w:rsidRPr="00666907" w:rsidRDefault="00F902BD" w:rsidP="00955553">
            <w:pPr>
              <w:pStyle w:val="ps1Char"/>
              <w:rPr>
                <w:rFonts w:ascii="Times New Roman" w:hAnsi="Times New Roman"/>
                <w:sz w:val="24"/>
                <w:szCs w:val="24"/>
              </w:rPr>
            </w:pPr>
            <w:r w:rsidRPr="00666907">
              <w:rPr>
                <w:rFonts w:ascii="Times New Roman" w:hAnsi="Times New Roman"/>
                <w:sz w:val="24"/>
                <w:szCs w:val="24"/>
              </w:rPr>
              <w:t xml:space="preserve">Short answer questions during the lectures </w:t>
            </w:r>
          </w:p>
          <w:p w:rsidR="00F902BD" w:rsidRPr="00666907" w:rsidRDefault="00F902BD" w:rsidP="00F902BD">
            <w:pPr>
              <w:pStyle w:val="ps1Char"/>
              <w:rPr>
                <w:rFonts w:ascii="Times New Roman" w:hAnsi="Times New Roman"/>
                <w:sz w:val="24"/>
                <w:szCs w:val="24"/>
              </w:rPr>
            </w:pPr>
            <w:r w:rsidRPr="00666907">
              <w:rPr>
                <w:rFonts w:ascii="Times New Roman" w:hAnsi="Times New Roman"/>
                <w:sz w:val="24"/>
                <w:szCs w:val="24"/>
              </w:rPr>
              <w:t>Quizzes</w:t>
            </w:r>
          </w:p>
          <w:p w:rsidR="00715328" w:rsidRPr="00666907" w:rsidRDefault="00406E21" w:rsidP="00DC3E91">
            <w:pPr>
              <w:pStyle w:val="ps1Char"/>
              <w:rPr>
                <w:rFonts w:ascii="Times New Roman" w:hAnsi="Times New Roman"/>
                <w:sz w:val="24"/>
                <w:szCs w:val="24"/>
              </w:rPr>
            </w:pPr>
            <w:r w:rsidRPr="00666907">
              <w:rPr>
                <w:rFonts w:ascii="Times New Roman" w:hAnsi="Times New Roman"/>
                <w:sz w:val="24"/>
                <w:szCs w:val="24"/>
              </w:rPr>
              <w:t xml:space="preserve">Exams </w:t>
            </w:r>
          </w:p>
        </w:tc>
      </w:tr>
    </w:tbl>
    <w:p w:rsidR="008B05EA" w:rsidRPr="00666907" w:rsidRDefault="008B05EA" w:rsidP="00201381">
      <w:pPr>
        <w:pStyle w:val="ps2"/>
        <w:spacing w:before="120" w:after="120" w:line="240" w:lineRule="auto"/>
        <w:rPr>
          <w:rFonts w:ascii="Times New Roman" w:hAnsi="Times New Roman" w:cs="Times New Roman"/>
          <w:sz w:val="24"/>
        </w:rPr>
      </w:pPr>
    </w:p>
    <w:p w:rsidR="00B143AC" w:rsidRPr="00666907" w:rsidRDefault="009E6C5C" w:rsidP="00556B3F">
      <w:pPr>
        <w:pStyle w:val="ps2"/>
        <w:spacing w:before="120" w:after="120" w:line="240" w:lineRule="auto"/>
        <w:rPr>
          <w:rFonts w:ascii="Times New Roman" w:hAnsi="Times New Roman" w:cs="Times New Roman"/>
          <w:sz w:val="24"/>
        </w:rPr>
      </w:pPr>
      <w:r w:rsidRPr="00666907">
        <w:rPr>
          <w:rFonts w:ascii="Times New Roman" w:hAnsi="Times New Roman" w:cs="Times New Roman"/>
          <w:sz w:val="24"/>
        </w:rPr>
        <w:t>2</w:t>
      </w:r>
      <w:r w:rsidR="008B05EA" w:rsidRPr="00666907">
        <w:rPr>
          <w:rFonts w:ascii="Times New Roman" w:hAnsi="Times New Roman" w:cs="Times New Roman"/>
          <w:sz w:val="24"/>
        </w:rPr>
        <w:t>3</w:t>
      </w:r>
      <w:r w:rsidR="007B266D" w:rsidRPr="00666907">
        <w:rPr>
          <w:rFonts w:ascii="Times New Roman" w:hAnsi="Times New Roman" w:cs="Times New Roman"/>
          <w:sz w:val="24"/>
        </w:rPr>
        <w:t xml:space="preserve">. </w:t>
      </w:r>
      <w:r w:rsidR="00556B3F" w:rsidRPr="00666907">
        <w:rPr>
          <w:rFonts w:ascii="Times New Roman" w:hAnsi="Times New Roman" w:cs="Times New Roman"/>
          <w:sz w:val="24"/>
        </w:rPr>
        <w:t>Course Policies</w:t>
      </w:r>
      <w:r w:rsidR="0033559A" w:rsidRPr="00666907">
        <w:rPr>
          <w:rFonts w:ascii="Times New Roman" w:hAnsi="Times New Roman" w:cs="Times New Roman"/>
          <w:sz w:val="24"/>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666907" w:rsidTr="002346F7">
        <w:tc>
          <w:tcPr>
            <w:tcW w:w="10008" w:type="dxa"/>
          </w:tcPr>
          <w:p w:rsidR="00B143AC" w:rsidRPr="00666907" w:rsidRDefault="00556B3F" w:rsidP="00EC7D5F">
            <w:pPr>
              <w:spacing w:before="80"/>
              <w:rPr>
                <w:rFonts w:ascii="Times New Roman" w:hAnsi="Times New Roman"/>
                <w:bCs/>
                <w:sz w:val="24"/>
              </w:rPr>
            </w:pPr>
            <w:r w:rsidRPr="00666907">
              <w:rPr>
                <w:rFonts w:ascii="Times New Roman" w:hAnsi="Times New Roman"/>
                <w:bCs/>
                <w:sz w:val="24"/>
              </w:rPr>
              <w:t>A- Attendance policies:</w:t>
            </w:r>
            <w:r w:rsidR="00EC7D5F" w:rsidRPr="00666907">
              <w:rPr>
                <w:rFonts w:ascii="Times New Roman" w:hAnsi="Times New Roman"/>
                <w:bCs/>
                <w:sz w:val="24"/>
                <w:shd w:val="clear" w:color="auto" w:fill="FFFFFF"/>
              </w:rPr>
              <w:t xml:space="preserve">  Regular class</w:t>
            </w:r>
            <w:r w:rsidR="00EC7D5F" w:rsidRPr="00666907">
              <w:rPr>
                <w:rStyle w:val="apple-converted-space"/>
                <w:rFonts w:ascii="Times New Roman" w:hAnsi="Times New Roman"/>
                <w:bCs/>
                <w:sz w:val="24"/>
                <w:shd w:val="clear" w:color="auto" w:fill="FFFFFF"/>
              </w:rPr>
              <w:t> </w:t>
            </w:r>
            <w:r w:rsidR="00EC7D5F" w:rsidRPr="00666907">
              <w:rPr>
                <w:rStyle w:val="Emphasis"/>
                <w:rFonts w:ascii="Times New Roman" w:hAnsi="Times New Roman"/>
                <w:bCs/>
                <w:i w:val="0"/>
                <w:iCs w:val="0"/>
                <w:sz w:val="24"/>
                <w:shd w:val="clear" w:color="auto" w:fill="FFFFFF"/>
              </w:rPr>
              <w:t>attendance</w:t>
            </w:r>
            <w:r w:rsidR="00EC7D5F" w:rsidRPr="00666907">
              <w:rPr>
                <w:rStyle w:val="apple-converted-space"/>
                <w:rFonts w:ascii="Times New Roman" w:hAnsi="Times New Roman"/>
                <w:bCs/>
                <w:sz w:val="24"/>
                <w:shd w:val="clear" w:color="auto" w:fill="FFFFFF"/>
              </w:rPr>
              <w:t> </w:t>
            </w:r>
            <w:r w:rsidR="00EC7D5F" w:rsidRPr="00666907">
              <w:rPr>
                <w:rFonts w:ascii="Times New Roman" w:hAnsi="Times New Roman"/>
                <w:bCs/>
                <w:sz w:val="24"/>
                <w:shd w:val="clear" w:color="auto" w:fill="FFFFFF"/>
              </w:rPr>
              <w:t>is expected</w:t>
            </w:r>
            <w:r w:rsidR="00EC7D5F" w:rsidRPr="00666907">
              <w:rPr>
                <w:rFonts w:ascii="Times New Roman" w:hAnsi="Times New Roman"/>
                <w:bCs/>
                <w:sz w:val="24"/>
              </w:rPr>
              <w:t xml:space="preserve">, </w:t>
            </w:r>
            <w:r w:rsidR="00EC7D5F" w:rsidRPr="00666907">
              <w:rPr>
                <w:rStyle w:val="Emphasis"/>
                <w:rFonts w:ascii="Times New Roman" w:hAnsi="Times New Roman"/>
                <w:bCs/>
                <w:i w:val="0"/>
                <w:iCs w:val="0"/>
                <w:sz w:val="24"/>
                <w:shd w:val="clear" w:color="auto" w:fill="FFFFFF"/>
              </w:rPr>
              <w:t>attendance</w:t>
            </w:r>
            <w:r w:rsidR="00EC7D5F" w:rsidRPr="00666907">
              <w:rPr>
                <w:rStyle w:val="apple-converted-space"/>
                <w:rFonts w:ascii="Times New Roman" w:hAnsi="Times New Roman"/>
                <w:bCs/>
                <w:sz w:val="24"/>
                <w:shd w:val="clear" w:color="auto" w:fill="FFFFFF"/>
              </w:rPr>
              <w:t> </w:t>
            </w:r>
            <w:r w:rsidR="00EC7D5F" w:rsidRPr="00666907">
              <w:rPr>
                <w:rFonts w:ascii="Times New Roman" w:hAnsi="Times New Roman"/>
                <w:bCs/>
                <w:sz w:val="24"/>
                <w:shd w:val="clear" w:color="auto" w:fill="FFFFFF"/>
              </w:rPr>
              <w:t>by</w:t>
            </w:r>
            <w:r w:rsidR="00EC7D5F" w:rsidRPr="00666907">
              <w:rPr>
                <w:rStyle w:val="Emphasis"/>
                <w:rFonts w:ascii="Times New Roman" w:hAnsi="Times New Roman"/>
                <w:bCs/>
                <w:i w:val="0"/>
                <w:iCs w:val="0"/>
                <w:sz w:val="24"/>
                <w:shd w:val="clear" w:color="auto" w:fill="FFFFFF"/>
              </w:rPr>
              <w:t xml:space="preserve"> seating</w:t>
            </w:r>
            <w:r w:rsidR="00EC7D5F" w:rsidRPr="00666907">
              <w:rPr>
                <w:rStyle w:val="apple-converted-space"/>
                <w:rFonts w:ascii="Times New Roman" w:hAnsi="Times New Roman"/>
                <w:bCs/>
                <w:sz w:val="24"/>
                <w:shd w:val="clear" w:color="auto" w:fill="FFFFFF"/>
              </w:rPr>
              <w:t> </w:t>
            </w:r>
            <w:r w:rsidR="00EC7D5F" w:rsidRPr="00666907">
              <w:rPr>
                <w:rFonts w:ascii="Times New Roman" w:hAnsi="Times New Roman"/>
                <w:bCs/>
                <w:sz w:val="24"/>
                <w:shd w:val="clear" w:color="auto" w:fill="FFFFFF"/>
              </w:rPr>
              <w:t>number</w:t>
            </w:r>
            <w:r w:rsidR="00EC7D5F" w:rsidRPr="00666907">
              <w:rPr>
                <w:rFonts w:ascii="Times New Roman" w:hAnsi="Times New Roman"/>
                <w:bCs/>
                <w:sz w:val="24"/>
              </w:rPr>
              <w:t>.</w:t>
            </w:r>
          </w:p>
          <w:p w:rsidR="00EC7D5F" w:rsidRPr="00666907" w:rsidRDefault="00EC7D5F" w:rsidP="00EC7D5F">
            <w:pPr>
              <w:spacing w:before="80"/>
              <w:rPr>
                <w:rFonts w:ascii="Times New Roman" w:hAnsi="Times New Roman"/>
                <w:bCs/>
                <w:sz w:val="24"/>
              </w:rPr>
            </w:pPr>
          </w:p>
          <w:p w:rsidR="00556B3F" w:rsidRPr="00D176FC" w:rsidRDefault="00556B3F" w:rsidP="00D176FC">
            <w:pPr>
              <w:rPr>
                <w:rStyle w:val="hps"/>
                <w:rFonts w:ascii="Times New Roman" w:hAnsi="Times New Roman"/>
                <w:color w:val="000000"/>
                <w:sz w:val="24"/>
                <w:lang w:val="en-US"/>
              </w:rPr>
            </w:pPr>
            <w:r w:rsidRPr="00666907">
              <w:rPr>
                <w:rFonts w:ascii="Times New Roman" w:hAnsi="Times New Roman"/>
                <w:bCs/>
                <w:sz w:val="24"/>
              </w:rPr>
              <w:t xml:space="preserve">B- </w:t>
            </w:r>
            <w:r w:rsidRPr="00666907">
              <w:rPr>
                <w:rStyle w:val="hps"/>
                <w:rFonts w:ascii="Times New Roman" w:hAnsi="Times New Roman"/>
                <w:bCs/>
                <w:sz w:val="24"/>
              </w:rPr>
              <w:t>Absences from</w:t>
            </w:r>
            <w:r w:rsidRPr="00666907">
              <w:rPr>
                <w:rFonts w:ascii="Times New Roman" w:hAnsi="Times New Roman"/>
                <w:bCs/>
                <w:sz w:val="24"/>
              </w:rPr>
              <w:t xml:space="preserve"> </w:t>
            </w:r>
            <w:r w:rsidRPr="00666907">
              <w:rPr>
                <w:rStyle w:val="hps"/>
                <w:rFonts w:ascii="Times New Roman" w:hAnsi="Times New Roman"/>
                <w:bCs/>
                <w:sz w:val="24"/>
              </w:rPr>
              <w:t>exams and</w:t>
            </w:r>
            <w:r w:rsidRPr="00666907">
              <w:rPr>
                <w:rFonts w:ascii="Times New Roman" w:hAnsi="Times New Roman"/>
                <w:bCs/>
                <w:sz w:val="24"/>
              </w:rPr>
              <w:t xml:space="preserve"> </w:t>
            </w:r>
            <w:r w:rsidRPr="00666907">
              <w:rPr>
                <w:rStyle w:val="hps"/>
                <w:rFonts w:ascii="Times New Roman" w:hAnsi="Times New Roman"/>
                <w:bCs/>
                <w:sz w:val="24"/>
              </w:rPr>
              <w:t>handing</w:t>
            </w:r>
            <w:r w:rsidRPr="00666907">
              <w:rPr>
                <w:rFonts w:ascii="Times New Roman" w:hAnsi="Times New Roman"/>
                <w:bCs/>
                <w:sz w:val="24"/>
              </w:rPr>
              <w:t xml:space="preserve"> </w:t>
            </w:r>
            <w:r w:rsidRPr="00666907">
              <w:rPr>
                <w:rStyle w:val="hps"/>
                <w:rFonts w:ascii="Times New Roman" w:hAnsi="Times New Roman"/>
                <w:bCs/>
                <w:sz w:val="24"/>
              </w:rPr>
              <w:t>in</w:t>
            </w:r>
            <w:r w:rsidRPr="00666907">
              <w:rPr>
                <w:rFonts w:ascii="Times New Roman" w:hAnsi="Times New Roman"/>
                <w:bCs/>
                <w:sz w:val="24"/>
              </w:rPr>
              <w:t xml:space="preserve"> </w:t>
            </w:r>
            <w:r w:rsidRPr="00666907">
              <w:rPr>
                <w:rStyle w:val="hps"/>
                <w:rFonts w:ascii="Times New Roman" w:hAnsi="Times New Roman"/>
                <w:bCs/>
                <w:sz w:val="24"/>
              </w:rPr>
              <w:t>assignments</w:t>
            </w:r>
            <w:r w:rsidRPr="00666907">
              <w:rPr>
                <w:rFonts w:ascii="Times New Roman" w:hAnsi="Times New Roman"/>
                <w:bCs/>
                <w:sz w:val="24"/>
              </w:rPr>
              <w:t xml:space="preserve"> </w:t>
            </w:r>
            <w:r w:rsidRPr="00666907">
              <w:rPr>
                <w:rStyle w:val="hps"/>
                <w:rFonts w:ascii="Times New Roman" w:hAnsi="Times New Roman"/>
                <w:bCs/>
                <w:sz w:val="24"/>
              </w:rPr>
              <w:t>on time:</w:t>
            </w:r>
            <w:r w:rsidR="00EC7D5F" w:rsidRPr="00666907">
              <w:rPr>
                <w:rFonts w:ascii="Times New Roman" w:hAnsi="Times New Roman"/>
                <w:bCs/>
                <w:sz w:val="24"/>
                <w:shd w:val="clear" w:color="auto" w:fill="FFFFFF"/>
              </w:rPr>
              <w:t xml:space="preserve">  Reporting </w:t>
            </w:r>
            <w:r w:rsidR="001A1EFC" w:rsidRPr="00666907">
              <w:rPr>
                <w:rFonts w:ascii="Times New Roman" w:hAnsi="Times New Roman"/>
                <w:bCs/>
                <w:sz w:val="24"/>
                <w:shd w:val="clear" w:color="auto" w:fill="FFFFFF"/>
              </w:rPr>
              <w:t xml:space="preserve">a valid reason </w:t>
            </w:r>
            <w:r w:rsidR="00BA5B4C" w:rsidRPr="00666907">
              <w:rPr>
                <w:rFonts w:ascii="Times New Roman" w:hAnsi="Times New Roman"/>
                <w:bCs/>
                <w:sz w:val="24"/>
                <w:shd w:val="clear" w:color="auto" w:fill="FFFFFF"/>
              </w:rPr>
              <w:t xml:space="preserve">of </w:t>
            </w:r>
            <w:r w:rsidR="00BA5B4C" w:rsidRPr="00666907">
              <w:rPr>
                <w:rStyle w:val="apple-converted-space"/>
                <w:rFonts w:ascii="Times New Roman" w:hAnsi="Times New Roman"/>
                <w:bCs/>
                <w:sz w:val="24"/>
                <w:shd w:val="clear" w:color="auto" w:fill="FFFFFF"/>
              </w:rPr>
              <w:t>absence</w:t>
            </w:r>
            <w:r w:rsidR="001A1EFC" w:rsidRPr="00666907">
              <w:rPr>
                <w:rFonts w:ascii="Times New Roman" w:hAnsi="Times New Roman"/>
                <w:bCs/>
                <w:sz w:val="24"/>
                <w:shd w:val="clear" w:color="auto" w:fill="FFFFFF"/>
              </w:rPr>
              <w:t xml:space="preserve"> is accepted</w:t>
            </w:r>
            <w:r w:rsidR="00A726EC" w:rsidRPr="00666907">
              <w:rPr>
                <w:rFonts w:ascii="Times New Roman" w:hAnsi="Times New Roman"/>
                <w:bCs/>
                <w:sz w:val="24"/>
                <w:shd w:val="clear" w:color="auto" w:fill="FFFFFF"/>
              </w:rPr>
              <w:t>.</w:t>
            </w:r>
            <w:r w:rsidR="001A1EFC" w:rsidRPr="00666907">
              <w:rPr>
                <w:rFonts w:ascii="Times New Roman" w:hAnsi="Times New Roman"/>
                <w:bCs/>
                <w:sz w:val="24"/>
                <w:shd w:val="clear" w:color="auto" w:fill="FFFFFF"/>
              </w:rPr>
              <w:t xml:space="preserve"> </w:t>
            </w:r>
          </w:p>
          <w:p w:rsidR="00A726EC" w:rsidRPr="00666907" w:rsidRDefault="00556B3F" w:rsidP="00A726EC">
            <w:pPr>
              <w:spacing w:before="80" w:after="120"/>
              <w:rPr>
                <w:rStyle w:val="hps"/>
                <w:rFonts w:ascii="Times New Roman" w:hAnsi="Times New Roman"/>
                <w:bCs/>
                <w:sz w:val="24"/>
              </w:rPr>
            </w:pPr>
            <w:r w:rsidRPr="00666907">
              <w:rPr>
                <w:rStyle w:val="hps"/>
                <w:rFonts w:ascii="Times New Roman" w:hAnsi="Times New Roman"/>
                <w:bCs/>
                <w:sz w:val="24"/>
              </w:rPr>
              <w:t>C- Health and safety</w:t>
            </w:r>
            <w:r w:rsidRPr="00666907">
              <w:rPr>
                <w:rStyle w:val="shorttext"/>
                <w:rFonts w:ascii="Times New Roman" w:hAnsi="Times New Roman"/>
                <w:bCs/>
                <w:sz w:val="24"/>
              </w:rPr>
              <w:t xml:space="preserve"> </w:t>
            </w:r>
            <w:r w:rsidRPr="00666907">
              <w:rPr>
                <w:rStyle w:val="hps"/>
                <w:rFonts w:ascii="Times New Roman" w:hAnsi="Times New Roman"/>
                <w:bCs/>
                <w:sz w:val="24"/>
              </w:rPr>
              <w:t>procedures:</w:t>
            </w:r>
            <w:r w:rsidR="004E51EB" w:rsidRPr="00666907">
              <w:rPr>
                <w:rFonts w:ascii="Times New Roman" w:hAnsi="Times New Roman"/>
                <w:color w:val="000000"/>
                <w:sz w:val="24"/>
              </w:rPr>
              <w:t xml:space="preserve"> </w:t>
            </w:r>
            <w:r w:rsidR="004E51EB" w:rsidRPr="00666907">
              <w:rPr>
                <w:rFonts w:ascii="Times New Roman" w:hAnsi="Times New Roman"/>
                <w:color w:val="000000"/>
                <w:sz w:val="24"/>
                <w:lang w:val="en-US"/>
              </w:rPr>
              <w:t>All students should comply with the university</w:t>
            </w:r>
            <w:r w:rsidR="00D176FC">
              <w:rPr>
                <w:rStyle w:val="hps"/>
                <w:rFonts w:ascii="Times New Roman" w:hAnsi="Times New Roman"/>
                <w:bCs/>
                <w:sz w:val="24"/>
              </w:rPr>
              <w:t xml:space="preserve"> h</w:t>
            </w:r>
            <w:r w:rsidR="00A726EC" w:rsidRPr="00666907">
              <w:rPr>
                <w:rStyle w:val="hps"/>
                <w:rFonts w:ascii="Times New Roman" w:hAnsi="Times New Roman"/>
                <w:bCs/>
                <w:sz w:val="24"/>
              </w:rPr>
              <w:t>ealth and safety</w:t>
            </w:r>
            <w:r w:rsidR="00A726EC" w:rsidRPr="00666907">
              <w:rPr>
                <w:rStyle w:val="shorttext"/>
                <w:rFonts w:ascii="Times New Roman" w:hAnsi="Times New Roman"/>
                <w:bCs/>
                <w:sz w:val="24"/>
              </w:rPr>
              <w:t xml:space="preserve"> </w:t>
            </w:r>
            <w:r w:rsidR="00A726EC" w:rsidRPr="00666907">
              <w:rPr>
                <w:rStyle w:val="hps"/>
                <w:rFonts w:ascii="Times New Roman" w:hAnsi="Times New Roman"/>
                <w:bCs/>
                <w:sz w:val="24"/>
              </w:rPr>
              <w:t xml:space="preserve">procedures </w:t>
            </w:r>
          </w:p>
          <w:p w:rsidR="004E51EB" w:rsidRPr="00666907" w:rsidRDefault="004E51EB" w:rsidP="004E51EB">
            <w:pPr>
              <w:spacing w:before="80" w:after="120"/>
              <w:rPr>
                <w:rStyle w:val="hps"/>
                <w:rFonts w:ascii="Times New Roman" w:hAnsi="Times New Roman"/>
                <w:bCs/>
                <w:sz w:val="24"/>
              </w:rPr>
            </w:pPr>
          </w:p>
          <w:p w:rsidR="007643B7" w:rsidRPr="00666907" w:rsidRDefault="007643B7" w:rsidP="004E51EB">
            <w:pPr>
              <w:rPr>
                <w:rStyle w:val="hps"/>
                <w:rFonts w:ascii="Times New Roman" w:hAnsi="Times New Roman"/>
                <w:color w:val="000000"/>
                <w:sz w:val="24"/>
                <w:lang w:val="en-US"/>
              </w:rPr>
            </w:pPr>
            <w:r w:rsidRPr="00666907">
              <w:rPr>
                <w:rStyle w:val="hps"/>
                <w:rFonts w:ascii="Times New Roman" w:hAnsi="Times New Roman"/>
                <w:bCs/>
                <w:sz w:val="24"/>
              </w:rPr>
              <w:t>D- Honesty policy regarding cheating, plagiarism, misbehavior:</w:t>
            </w:r>
            <w:r w:rsidR="004E51EB" w:rsidRPr="00666907">
              <w:rPr>
                <w:rFonts w:ascii="Times New Roman" w:hAnsi="Times New Roman"/>
                <w:color w:val="000000"/>
                <w:sz w:val="24"/>
              </w:rPr>
              <w:t xml:space="preserve"> </w:t>
            </w:r>
            <w:r w:rsidR="004E51EB" w:rsidRPr="00666907">
              <w:rPr>
                <w:rFonts w:ascii="Times New Roman" w:hAnsi="Times New Roman"/>
                <w:color w:val="000000"/>
                <w:sz w:val="24"/>
                <w:lang w:val="en-US"/>
              </w:rPr>
              <w:t>All students should comply with the university</w:t>
            </w:r>
            <w:r w:rsidR="004E51EB" w:rsidRPr="00666907">
              <w:rPr>
                <w:rStyle w:val="hps"/>
                <w:rFonts w:ascii="Times New Roman" w:hAnsi="Times New Roman"/>
                <w:bCs/>
                <w:sz w:val="24"/>
              </w:rPr>
              <w:t xml:space="preserve"> Honesty policy regarding cheating, plagiarism, misbehavior</w:t>
            </w:r>
          </w:p>
          <w:p w:rsidR="007643B7" w:rsidRPr="00666907" w:rsidRDefault="007643B7" w:rsidP="0033559A">
            <w:pPr>
              <w:spacing w:before="80" w:after="120"/>
              <w:rPr>
                <w:rStyle w:val="hps"/>
                <w:rFonts w:ascii="Times New Roman" w:hAnsi="Times New Roman"/>
                <w:bCs/>
                <w:sz w:val="24"/>
              </w:rPr>
            </w:pPr>
            <w:r w:rsidRPr="00666907">
              <w:rPr>
                <w:rStyle w:val="hps"/>
                <w:rFonts w:ascii="Times New Roman" w:hAnsi="Times New Roman"/>
                <w:bCs/>
                <w:sz w:val="24"/>
              </w:rPr>
              <w:t>E- Grading policy:</w:t>
            </w:r>
            <w:r w:rsidR="00EC7D5F" w:rsidRPr="00666907">
              <w:rPr>
                <w:rFonts w:ascii="Times New Roman" w:hAnsi="Times New Roman"/>
                <w:sz w:val="24"/>
              </w:rPr>
              <w:t xml:space="preserve">  Depends on average</w:t>
            </w:r>
          </w:p>
          <w:p w:rsidR="00D176FC" w:rsidRDefault="00D176FC" w:rsidP="00D176FC">
            <w:pPr>
              <w:rPr>
                <w:b/>
                <w:bCs/>
                <w:sz w:val="24"/>
              </w:rPr>
            </w:pPr>
            <w:r>
              <w:rPr>
                <w:b/>
                <w:bCs/>
                <w:sz w:val="24"/>
              </w:rPr>
              <w:t>First Hour Exam</w:t>
            </w:r>
            <w:r>
              <w:rPr>
                <w:b/>
                <w:bCs/>
                <w:sz w:val="24"/>
              </w:rPr>
              <w:tab/>
            </w:r>
            <w:r>
              <w:rPr>
                <w:b/>
                <w:bCs/>
                <w:sz w:val="24"/>
              </w:rPr>
              <w:tab/>
            </w:r>
            <w:r>
              <w:rPr>
                <w:b/>
                <w:bCs/>
                <w:sz w:val="24"/>
              </w:rPr>
              <w:tab/>
              <w:t>16</w:t>
            </w:r>
          </w:p>
          <w:p w:rsidR="00D176FC" w:rsidRDefault="00D176FC" w:rsidP="00D176FC">
            <w:pPr>
              <w:rPr>
                <w:b/>
                <w:bCs/>
                <w:sz w:val="24"/>
              </w:rPr>
            </w:pPr>
            <w:r>
              <w:rPr>
                <w:b/>
                <w:bCs/>
                <w:sz w:val="24"/>
              </w:rPr>
              <w:t>Second Hour Exam</w:t>
            </w:r>
            <w:r>
              <w:rPr>
                <w:b/>
                <w:bCs/>
                <w:sz w:val="24"/>
              </w:rPr>
              <w:tab/>
            </w:r>
            <w:r>
              <w:rPr>
                <w:b/>
                <w:bCs/>
                <w:sz w:val="24"/>
              </w:rPr>
              <w:tab/>
              <w:t>16</w:t>
            </w:r>
          </w:p>
          <w:p w:rsidR="00D176FC" w:rsidRDefault="00D176FC" w:rsidP="00D176FC">
            <w:pPr>
              <w:rPr>
                <w:b/>
                <w:bCs/>
                <w:sz w:val="24"/>
              </w:rPr>
            </w:pPr>
            <w:r>
              <w:rPr>
                <w:b/>
                <w:bCs/>
                <w:sz w:val="24"/>
              </w:rPr>
              <w:t>Midterm Lab Exam + Quizzes</w:t>
            </w:r>
            <w:r>
              <w:rPr>
                <w:b/>
                <w:bCs/>
                <w:sz w:val="24"/>
              </w:rPr>
              <w:tab/>
              <w:t>18</w:t>
            </w:r>
          </w:p>
          <w:p w:rsidR="00D176FC" w:rsidRDefault="00D176FC" w:rsidP="00D176FC">
            <w:pPr>
              <w:rPr>
                <w:b/>
                <w:bCs/>
                <w:sz w:val="24"/>
              </w:rPr>
            </w:pPr>
            <w:r>
              <w:rPr>
                <w:b/>
                <w:bCs/>
                <w:sz w:val="24"/>
              </w:rPr>
              <w:t>Final Theory and Lab Exams</w:t>
            </w:r>
            <w:r>
              <w:rPr>
                <w:b/>
                <w:bCs/>
                <w:sz w:val="24"/>
              </w:rPr>
              <w:tab/>
              <w:t>50</w:t>
            </w:r>
          </w:p>
          <w:p w:rsidR="00D176FC" w:rsidRDefault="00D176FC" w:rsidP="00D176FC">
            <w:pPr>
              <w:rPr>
                <w:b/>
                <w:bCs/>
                <w:sz w:val="24"/>
              </w:rPr>
            </w:pPr>
            <w:r>
              <w:rPr>
                <w:b/>
                <w:bCs/>
                <w:sz w:val="24"/>
              </w:rPr>
              <w:t>--------------------------------------------------</w:t>
            </w:r>
          </w:p>
          <w:p w:rsidR="00E201B6" w:rsidRPr="00D176FC" w:rsidRDefault="00D176FC" w:rsidP="00D176FC">
            <w:pPr>
              <w:rPr>
                <w:rStyle w:val="hps"/>
                <w:sz w:val="24"/>
              </w:rPr>
            </w:pPr>
            <w:r>
              <w:rPr>
                <w:b/>
                <w:bCs/>
                <w:sz w:val="24"/>
              </w:rPr>
              <w:t>Total</w:t>
            </w:r>
            <w:r>
              <w:rPr>
                <w:b/>
                <w:bCs/>
                <w:sz w:val="24"/>
              </w:rPr>
              <w:tab/>
            </w:r>
            <w:r>
              <w:rPr>
                <w:b/>
                <w:bCs/>
                <w:sz w:val="24"/>
              </w:rPr>
              <w:tab/>
            </w:r>
            <w:r>
              <w:rPr>
                <w:b/>
                <w:bCs/>
                <w:sz w:val="24"/>
              </w:rPr>
              <w:tab/>
            </w:r>
            <w:r>
              <w:rPr>
                <w:b/>
                <w:bCs/>
                <w:sz w:val="24"/>
              </w:rPr>
              <w:tab/>
            </w:r>
            <w:r>
              <w:rPr>
                <w:b/>
                <w:bCs/>
                <w:sz w:val="24"/>
              </w:rPr>
              <w:tab/>
              <w:t>100</w:t>
            </w:r>
          </w:p>
          <w:p w:rsidR="00F83DB3" w:rsidRPr="00666907" w:rsidRDefault="00997FE9" w:rsidP="00F83DB3">
            <w:pPr>
              <w:spacing w:before="80" w:after="120"/>
              <w:rPr>
                <w:rFonts w:ascii="Times New Roman" w:hAnsi="Times New Roman"/>
                <w:sz w:val="24"/>
              </w:rPr>
            </w:pPr>
            <w:r w:rsidRPr="00666907">
              <w:rPr>
                <w:rFonts w:ascii="Times New Roman" w:hAnsi="Times New Roman"/>
                <w:bCs/>
                <w:sz w:val="24"/>
              </w:rPr>
              <w:t xml:space="preserve">F- </w:t>
            </w:r>
          </w:p>
          <w:p w:rsidR="002346F7" w:rsidRPr="00666907" w:rsidRDefault="002346F7" w:rsidP="00A33E71">
            <w:pPr>
              <w:spacing w:before="80" w:after="120"/>
              <w:rPr>
                <w:rFonts w:ascii="Times New Roman" w:hAnsi="Times New Roman"/>
                <w:sz w:val="24"/>
              </w:rPr>
            </w:pPr>
          </w:p>
        </w:tc>
      </w:tr>
    </w:tbl>
    <w:p w:rsidR="005472E9" w:rsidRPr="00666907" w:rsidRDefault="005472E9" w:rsidP="00D77409">
      <w:pPr>
        <w:pStyle w:val="ps2"/>
        <w:spacing w:before="120" w:after="120" w:line="240" w:lineRule="auto"/>
        <w:rPr>
          <w:rFonts w:ascii="Times New Roman" w:hAnsi="Times New Roman" w:cs="Times New Roman"/>
          <w:sz w:val="24"/>
        </w:rPr>
      </w:pPr>
    </w:p>
    <w:p w:rsidR="00B143AC" w:rsidRPr="00666907" w:rsidRDefault="009E6C5C" w:rsidP="00D77409">
      <w:pPr>
        <w:pStyle w:val="ps2"/>
        <w:spacing w:before="120" w:after="120" w:line="240" w:lineRule="auto"/>
        <w:rPr>
          <w:rFonts w:ascii="Times New Roman" w:hAnsi="Times New Roman" w:cs="Times New Roman"/>
          <w:sz w:val="24"/>
        </w:rPr>
      </w:pPr>
      <w:r w:rsidRPr="00666907">
        <w:rPr>
          <w:rFonts w:ascii="Times New Roman" w:hAnsi="Times New Roman" w:cs="Times New Roman"/>
          <w:sz w:val="24"/>
        </w:rPr>
        <w:t>2</w:t>
      </w:r>
      <w:r w:rsidR="008B05EA" w:rsidRPr="00666907">
        <w:rPr>
          <w:rFonts w:ascii="Times New Roman" w:hAnsi="Times New Roman" w:cs="Times New Roman"/>
          <w:sz w:val="24"/>
        </w:rPr>
        <w:t>4</w:t>
      </w:r>
      <w:r w:rsidR="007B266D" w:rsidRPr="00666907">
        <w:rPr>
          <w:rFonts w:ascii="Times New Roman" w:hAnsi="Times New Roman" w:cs="Times New Roman"/>
          <w:sz w:val="24"/>
        </w:rPr>
        <w:t xml:space="preserve">. </w:t>
      </w:r>
      <w:r w:rsidR="00D77409" w:rsidRPr="00666907">
        <w:rPr>
          <w:rFonts w:ascii="Times New Roman" w:hAnsi="Times New Roman" w:cs="Times New Roman"/>
          <w:sz w:val="24"/>
        </w:rPr>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666907" w:rsidTr="002346F7">
        <w:trPr>
          <w:trHeight w:val="833"/>
        </w:trPr>
        <w:tc>
          <w:tcPr>
            <w:tcW w:w="10008" w:type="dxa"/>
            <w:tcBorders>
              <w:bottom w:val="single" w:sz="4" w:space="0" w:color="auto"/>
            </w:tcBorders>
          </w:tcPr>
          <w:p w:rsidR="00F83DB3" w:rsidRPr="00666907" w:rsidRDefault="00F83DB3" w:rsidP="00F83DB3">
            <w:pPr>
              <w:spacing w:before="80" w:after="120"/>
              <w:rPr>
                <w:rFonts w:ascii="Times New Roman" w:hAnsi="Times New Roman"/>
                <w:bCs/>
                <w:sz w:val="24"/>
              </w:rPr>
            </w:pPr>
            <w:r w:rsidRPr="00666907">
              <w:rPr>
                <w:rFonts w:ascii="Times New Roman" w:hAnsi="Times New Roman"/>
                <w:bCs/>
                <w:sz w:val="24"/>
              </w:rPr>
              <w:t>Available university services that support achievement in the course:</w:t>
            </w:r>
          </w:p>
          <w:p w:rsidR="00B143AC" w:rsidRPr="00666907" w:rsidRDefault="00F83DB3" w:rsidP="00F83DB3">
            <w:pPr>
              <w:pStyle w:val="Header"/>
              <w:tabs>
                <w:tab w:val="clear" w:pos="4153"/>
                <w:tab w:val="clear" w:pos="8306"/>
              </w:tabs>
              <w:spacing w:before="120" w:after="100" w:afterAutospacing="1"/>
              <w:rPr>
                <w:rFonts w:ascii="Times New Roman" w:hAnsi="Times New Roman"/>
                <w:sz w:val="24"/>
              </w:rPr>
            </w:pPr>
            <w:r w:rsidRPr="00666907">
              <w:rPr>
                <w:rStyle w:val="Emphasis"/>
                <w:rFonts w:ascii="Times New Roman" w:hAnsi="Times New Roman"/>
                <w:i w:val="0"/>
                <w:iCs w:val="0"/>
                <w:sz w:val="24"/>
                <w:shd w:val="clear" w:color="auto" w:fill="FFFFFF"/>
              </w:rPr>
              <w:t>Data Show Projector</w:t>
            </w:r>
            <w:r w:rsidRPr="00666907">
              <w:rPr>
                <w:rFonts w:ascii="Times New Roman" w:hAnsi="Times New Roman"/>
                <w:sz w:val="24"/>
              </w:rPr>
              <w:t>, internet access</w:t>
            </w:r>
          </w:p>
          <w:p w:rsidR="0033559A" w:rsidRPr="00666907" w:rsidRDefault="005C0C32" w:rsidP="00CC4F1F">
            <w:pPr>
              <w:pStyle w:val="Header"/>
              <w:tabs>
                <w:tab w:val="clear" w:pos="4153"/>
                <w:tab w:val="clear" w:pos="8306"/>
              </w:tabs>
              <w:spacing w:before="120" w:after="100" w:afterAutospacing="1"/>
              <w:rPr>
                <w:rFonts w:ascii="Times New Roman" w:hAnsi="Times New Roman"/>
                <w:sz w:val="24"/>
              </w:rPr>
            </w:pPr>
            <w:r w:rsidRPr="00666907">
              <w:rPr>
                <w:rFonts w:ascii="Times New Roman" w:hAnsi="Times New Roman"/>
                <w:sz w:val="24"/>
              </w:rPr>
              <w:t>Microscopes</w:t>
            </w:r>
          </w:p>
          <w:p w:rsidR="005C0C32" w:rsidRPr="00666907" w:rsidRDefault="005C0C32" w:rsidP="00F83DB3">
            <w:pPr>
              <w:pStyle w:val="Header"/>
              <w:tabs>
                <w:tab w:val="clear" w:pos="4153"/>
                <w:tab w:val="clear" w:pos="8306"/>
              </w:tabs>
              <w:spacing w:before="120" w:after="100" w:afterAutospacing="1"/>
              <w:rPr>
                <w:rFonts w:ascii="Times New Roman" w:hAnsi="Times New Roman"/>
                <w:sz w:val="24"/>
              </w:rPr>
            </w:pPr>
            <w:r w:rsidRPr="00666907">
              <w:rPr>
                <w:rFonts w:ascii="Times New Roman" w:hAnsi="Times New Roman"/>
                <w:sz w:val="24"/>
              </w:rPr>
              <w:t>Prepared slides of</w:t>
            </w:r>
            <w:r w:rsidR="00F83DB3">
              <w:rPr>
                <w:rFonts w:ascii="Times New Roman" w:hAnsi="Times New Roman"/>
                <w:sz w:val="24"/>
              </w:rPr>
              <w:t xml:space="preserve"> different </w:t>
            </w:r>
            <w:r w:rsidRPr="00666907">
              <w:rPr>
                <w:rFonts w:ascii="Times New Roman" w:hAnsi="Times New Roman"/>
                <w:sz w:val="24"/>
              </w:rPr>
              <w:t xml:space="preserve">stages </w:t>
            </w:r>
            <w:r w:rsidR="00F83DB3">
              <w:rPr>
                <w:rFonts w:ascii="Times New Roman" w:hAnsi="Times New Roman"/>
                <w:sz w:val="24"/>
              </w:rPr>
              <w:t xml:space="preserve">of the parasites </w:t>
            </w:r>
          </w:p>
          <w:p w:rsidR="005C0C32" w:rsidRPr="00666907" w:rsidRDefault="00F83DB3" w:rsidP="005C0C32">
            <w:pPr>
              <w:pStyle w:val="Header"/>
              <w:tabs>
                <w:tab w:val="clear" w:pos="4153"/>
                <w:tab w:val="clear" w:pos="8306"/>
              </w:tabs>
              <w:spacing w:before="120" w:after="100" w:afterAutospacing="1"/>
              <w:rPr>
                <w:rFonts w:ascii="Times New Roman" w:hAnsi="Times New Roman"/>
                <w:sz w:val="24"/>
              </w:rPr>
            </w:pPr>
            <w:r>
              <w:rPr>
                <w:rFonts w:ascii="Times New Roman" w:hAnsi="Times New Roman"/>
                <w:sz w:val="24"/>
              </w:rPr>
              <w:t>Preserved specimens of different parasites</w:t>
            </w:r>
          </w:p>
          <w:p w:rsidR="008B05EA" w:rsidRPr="00666907" w:rsidRDefault="00E73D3F" w:rsidP="00F83DB3">
            <w:pPr>
              <w:pStyle w:val="Header"/>
              <w:tabs>
                <w:tab w:val="clear" w:pos="4153"/>
                <w:tab w:val="clear" w:pos="8306"/>
              </w:tabs>
              <w:spacing w:before="120" w:after="100" w:afterAutospacing="1"/>
              <w:rPr>
                <w:rFonts w:ascii="Times New Roman" w:hAnsi="Times New Roman"/>
                <w:sz w:val="24"/>
              </w:rPr>
            </w:pPr>
            <w:r w:rsidRPr="00666907">
              <w:rPr>
                <w:rFonts w:ascii="Times New Roman" w:hAnsi="Times New Roman"/>
                <w:sz w:val="24"/>
              </w:rPr>
              <w:t xml:space="preserve">Posters of </w:t>
            </w:r>
            <w:r w:rsidR="00F83DB3">
              <w:rPr>
                <w:rFonts w:ascii="Times New Roman" w:hAnsi="Times New Roman"/>
                <w:sz w:val="24"/>
              </w:rPr>
              <w:t>representing the life cycles of different parasites</w:t>
            </w:r>
            <w:r w:rsidR="005C0C32" w:rsidRPr="00666907">
              <w:rPr>
                <w:rFonts w:ascii="Times New Roman" w:hAnsi="Times New Roman"/>
                <w:sz w:val="24"/>
              </w:rPr>
              <w:t xml:space="preserve">  </w:t>
            </w:r>
          </w:p>
        </w:tc>
      </w:tr>
    </w:tbl>
    <w:p w:rsidR="002346F7" w:rsidRPr="00666907" w:rsidRDefault="002346F7" w:rsidP="007F629D">
      <w:pPr>
        <w:pStyle w:val="Heading7"/>
        <w:rPr>
          <w:rFonts w:ascii="Times New Roman" w:hAnsi="Times New Roman"/>
          <w:b/>
          <w:bCs/>
          <w:u w:val="none"/>
        </w:rPr>
      </w:pPr>
    </w:p>
    <w:p w:rsidR="00EC794D" w:rsidRPr="00666907" w:rsidRDefault="00EC794D" w:rsidP="00700C7B">
      <w:pPr>
        <w:pStyle w:val="Heading7"/>
        <w:rPr>
          <w:rFonts w:ascii="Times New Roman" w:hAnsi="Times New Roman"/>
          <w:b/>
          <w:bCs/>
          <w:u w:val="none"/>
        </w:rPr>
      </w:pPr>
      <w:r w:rsidRPr="00666907">
        <w:rPr>
          <w:rFonts w:ascii="Times New Roman" w:hAnsi="Times New Roman"/>
          <w:b/>
          <w:bCs/>
          <w:u w:val="none"/>
        </w:rPr>
        <w:t>2</w:t>
      </w:r>
      <w:r w:rsidR="00700C7B" w:rsidRPr="00666907">
        <w:rPr>
          <w:rFonts w:ascii="Times New Roman" w:hAnsi="Times New Roman"/>
          <w:b/>
          <w:bCs/>
          <w:u w:val="none"/>
          <w:rtl/>
        </w:rPr>
        <w:t>5</w:t>
      </w:r>
      <w:r w:rsidRPr="00666907">
        <w:rPr>
          <w:rFonts w:ascii="Times New Roman" w:hAnsi="Times New Roman"/>
          <w:b/>
          <w:bCs/>
          <w:u w:val="none"/>
        </w:rPr>
        <w:t xml:space="preserve">. </w:t>
      </w:r>
      <w:r w:rsidR="007F629D" w:rsidRPr="00666907">
        <w:rPr>
          <w:rFonts w:ascii="Times New Roman" w:hAnsi="Times New Roman"/>
          <w:b/>
          <w:bCs/>
          <w:u w:val="none"/>
          <w:lang w:val="en-US"/>
        </w:rPr>
        <w:t>References</w:t>
      </w:r>
      <w:r w:rsidRPr="00666907">
        <w:rPr>
          <w:rFonts w:ascii="Times New Roman" w:hAnsi="Times New Roman"/>
          <w:b/>
          <w:bCs/>
          <w:u w:val="none"/>
          <w:lang w:val="en-US"/>
        </w:rPr>
        <w:t xml:space="preserve">: </w:t>
      </w:r>
    </w:p>
    <w:p w:rsidR="00EC794D" w:rsidRPr="00666907" w:rsidRDefault="00EC794D" w:rsidP="00EC794D">
      <w:pPr>
        <w:rPr>
          <w:rFonts w:ascii="Times New Roman" w:hAnsi="Times New Roman"/>
          <w:sz w:val="24"/>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C794D" w:rsidRPr="00666907" w:rsidTr="00F57F5A">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F83DB3" w:rsidRPr="00E7608F" w:rsidRDefault="00F83DB3" w:rsidP="00F83DB3">
            <w:pPr>
              <w:numPr>
                <w:ilvl w:val="0"/>
                <w:numId w:val="5"/>
              </w:numPr>
              <w:rPr>
                <w:rFonts w:ascii="Times New Roman" w:hAnsi="Times New Roman"/>
                <w:sz w:val="24"/>
              </w:rPr>
            </w:pPr>
            <w:r w:rsidRPr="00E7608F">
              <w:rPr>
                <w:rFonts w:ascii="Times New Roman" w:hAnsi="Times New Roman"/>
                <w:sz w:val="24"/>
              </w:rPr>
              <w:t>Franklin A. Neva and Harold W. Brown 2003.Basic Clinical Parasitology, 7th ed., Prentice Hall Int.</w:t>
            </w:r>
          </w:p>
          <w:p w:rsidR="00F83DB3" w:rsidRPr="00E7608F" w:rsidRDefault="00F83DB3" w:rsidP="00F83DB3">
            <w:pPr>
              <w:numPr>
                <w:ilvl w:val="0"/>
                <w:numId w:val="5"/>
              </w:numPr>
              <w:rPr>
                <w:rFonts w:ascii="Times New Roman" w:hAnsi="Times New Roman"/>
                <w:sz w:val="24"/>
              </w:rPr>
            </w:pPr>
            <w:r w:rsidRPr="00E7608F">
              <w:rPr>
                <w:rFonts w:ascii="Times New Roman" w:hAnsi="Times New Roman"/>
                <w:sz w:val="24"/>
              </w:rPr>
              <w:t>Animal Agents and Vectors of Human Diseases, 1985. Paul C. Beaver and Rodney C. Jung, 5th ed., Lea &amp; Febiger</w:t>
            </w:r>
          </w:p>
          <w:p w:rsidR="00F83DB3" w:rsidRPr="00E7608F" w:rsidRDefault="00F83DB3" w:rsidP="00F83DB3">
            <w:pPr>
              <w:numPr>
                <w:ilvl w:val="0"/>
                <w:numId w:val="5"/>
              </w:numPr>
              <w:rPr>
                <w:rFonts w:ascii="Times New Roman" w:hAnsi="Times New Roman"/>
                <w:sz w:val="24"/>
              </w:rPr>
            </w:pPr>
            <w:r w:rsidRPr="00E7608F">
              <w:rPr>
                <w:rFonts w:ascii="Times New Roman" w:hAnsi="Times New Roman"/>
                <w:sz w:val="24"/>
              </w:rPr>
              <w:t>Google image demonstration parasitic stages and life cycles</w:t>
            </w:r>
          </w:p>
          <w:p w:rsidR="00F83DB3" w:rsidRPr="00E7608F" w:rsidRDefault="00F83DB3" w:rsidP="00F83DB3">
            <w:pPr>
              <w:ind w:left="360"/>
              <w:rPr>
                <w:rFonts w:ascii="Times New Roman" w:hAnsi="Times New Roman"/>
                <w:sz w:val="24"/>
              </w:rPr>
            </w:pPr>
          </w:p>
          <w:p w:rsidR="00D73DA5" w:rsidRPr="00F83DB3" w:rsidRDefault="00D73DA5" w:rsidP="00DC3E91">
            <w:pPr>
              <w:pStyle w:val="ps1numbered"/>
              <w:numPr>
                <w:ilvl w:val="0"/>
                <w:numId w:val="0"/>
              </w:numPr>
              <w:rPr>
                <w:rFonts w:ascii="Times New Roman" w:hAnsi="Times New Roman"/>
                <w:color w:val="000000"/>
                <w:sz w:val="24"/>
                <w:szCs w:val="24"/>
                <w:shd w:val="clear" w:color="auto" w:fill="FFFFFF"/>
              </w:rPr>
            </w:pPr>
          </w:p>
        </w:tc>
      </w:tr>
    </w:tbl>
    <w:p w:rsidR="008B05EA" w:rsidRPr="00666907" w:rsidRDefault="008B05EA" w:rsidP="00EC794D">
      <w:pPr>
        <w:pStyle w:val="Heading7"/>
        <w:rPr>
          <w:rFonts w:ascii="Times New Roman" w:hAnsi="Times New Roman"/>
          <w:b/>
          <w:bCs/>
          <w:u w:val="none"/>
        </w:rPr>
      </w:pPr>
    </w:p>
    <w:p w:rsidR="00B143AC" w:rsidRPr="00666907" w:rsidRDefault="007F629D" w:rsidP="00700C7B">
      <w:pPr>
        <w:pStyle w:val="ps2"/>
        <w:spacing w:before="120" w:after="120" w:line="240" w:lineRule="auto"/>
        <w:rPr>
          <w:rFonts w:ascii="Times New Roman" w:hAnsi="Times New Roman" w:cs="Times New Roman"/>
          <w:b w:val="0"/>
          <w:bCs w:val="0"/>
          <w:sz w:val="24"/>
        </w:rPr>
      </w:pPr>
      <w:r w:rsidRPr="00666907">
        <w:rPr>
          <w:rFonts w:ascii="Times New Roman" w:hAnsi="Times New Roman" w:cs="Times New Roman"/>
          <w:sz w:val="24"/>
        </w:rPr>
        <w:t>2</w:t>
      </w:r>
      <w:r w:rsidR="00700C7B" w:rsidRPr="00666907">
        <w:rPr>
          <w:rFonts w:ascii="Times New Roman" w:hAnsi="Times New Roman" w:cs="Times New Roman"/>
          <w:sz w:val="24"/>
          <w:rtl/>
        </w:rPr>
        <w:t>6</w:t>
      </w:r>
      <w:r w:rsidR="00D73DA5" w:rsidRPr="00666907">
        <w:rPr>
          <w:rFonts w:ascii="Times New Roman" w:hAnsi="Times New Roman" w:cs="Times New Roman"/>
          <w:sz w:val="24"/>
        </w:rPr>
        <w:t xml:space="preserve">. </w:t>
      </w:r>
      <w:r w:rsidR="00B143AC" w:rsidRPr="00666907">
        <w:rPr>
          <w:rFonts w:ascii="Times New Roman" w:hAnsi="Times New Roman" w:cs="Times New Roman"/>
          <w:sz w:val="24"/>
        </w:rPr>
        <w:t>Additional information</w:t>
      </w:r>
      <w:r w:rsidR="00121183" w:rsidRPr="00666907">
        <w:rPr>
          <w:rFonts w:ascii="Times New Roman" w:hAnsi="Times New Roman" w:cs="Times New Roman"/>
          <w:sz w:val="24"/>
        </w:rPr>
        <w:t>:</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666907" w:rsidTr="00121183">
        <w:tc>
          <w:tcPr>
            <w:tcW w:w="10008" w:type="dxa"/>
          </w:tcPr>
          <w:p w:rsidR="002346F7" w:rsidRPr="00666907" w:rsidRDefault="002346F7" w:rsidP="002346F7">
            <w:pPr>
              <w:rPr>
                <w:rFonts w:ascii="Times New Roman" w:hAnsi="Times New Roman"/>
                <w:sz w:val="24"/>
              </w:rPr>
            </w:pPr>
          </w:p>
          <w:p w:rsidR="00F06879" w:rsidRPr="00666907" w:rsidRDefault="00F06879" w:rsidP="00F06879">
            <w:pPr>
              <w:rPr>
                <w:rFonts w:ascii="Times New Roman" w:hAnsi="Times New Roman"/>
                <w:sz w:val="24"/>
              </w:rPr>
            </w:pPr>
          </w:p>
        </w:tc>
      </w:tr>
    </w:tbl>
    <w:p w:rsidR="00B143AC" w:rsidRPr="00666907" w:rsidRDefault="00B143AC" w:rsidP="00CC4F1F">
      <w:pPr>
        <w:rPr>
          <w:rFonts w:ascii="Times New Roman" w:hAnsi="Times New Roman"/>
          <w:sz w:val="24"/>
        </w:rPr>
      </w:pPr>
    </w:p>
    <w:p w:rsidR="006B7AF2" w:rsidRPr="00666907" w:rsidRDefault="00683A68" w:rsidP="00E7608F">
      <w:pPr>
        <w:autoSpaceDE w:val="0"/>
        <w:autoSpaceDN w:val="0"/>
        <w:adjustRightInd w:val="0"/>
        <w:spacing w:line="480" w:lineRule="auto"/>
        <w:rPr>
          <w:rFonts w:ascii="Times New Roman" w:hAnsi="Times New Roman"/>
          <w:color w:val="000000"/>
          <w:sz w:val="24"/>
          <w:lang w:val="en-US"/>
        </w:rPr>
      </w:pPr>
      <w:r w:rsidRPr="00666907">
        <w:rPr>
          <w:rFonts w:ascii="Times New Roman" w:hAnsi="Times New Roman"/>
          <w:color w:val="000000"/>
          <w:sz w:val="24"/>
          <w:lang w:val="en-US"/>
        </w:rPr>
        <w:t>Na</w:t>
      </w:r>
      <w:r w:rsidR="006B7AF2" w:rsidRPr="00666907">
        <w:rPr>
          <w:rFonts w:ascii="Times New Roman" w:hAnsi="Times New Roman"/>
          <w:color w:val="000000"/>
          <w:sz w:val="24"/>
          <w:lang w:val="en-US"/>
        </w:rPr>
        <w:t xml:space="preserve">me of Course Coordinator:    </w:t>
      </w:r>
      <w:r w:rsidR="00E7608F">
        <w:rPr>
          <w:rFonts w:ascii="Times New Roman" w:hAnsi="Times New Roman"/>
          <w:color w:val="000000"/>
          <w:sz w:val="24"/>
          <w:lang w:val="en-US"/>
        </w:rPr>
        <w:t>Dr. Ibrahim Mosleh</w:t>
      </w:r>
      <w:r w:rsidR="006B7AF2" w:rsidRPr="00666907">
        <w:rPr>
          <w:rFonts w:ascii="Times New Roman" w:hAnsi="Times New Roman"/>
          <w:color w:val="000000"/>
          <w:sz w:val="24"/>
          <w:lang w:val="en-US"/>
        </w:rPr>
        <w:t xml:space="preserve">          </w:t>
      </w:r>
      <w:r w:rsidRPr="00666907">
        <w:rPr>
          <w:rFonts w:ascii="Times New Roman" w:hAnsi="Times New Roman"/>
          <w:color w:val="000000"/>
          <w:sz w:val="24"/>
          <w:lang w:val="en-US"/>
        </w:rPr>
        <w:t xml:space="preserve">Signature: ------------------------- Date: </w:t>
      </w:r>
      <w:r w:rsidR="00E7608F">
        <w:rPr>
          <w:rFonts w:ascii="Times New Roman" w:hAnsi="Times New Roman"/>
          <w:color w:val="000000"/>
          <w:sz w:val="24"/>
          <w:lang w:val="en-US"/>
        </w:rPr>
        <w:t>02/02/</w:t>
      </w:r>
      <w:r w:rsidR="005558CF">
        <w:rPr>
          <w:rFonts w:ascii="Times New Roman" w:hAnsi="Times New Roman"/>
          <w:color w:val="000000"/>
          <w:sz w:val="24"/>
          <w:lang w:val="en-US"/>
        </w:rPr>
        <w:t>2016</w:t>
      </w:r>
    </w:p>
    <w:p w:rsidR="00683A68" w:rsidRPr="00666907" w:rsidRDefault="00683A68" w:rsidP="006B7AF2">
      <w:pPr>
        <w:autoSpaceDE w:val="0"/>
        <w:autoSpaceDN w:val="0"/>
        <w:adjustRightInd w:val="0"/>
        <w:spacing w:line="480" w:lineRule="auto"/>
        <w:rPr>
          <w:rFonts w:ascii="Times New Roman" w:hAnsi="Times New Roman"/>
          <w:color w:val="000000"/>
          <w:sz w:val="24"/>
          <w:lang w:val="en-US"/>
        </w:rPr>
      </w:pPr>
      <w:r w:rsidRPr="00666907">
        <w:rPr>
          <w:rFonts w:ascii="Times New Roman" w:hAnsi="Times New Roman"/>
          <w:color w:val="000000"/>
          <w:sz w:val="24"/>
          <w:lang w:val="en-US"/>
        </w:rPr>
        <w:lastRenderedPageBreak/>
        <w:t xml:space="preserve"> Head of curriculum committee/Department: ------------------------- Signature: ---------------------------------</w:t>
      </w:r>
    </w:p>
    <w:p w:rsidR="00683A68" w:rsidRPr="00666907" w:rsidRDefault="00683A68" w:rsidP="005B74EB">
      <w:pPr>
        <w:autoSpaceDE w:val="0"/>
        <w:autoSpaceDN w:val="0"/>
        <w:adjustRightInd w:val="0"/>
        <w:spacing w:line="480" w:lineRule="auto"/>
        <w:rPr>
          <w:rFonts w:ascii="Times New Roman" w:hAnsi="Times New Roman"/>
          <w:color w:val="000000"/>
          <w:sz w:val="24"/>
          <w:lang w:val="en-US"/>
        </w:rPr>
      </w:pPr>
      <w:r w:rsidRPr="00666907">
        <w:rPr>
          <w:rFonts w:ascii="Times New Roman" w:hAnsi="Times New Roman"/>
          <w:color w:val="000000"/>
          <w:sz w:val="24"/>
          <w:lang w:val="en-US"/>
        </w:rPr>
        <w:t xml:space="preserve">Head of Department: </w:t>
      </w:r>
      <w:r w:rsidR="006B7AF2" w:rsidRPr="00666907">
        <w:rPr>
          <w:rFonts w:ascii="Times New Roman" w:hAnsi="Times New Roman"/>
          <w:color w:val="000000"/>
          <w:sz w:val="24"/>
          <w:lang w:val="en-US"/>
        </w:rPr>
        <w:t xml:space="preserve">  </w:t>
      </w:r>
      <w:r w:rsidR="005B74EB">
        <w:rPr>
          <w:rFonts w:ascii="Times New Roman" w:hAnsi="Times New Roman"/>
          <w:color w:val="000000"/>
          <w:sz w:val="24"/>
          <w:lang w:val="en-US"/>
        </w:rPr>
        <w:t>…….</w:t>
      </w:r>
      <w:r w:rsidR="006B7AF2" w:rsidRPr="00666907">
        <w:rPr>
          <w:rFonts w:ascii="Times New Roman" w:hAnsi="Times New Roman"/>
          <w:color w:val="000000"/>
          <w:sz w:val="24"/>
          <w:lang w:val="en-US"/>
        </w:rPr>
        <w:t xml:space="preserve">          </w:t>
      </w:r>
      <w:r w:rsidRPr="00666907">
        <w:rPr>
          <w:rFonts w:ascii="Times New Roman" w:hAnsi="Times New Roman"/>
          <w:color w:val="000000"/>
          <w:sz w:val="24"/>
          <w:lang w:val="en-US"/>
        </w:rPr>
        <w:t>Signature: ---------------------------------</w:t>
      </w:r>
    </w:p>
    <w:p w:rsidR="00683A68" w:rsidRPr="00666907" w:rsidRDefault="00683A68" w:rsidP="00683A68">
      <w:pPr>
        <w:autoSpaceDE w:val="0"/>
        <w:autoSpaceDN w:val="0"/>
        <w:adjustRightInd w:val="0"/>
        <w:spacing w:line="480" w:lineRule="auto"/>
        <w:rPr>
          <w:rFonts w:ascii="Times New Roman" w:hAnsi="Times New Roman"/>
          <w:color w:val="000000"/>
          <w:sz w:val="24"/>
          <w:lang w:val="en-US"/>
        </w:rPr>
      </w:pPr>
      <w:r w:rsidRPr="00666907">
        <w:rPr>
          <w:rFonts w:ascii="Times New Roman" w:hAnsi="Times New Roman"/>
          <w:color w:val="000000"/>
          <w:sz w:val="24"/>
          <w:lang w:val="en-US"/>
        </w:rPr>
        <w:t>Head of curriculum committee/Faculty: ------------------------- Signature: ---------------------------------</w:t>
      </w:r>
    </w:p>
    <w:p w:rsidR="00683A68" w:rsidRPr="00666907" w:rsidRDefault="00683A68" w:rsidP="00683A68">
      <w:pPr>
        <w:autoSpaceDE w:val="0"/>
        <w:autoSpaceDN w:val="0"/>
        <w:adjustRightInd w:val="0"/>
        <w:rPr>
          <w:rFonts w:ascii="Times New Roman" w:hAnsi="Times New Roman"/>
          <w:color w:val="000000"/>
          <w:sz w:val="24"/>
          <w:lang w:val="en-US"/>
        </w:rPr>
      </w:pPr>
      <w:r w:rsidRPr="00666907">
        <w:rPr>
          <w:rFonts w:ascii="Times New Roman" w:hAnsi="Times New Roman"/>
          <w:color w:val="000000"/>
          <w:sz w:val="24"/>
          <w:lang w:val="en-US"/>
        </w:rPr>
        <w:t>Dean: ------------------------------------------- -Signature: ---------------------------------</w:t>
      </w:r>
    </w:p>
    <w:p w:rsidR="00683A68" w:rsidRPr="00666907" w:rsidRDefault="00683A68" w:rsidP="00683A68">
      <w:pPr>
        <w:autoSpaceDE w:val="0"/>
        <w:autoSpaceDN w:val="0"/>
        <w:adjustRightInd w:val="0"/>
        <w:spacing w:line="480" w:lineRule="auto"/>
        <w:rPr>
          <w:rFonts w:ascii="Times New Roman" w:hAnsi="Times New Roman"/>
          <w:color w:val="000000"/>
          <w:sz w:val="24"/>
          <w:lang w:val="en-US"/>
        </w:rPr>
      </w:pPr>
      <w:r w:rsidRPr="00666907">
        <w:rPr>
          <w:rFonts w:ascii="Times New Roman" w:hAnsi="Times New Roman"/>
          <w:color w:val="000000"/>
          <w:sz w:val="24"/>
          <w:lang w:val="en-US"/>
        </w:rPr>
        <w:t xml:space="preserve"> </w:t>
      </w:r>
    </w:p>
    <w:p w:rsidR="00683A68" w:rsidRPr="00666907" w:rsidRDefault="00683A68" w:rsidP="00683A68">
      <w:pPr>
        <w:autoSpaceDE w:val="0"/>
        <w:autoSpaceDN w:val="0"/>
        <w:adjustRightInd w:val="0"/>
        <w:rPr>
          <w:rFonts w:ascii="Times New Roman" w:hAnsi="Times New Roman"/>
          <w:color w:val="000000"/>
          <w:sz w:val="24"/>
          <w:lang w:val="en-US"/>
        </w:rPr>
      </w:pPr>
    </w:p>
    <w:p w:rsidR="00683A68" w:rsidRPr="00666907" w:rsidRDefault="00683A68" w:rsidP="00683A68">
      <w:pPr>
        <w:autoSpaceDE w:val="0"/>
        <w:autoSpaceDN w:val="0"/>
        <w:adjustRightInd w:val="0"/>
        <w:rPr>
          <w:rFonts w:ascii="Times New Roman" w:hAnsi="Times New Roman"/>
          <w:color w:val="000000"/>
          <w:sz w:val="24"/>
          <w:lang w:val="en-US"/>
        </w:rPr>
      </w:pPr>
    </w:p>
    <w:p w:rsidR="00683A68" w:rsidRPr="00666907" w:rsidRDefault="00683A68" w:rsidP="00683A68">
      <w:pPr>
        <w:autoSpaceDE w:val="0"/>
        <w:autoSpaceDN w:val="0"/>
        <w:adjustRightInd w:val="0"/>
        <w:ind w:left="4320" w:firstLine="720"/>
        <w:jc w:val="center"/>
        <w:rPr>
          <w:rFonts w:ascii="Times New Roman" w:hAnsi="Times New Roman"/>
          <w:color w:val="000000"/>
          <w:sz w:val="24"/>
          <w:u w:val="single"/>
          <w:lang w:val="en-US"/>
        </w:rPr>
      </w:pPr>
      <w:r w:rsidRPr="00666907">
        <w:rPr>
          <w:rFonts w:ascii="Times New Roman" w:hAnsi="Times New Roman"/>
          <w:color w:val="000000"/>
          <w:sz w:val="24"/>
          <w:u w:val="single"/>
          <w:lang w:val="en-US"/>
        </w:rPr>
        <w:t>Copy to:</w:t>
      </w:r>
    </w:p>
    <w:p w:rsidR="00683A68" w:rsidRPr="00666907" w:rsidRDefault="00683A68" w:rsidP="00683A68">
      <w:pPr>
        <w:autoSpaceDE w:val="0"/>
        <w:autoSpaceDN w:val="0"/>
        <w:adjustRightInd w:val="0"/>
        <w:ind w:left="5040" w:firstLine="720"/>
        <w:rPr>
          <w:rFonts w:ascii="Times New Roman" w:hAnsi="Times New Roman"/>
          <w:color w:val="000000"/>
          <w:sz w:val="24"/>
          <w:lang w:val="en-US"/>
        </w:rPr>
      </w:pPr>
      <w:r w:rsidRPr="00666907">
        <w:rPr>
          <w:rFonts w:ascii="Times New Roman" w:hAnsi="Times New Roman"/>
          <w:color w:val="000000"/>
          <w:sz w:val="24"/>
          <w:lang w:val="en-US"/>
        </w:rPr>
        <w:tab/>
        <w:t>Head of Department</w:t>
      </w:r>
    </w:p>
    <w:p w:rsidR="00683A68" w:rsidRPr="00666907" w:rsidRDefault="00683A68" w:rsidP="00683A68">
      <w:pPr>
        <w:autoSpaceDE w:val="0"/>
        <w:autoSpaceDN w:val="0"/>
        <w:adjustRightInd w:val="0"/>
        <w:ind w:firstLine="720"/>
        <w:rPr>
          <w:rFonts w:ascii="Times New Roman" w:hAnsi="Times New Roman"/>
          <w:color w:val="000000"/>
          <w:sz w:val="24"/>
          <w:lang w:val="en-US"/>
        </w:rPr>
      </w:pPr>
      <w:r w:rsidRPr="00666907">
        <w:rPr>
          <w:rFonts w:ascii="Times New Roman" w:hAnsi="Times New Roman"/>
          <w:color w:val="000000"/>
          <w:sz w:val="24"/>
          <w:lang w:val="en-US"/>
        </w:rPr>
        <w:tab/>
      </w:r>
      <w:r w:rsidRPr="00666907">
        <w:rPr>
          <w:rFonts w:ascii="Times New Roman" w:hAnsi="Times New Roman"/>
          <w:color w:val="000000"/>
          <w:sz w:val="24"/>
          <w:lang w:val="en-US"/>
        </w:rPr>
        <w:tab/>
      </w:r>
      <w:r w:rsidRPr="00666907">
        <w:rPr>
          <w:rFonts w:ascii="Times New Roman" w:hAnsi="Times New Roman"/>
          <w:color w:val="000000"/>
          <w:sz w:val="24"/>
          <w:lang w:val="en-US"/>
        </w:rPr>
        <w:tab/>
      </w:r>
      <w:r w:rsidRPr="00666907">
        <w:rPr>
          <w:rFonts w:ascii="Times New Roman" w:hAnsi="Times New Roman"/>
          <w:color w:val="000000"/>
          <w:sz w:val="24"/>
          <w:lang w:val="en-US"/>
        </w:rPr>
        <w:tab/>
      </w:r>
      <w:r w:rsidRPr="00666907">
        <w:rPr>
          <w:rFonts w:ascii="Times New Roman" w:hAnsi="Times New Roman"/>
          <w:color w:val="000000"/>
          <w:sz w:val="24"/>
          <w:lang w:val="en-US"/>
        </w:rPr>
        <w:tab/>
      </w:r>
      <w:r w:rsidRPr="00666907">
        <w:rPr>
          <w:rFonts w:ascii="Times New Roman" w:hAnsi="Times New Roman"/>
          <w:color w:val="000000"/>
          <w:sz w:val="24"/>
          <w:lang w:val="en-US"/>
        </w:rPr>
        <w:tab/>
      </w:r>
      <w:r w:rsidRPr="00666907">
        <w:rPr>
          <w:rFonts w:ascii="Times New Roman" w:hAnsi="Times New Roman"/>
          <w:color w:val="000000"/>
          <w:sz w:val="24"/>
          <w:lang w:val="en-US"/>
        </w:rPr>
        <w:tab/>
      </w:r>
      <w:r w:rsidRPr="00666907">
        <w:rPr>
          <w:rFonts w:ascii="Times New Roman" w:hAnsi="Times New Roman"/>
          <w:color w:val="000000"/>
          <w:sz w:val="24"/>
          <w:lang w:val="en-US"/>
        </w:rPr>
        <w:tab/>
        <w:t>Assistant Dean for Quality Assurance</w:t>
      </w:r>
    </w:p>
    <w:p w:rsidR="00683A68" w:rsidRPr="00666907" w:rsidRDefault="00683A68" w:rsidP="00683A68">
      <w:pPr>
        <w:autoSpaceDE w:val="0"/>
        <w:autoSpaceDN w:val="0"/>
        <w:adjustRightInd w:val="0"/>
        <w:ind w:left="4320" w:firstLine="720"/>
        <w:rPr>
          <w:rFonts w:ascii="Times New Roman" w:hAnsi="Times New Roman"/>
          <w:color w:val="000000"/>
          <w:sz w:val="24"/>
          <w:lang w:val="en-US"/>
        </w:rPr>
      </w:pPr>
      <w:r w:rsidRPr="00666907">
        <w:rPr>
          <w:rFonts w:ascii="Times New Roman" w:hAnsi="Times New Roman"/>
          <w:color w:val="000000"/>
          <w:sz w:val="24"/>
          <w:lang w:val="en-US"/>
        </w:rPr>
        <w:tab/>
      </w:r>
      <w:r w:rsidRPr="00666907">
        <w:rPr>
          <w:rFonts w:ascii="Times New Roman" w:hAnsi="Times New Roman"/>
          <w:color w:val="000000"/>
          <w:sz w:val="24"/>
          <w:lang w:val="en-US"/>
        </w:rPr>
        <w:tab/>
        <w:t>Course File</w:t>
      </w:r>
    </w:p>
    <w:p w:rsidR="00683A68" w:rsidRPr="00666907" w:rsidRDefault="00683A68" w:rsidP="00CC4F1F">
      <w:pPr>
        <w:rPr>
          <w:rFonts w:ascii="Times New Roman" w:hAnsi="Times New Roman"/>
          <w:sz w:val="24"/>
          <w:lang w:val="en-US"/>
        </w:rPr>
      </w:pPr>
    </w:p>
    <w:sectPr w:rsidR="00683A68" w:rsidRPr="00666907" w:rsidSect="00683A68">
      <w:headerReference w:type="default" r:id="rId14"/>
      <w:footerReference w:type="default" r:id="rId15"/>
      <w:type w:val="continuous"/>
      <w:pgSz w:w="11906" w:h="16838"/>
      <w:pgMar w:top="576" w:right="864" w:bottom="1440" w:left="864" w:header="720" w:footer="720" w:gutter="288"/>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901" w:rsidRDefault="00453901">
      <w:r>
        <w:separator/>
      </w:r>
    </w:p>
  </w:endnote>
  <w:endnote w:type="continuationSeparator" w:id="0">
    <w:p w:rsidR="00453901" w:rsidRDefault="0045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1048"/>
      <w:gridCol w:w="9058"/>
    </w:tblGrid>
    <w:tr w:rsidR="000E1F2E" w:rsidTr="00683A68">
      <w:tc>
        <w:tcPr>
          <w:tcW w:w="918" w:type="dxa"/>
        </w:tcPr>
        <w:p w:rsidR="000E1F2E" w:rsidRPr="00683A68" w:rsidRDefault="001C2B45">
          <w:pPr>
            <w:pStyle w:val="Footer"/>
            <w:jc w:val="right"/>
            <w:rPr>
              <w:b/>
              <w:bCs/>
              <w:color w:val="4F81BD"/>
              <w:sz w:val="32"/>
              <w:szCs w:val="32"/>
            </w:rPr>
          </w:pPr>
          <w:r w:rsidRPr="00683A68">
            <w:rPr>
              <w:sz w:val="22"/>
              <w:szCs w:val="22"/>
            </w:rPr>
            <w:fldChar w:fldCharType="begin"/>
          </w:r>
          <w:r w:rsidR="000E1F2E" w:rsidRPr="00683A68">
            <w:instrText xml:space="preserve"> PAGE   \* MERGEFORMAT </w:instrText>
          </w:r>
          <w:r w:rsidRPr="00683A68">
            <w:rPr>
              <w:sz w:val="22"/>
              <w:szCs w:val="22"/>
            </w:rPr>
            <w:fldChar w:fldCharType="separate"/>
          </w:r>
          <w:r w:rsidR="008405E0" w:rsidRPr="008405E0">
            <w:rPr>
              <w:b/>
              <w:bCs/>
              <w:noProof/>
              <w:color w:val="4F81BD"/>
              <w:sz w:val="32"/>
              <w:szCs w:val="32"/>
            </w:rPr>
            <w:t>1</w:t>
          </w:r>
          <w:r w:rsidRPr="00683A68">
            <w:rPr>
              <w:b/>
              <w:bCs/>
              <w:noProof/>
              <w:color w:val="4F81BD"/>
              <w:sz w:val="32"/>
              <w:szCs w:val="32"/>
            </w:rPr>
            <w:fldChar w:fldCharType="end"/>
          </w:r>
        </w:p>
      </w:tc>
      <w:tc>
        <w:tcPr>
          <w:tcW w:w="7938" w:type="dxa"/>
        </w:tcPr>
        <w:p w:rsidR="000E1F2E" w:rsidRDefault="000E1F2E">
          <w:pPr>
            <w:pStyle w:val="Footer"/>
          </w:pPr>
        </w:p>
      </w:tc>
    </w:tr>
  </w:tbl>
  <w:p w:rsidR="000E1F2E" w:rsidRDefault="000E1F2E">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901" w:rsidRDefault="00453901">
      <w:r>
        <w:separator/>
      </w:r>
    </w:p>
  </w:footnote>
  <w:footnote w:type="continuationSeparator" w:id="0">
    <w:p w:rsidR="00453901" w:rsidRDefault="00453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2E" w:rsidRPr="00F51120" w:rsidRDefault="000E1F2E" w:rsidP="00F51120">
    <w:pPr>
      <w:pStyle w:val="Header"/>
      <w:pBdr>
        <w:bottom w:val="thickThinSmallGap" w:sz="24" w:space="1" w:color="622423"/>
      </w:pBdr>
      <w:jc w:val="center"/>
      <w:rPr>
        <w:rFonts w:ascii="Cambria" w:hAnsi="Cambria"/>
        <w:sz w:val="32"/>
        <w:szCs w:val="32"/>
      </w:rPr>
    </w:pPr>
    <w:r w:rsidRPr="00F51120">
      <w:rPr>
        <w:rFonts w:ascii="Times New Roman" w:hAnsi="Times New Roman" w:cs="Arial"/>
      </w:rPr>
      <w:t xml:space="preserve"> The University of Jordan                                Course </w:t>
    </w:r>
    <w:r>
      <w:rPr>
        <w:rFonts w:ascii="Times New Roman" w:hAnsi="Times New Roman" w:cs="Arial"/>
      </w:rPr>
      <w:t>Syllabus</w:t>
    </w:r>
    <w:r w:rsidRPr="00F51120">
      <w:rPr>
        <w:rFonts w:ascii="Times New Roman" w:hAnsi="Times New Roman" w:cs="Arial"/>
      </w:rPr>
      <w:t xml:space="preserve">                         Accreditation and Quality Assurance Center</w:t>
    </w:r>
  </w:p>
  <w:p w:rsidR="000E1F2E" w:rsidRDefault="000E1F2E">
    <w:pPr>
      <w:pStyle w:val="Header"/>
      <w:jc w:val="right"/>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0EC0EE7"/>
    <w:multiLevelType w:val="hybridMultilevel"/>
    <w:tmpl w:val="6AF6E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8900C9"/>
    <w:multiLevelType w:val="hybridMultilevel"/>
    <w:tmpl w:val="0DCCBEB8"/>
    <w:lvl w:ilvl="0" w:tplc="4FF002D0">
      <w:start w:val="1"/>
      <w:numFmt w:val="decimal"/>
      <w:lvlText w:val="%1-"/>
      <w:lvlJc w:val="left"/>
      <w:pPr>
        <w:ind w:left="786" w:hanging="360"/>
      </w:pPr>
      <w:rPr>
        <w:rFonts w:hint="default"/>
        <w:i w:val="0"/>
        <w:i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76211113"/>
    <w:multiLevelType w:val="hybridMultilevel"/>
    <w:tmpl w:val="7DF241F8"/>
    <w:lvl w:ilvl="0" w:tplc="81C26D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4"/>
  </w:num>
  <w:num w:numId="2">
    <w:abstractNumId w:val="0"/>
  </w:num>
  <w:num w:numId="3">
    <w:abstractNumId w:val="3"/>
  </w:num>
  <w:num w:numId="4">
    <w:abstractNumId w:val="2"/>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6DA"/>
    <w:rsid w:val="00002735"/>
    <w:rsid w:val="00004C72"/>
    <w:rsid w:val="000165F1"/>
    <w:rsid w:val="00016899"/>
    <w:rsid w:val="0002388B"/>
    <w:rsid w:val="00024732"/>
    <w:rsid w:val="00035167"/>
    <w:rsid w:val="00047D5D"/>
    <w:rsid w:val="000700F3"/>
    <w:rsid w:val="00081CC2"/>
    <w:rsid w:val="000C17DB"/>
    <w:rsid w:val="000C47AB"/>
    <w:rsid w:val="000D7E7E"/>
    <w:rsid w:val="000E10C1"/>
    <w:rsid w:val="000E1F2E"/>
    <w:rsid w:val="000F6AE2"/>
    <w:rsid w:val="00100132"/>
    <w:rsid w:val="001033BD"/>
    <w:rsid w:val="001128D9"/>
    <w:rsid w:val="001143B0"/>
    <w:rsid w:val="00121183"/>
    <w:rsid w:val="0012294E"/>
    <w:rsid w:val="001331E0"/>
    <w:rsid w:val="0014436B"/>
    <w:rsid w:val="00150244"/>
    <w:rsid w:val="00150C7F"/>
    <w:rsid w:val="00163246"/>
    <w:rsid w:val="001711B8"/>
    <w:rsid w:val="00172634"/>
    <w:rsid w:val="001731B3"/>
    <w:rsid w:val="00174022"/>
    <w:rsid w:val="0017739F"/>
    <w:rsid w:val="001876F5"/>
    <w:rsid w:val="00191A27"/>
    <w:rsid w:val="001A1EFC"/>
    <w:rsid w:val="001C2B45"/>
    <w:rsid w:val="001C66C3"/>
    <w:rsid w:val="001D2A28"/>
    <w:rsid w:val="001D3A5D"/>
    <w:rsid w:val="001D5714"/>
    <w:rsid w:val="001F26BA"/>
    <w:rsid w:val="001F31EA"/>
    <w:rsid w:val="00201381"/>
    <w:rsid w:val="002026E9"/>
    <w:rsid w:val="00206D48"/>
    <w:rsid w:val="00225725"/>
    <w:rsid w:val="002346F7"/>
    <w:rsid w:val="002445EA"/>
    <w:rsid w:val="00266E80"/>
    <w:rsid w:val="00291693"/>
    <w:rsid w:val="002B1556"/>
    <w:rsid w:val="002F0BFC"/>
    <w:rsid w:val="0030145C"/>
    <w:rsid w:val="00302B03"/>
    <w:rsid w:val="00307BE6"/>
    <w:rsid w:val="00310A24"/>
    <w:rsid w:val="00314838"/>
    <w:rsid w:val="003259AF"/>
    <w:rsid w:val="0033559A"/>
    <w:rsid w:val="003411E7"/>
    <w:rsid w:val="0034788B"/>
    <w:rsid w:val="00364DCF"/>
    <w:rsid w:val="00373FBD"/>
    <w:rsid w:val="003843EA"/>
    <w:rsid w:val="003E1014"/>
    <w:rsid w:val="0040165E"/>
    <w:rsid w:val="00406E21"/>
    <w:rsid w:val="004202C0"/>
    <w:rsid w:val="0042205B"/>
    <w:rsid w:val="004512E8"/>
    <w:rsid w:val="00453901"/>
    <w:rsid w:val="00453BFA"/>
    <w:rsid w:val="004A707E"/>
    <w:rsid w:val="004A7869"/>
    <w:rsid w:val="004C39CD"/>
    <w:rsid w:val="004C53D0"/>
    <w:rsid w:val="004D2B8C"/>
    <w:rsid w:val="004E1989"/>
    <w:rsid w:val="004E51EB"/>
    <w:rsid w:val="004E6E98"/>
    <w:rsid w:val="004F493F"/>
    <w:rsid w:val="004F5FC6"/>
    <w:rsid w:val="005151BF"/>
    <w:rsid w:val="00522EDB"/>
    <w:rsid w:val="005303D7"/>
    <w:rsid w:val="00545F4F"/>
    <w:rsid w:val="005472E9"/>
    <w:rsid w:val="005479EF"/>
    <w:rsid w:val="005558CF"/>
    <w:rsid w:val="00556B3F"/>
    <w:rsid w:val="00572F9A"/>
    <w:rsid w:val="00583F44"/>
    <w:rsid w:val="00584601"/>
    <w:rsid w:val="00592640"/>
    <w:rsid w:val="005B1749"/>
    <w:rsid w:val="005B65CF"/>
    <w:rsid w:val="005B74EB"/>
    <w:rsid w:val="005C0C32"/>
    <w:rsid w:val="005C73A7"/>
    <w:rsid w:val="005D3CC3"/>
    <w:rsid w:val="0060006C"/>
    <w:rsid w:val="00616DF2"/>
    <w:rsid w:val="00620096"/>
    <w:rsid w:val="0062784E"/>
    <w:rsid w:val="00627DDC"/>
    <w:rsid w:val="00637FC3"/>
    <w:rsid w:val="006457F7"/>
    <w:rsid w:val="0064628C"/>
    <w:rsid w:val="00666907"/>
    <w:rsid w:val="00671D3D"/>
    <w:rsid w:val="006742A9"/>
    <w:rsid w:val="0067568D"/>
    <w:rsid w:val="00676685"/>
    <w:rsid w:val="00683A68"/>
    <w:rsid w:val="00693873"/>
    <w:rsid w:val="00694358"/>
    <w:rsid w:val="00697A69"/>
    <w:rsid w:val="006A5EFA"/>
    <w:rsid w:val="006B022D"/>
    <w:rsid w:val="006B7AF2"/>
    <w:rsid w:val="006C2C6F"/>
    <w:rsid w:val="006D185F"/>
    <w:rsid w:val="006F70C6"/>
    <w:rsid w:val="00700C7B"/>
    <w:rsid w:val="007074EB"/>
    <w:rsid w:val="00715328"/>
    <w:rsid w:val="007168FF"/>
    <w:rsid w:val="0074186E"/>
    <w:rsid w:val="0075066C"/>
    <w:rsid w:val="0075627D"/>
    <w:rsid w:val="00761E80"/>
    <w:rsid w:val="007643B7"/>
    <w:rsid w:val="00775228"/>
    <w:rsid w:val="007B266D"/>
    <w:rsid w:val="007B31BF"/>
    <w:rsid w:val="007D6082"/>
    <w:rsid w:val="007D76F3"/>
    <w:rsid w:val="007E0741"/>
    <w:rsid w:val="007E4658"/>
    <w:rsid w:val="007F1623"/>
    <w:rsid w:val="007F481A"/>
    <w:rsid w:val="007F629D"/>
    <w:rsid w:val="00800C80"/>
    <w:rsid w:val="008016F7"/>
    <w:rsid w:val="00804135"/>
    <w:rsid w:val="00824627"/>
    <w:rsid w:val="00831774"/>
    <w:rsid w:val="00832EDA"/>
    <w:rsid w:val="00840524"/>
    <w:rsid w:val="008405E0"/>
    <w:rsid w:val="00852826"/>
    <w:rsid w:val="008833FE"/>
    <w:rsid w:val="008B05EA"/>
    <w:rsid w:val="008F0FB5"/>
    <w:rsid w:val="008F2A28"/>
    <w:rsid w:val="008F32BC"/>
    <w:rsid w:val="008F7791"/>
    <w:rsid w:val="00920768"/>
    <w:rsid w:val="0092675C"/>
    <w:rsid w:val="009310E1"/>
    <w:rsid w:val="00934132"/>
    <w:rsid w:val="00936C3A"/>
    <w:rsid w:val="00955553"/>
    <w:rsid w:val="00956EC6"/>
    <w:rsid w:val="00965D7E"/>
    <w:rsid w:val="009712FC"/>
    <w:rsid w:val="00990C57"/>
    <w:rsid w:val="00997FE9"/>
    <w:rsid w:val="009A550F"/>
    <w:rsid w:val="009A7C82"/>
    <w:rsid w:val="009B6777"/>
    <w:rsid w:val="009C6D3F"/>
    <w:rsid w:val="009D0E85"/>
    <w:rsid w:val="009E5872"/>
    <w:rsid w:val="009E6C5C"/>
    <w:rsid w:val="009F01E9"/>
    <w:rsid w:val="009F0A9B"/>
    <w:rsid w:val="009F7B84"/>
    <w:rsid w:val="00A01444"/>
    <w:rsid w:val="00A150D0"/>
    <w:rsid w:val="00A202C3"/>
    <w:rsid w:val="00A244EF"/>
    <w:rsid w:val="00A33A1E"/>
    <w:rsid w:val="00A33E71"/>
    <w:rsid w:val="00A42EC1"/>
    <w:rsid w:val="00A45946"/>
    <w:rsid w:val="00A65AD9"/>
    <w:rsid w:val="00A726EC"/>
    <w:rsid w:val="00A76B27"/>
    <w:rsid w:val="00A86A93"/>
    <w:rsid w:val="00A90D1D"/>
    <w:rsid w:val="00AD1543"/>
    <w:rsid w:val="00B016DA"/>
    <w:rsid w:val="00B04B7D"/>
    <w:rsid w:val="00B10A55"/>
    <w:rsid w:val="00B143AC"/>
    <w:rsid w:val="00B20BF7"/>
    <w:rsid w:val="00B51B69"/>
    <w:rsid w:val="00B53C33"/>
    <w:rsid w:val="00BA5B4C"/>
    <w:rsid w:val="00C06816"/>
    <w:rsid w:val="00C67D03"/>
    <w:rsid w:val="00C8103A"/>
    <w:rsid w:val="00C87B41"/>
    <w:rsid w:val="00CB7714"/>
    <w:rsid w:val="00CC314C"/>
    <w:rsid w:val="00CC46A4"/>
    <w:rsid w:val="00CC4F1F"/>
    <w:rsid w:val="00CD6B52"/>
    <w:rsid w:val="00CE59E6"/>
    <w:rsid w:val="00CF4B5C"/>
    <w:rsid w:val="00D012E8"/>
    <w:rsid w:val="00D05C7C"/>
    <w:rsid w:val="00D11748"/>
    <w:rsid w:val="00D176FC"/>
    <w:rsid w:val="00D259B1"/>
    <w:rsid w:val="00D64E98"/>
    <w:rsid w:val="00D6536F"/>
    <w:rsid w:val="00D66E33"/>
    <w:rsid w:val="00D73DA5"/>
    <w:rsid w:val="00D75241"/>
    <w:rsid w:val="00D75D37"/>
    <w:rsid w:val="00D77409"/>
    <w:rsid w:val="00D806F9"/>
    <w:rsid w:val="00D928AB"/>
    <w:rsid w:val="00DC202E"/>
    <w:rsid w:val="00DC23D2"/>
    <w:rsid w:val="00DC3E91"/>
    <w:rsid w:val="00DD25CD"/>
    <w:rsid w:val="00DE1705"/>
    <w:rsid w:val="00E15C93"/>
    <w:rsid w:val="00E201B6"/>
    <w:rsid w:val="00E40BA7"/>
    <w:rsid w:val="00E546E1"/>
    <w:rsid w:val="00E55E19"/>
    <w:rsid w:val="00E60635"/>
    <w:rsid w:val="00E73622"/>
    <w:rsid w:val="00E73D3F"/>
    <w:rsid w:val="00E7608F"/>
    <w:rsid w:val="00EA4756"/>
    <w:rsid w:val="00EC0C0B"/>
    <w:rsid w:val="00EC2745"/>
    <w:rsid w:val="00EC794D"/>
    <w:rsid w:val="00EC7D5F"/>
    <w:rsid w:val="00ED2558"/>
    <w:rsid w:val="00EE6BEC"/>
    <w:rsid w:val="00F0147F"/>
    <w:rsid w:val="00F03A95"/>
    <w:rsid w:val="00F06879"/>
    <w:rsid w:val="00F06976"/>
    <w:rsid w:val="00F248B9"/>
    <w:rsid w:val="00F24D05"/>
    <w:rsid w:val="00F50625"/>
    <w:rsid w:val="00F51120"/>
    <w:rsid w:val="00F57F5A"/>
    <w:rsid w:val="00F65973"/>
    <w:rsid w:val="00F83DB3"/>
    <w:rsid w:val="00F84D83"/>
    <w:rsid w:val="00F902BD"/>
    <w:rsid w:val="00FC5969"/>
    <w:rsid w:val="00FE439E"/>
    <w:rsid w:val="00FF6C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Table Grid" w:uiPriority="5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1C2B45"/>
    <w:pPr>
      <w:keepNext/>
      <w:outlineLvl w:val="0"/>
    </w:pPr>
    <w:rPr>
      <w:sz w:val="32"/>
    </w:rPr>
  </w:style>
  <w:style w:type="paragraph" w:styleId="Heading2">
    <w:name w:val="heading 2"/>
    <w:basedOn w:val="Normal"/>
    <w:next w:val="Normal"/>
    <w:qFormat/>
    <w:rsid w:val="001C2B45"/>
    <w:pPr>
      <w:keepNext/>
      <w:outlineLvl w:val="1"/>
    </w:pPr>
    <w:rPr>
      <w:sz w:val="24"/>
    </w:rPr>
  </w:style>
  <w:style w:type="paragraph" w:styleId="Heading3">
    <w:name w:val="heading 3"/>
    <w:basedOn w:val="Normal"/>
    <w:next w:val="Normal"/>
    <w:qFormat/>
    <w:rsid w:val="001C2B45"/>
    <w:pPr>
      <w:keepNext/>
      <w:outlineLvl w:val="2"/>
    </w:pPr>
    <w:rPr>
      <w:sz w:val="22"/>
      <w:u w:val="single"/>
    </w:rPr>
  </w:style>
  <w:style w:type="paragraph" w:styleId="Heading4">
    <w:name w:val="heading 4"/>
    <w:basedOn w:val="Normal"/>
    <w:next w:val="Normal"/>
    <w:qFormat/>
    <w:rsid w:val="001C2B45"/>
    <w:pPr>
      <w:keepNext/>
      <w:outlineLvl w:val="3"/>
    </w:pPr>
    <w:rPr>
      <w:b/>
      <w:sz w:val="24"/>
    </w:rPr>
  </w:style>
  <w:style w:type="paragraph" w:styleId="Heading5">
    <w:name w:val="heading 5"/>
    <w:basedOn w:val="Normal"/>
    <w:next w:val="Normal"/>
    <w:qFormat/>
    <w:rsid w:val="001C2B45"/>
    <w:pPr>
      <w:keepNext/>
      <w:outlineLvl w:val="4"/>
    </w:pPr>
    <w:rPr>
      <w:b/>
    </w:rPr>
  </w:style>
  <w:style w:type="paragraph" w:styleId="Heading6">
    <w:name w:val="heading 6"/>
    <w:basedOn w:val="Normal"/>
    <w:next w:val="Normal"/>
    <w:qFormat/>
    <w:rsid w:val="001C2B45"/>
    <w:pPr>
      <w:keepNext/>
      <w:outlineLvl w:val="5"/>
    </w:pPr>
    <w:rPr>
      <w:i/>
      <w:sz w:val="24"/>
    </w:rPr>
  </w:style>
  <w:style w:type="paragraph" w:styleId="Heading7">
    <w:name w:val="heading 7"/>
    <w:basedOn w:val="Normal"/>
    <w:next w:val="Normal"/>
    <w:qFormat/>
    <w:rsid w:val="001C2B45"/>
    <w:pPr>
      <w:keepNext/>
      <w:outlineLvl w:val="6"/>
    </w:pPr>
    <w:rPr>
      <w:sz w:val="24"/>
      <w:u w:val="single"/>
    </w:rPr>
  </w:style>
  <w:style w:type="paragraph" w:styleId="Heading8">
    <w:name w:val="heading 8"/>
    <w:basedOn w:val="Normal"/>
    <w:next w:val="Normal"/>
    <w:qFormat/>
    <w:rsid w:val="001C2B45"/>
    <w:pPr>
      <w:keepNext/>
      <w:outlineLvl w:val="7"/>
    </w:pPr>
    <w:rPr>
      <w:i/>
      <w:sz w:val="22"/>
    </w:rPr>
  </w:style>
  <w:style w:type="paragraph" w:styleId="Heading9">
    <w:name w:val="heading 9"/>
    <w:basedOn w:val="Normal"/>
    <w:next w:val="Normal"/>
    <w:qFormat/>
    <w:rsid w:val="001C2B45"/>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1C2B45"/>
    <w:pPr>
      <w:tabs>
        <w:tab w:val="center" w:pos="4153"/>
        <w:tab w:val="right" w:pos="8306"/>
      </w:tabs>
    </w:pPr>
  </w:style>
  <w:style w:type="paragraph" w:styleId="Footer">
    <w:name w:val="footer"/>
    <w:basedOn w:val="Normal"/>
    <w:link w:val="FooterChar"/>
    <w:uiPriority w:val="99"/>
    <w:rsid w:val="001C2B45"/>
    <w:pPr>
      <w:tabs>
        <w:tab w:val="center" w:pos="4153"/>
        <w:tab w:val="right" w:pos="8306"/>
      </w:tabs>
    </w:pPr>
  </w:style>
  <w:style w:type="paragraph" w:styleId="BodyText2">
    <w:name w:val="Body Text 2"/>
    <w:basedOn w:val="Normal"/>
    <w:rsid w:val="001C2B45"/>
    <w:rPr>
      <w:sz w:val="24"/>
    </w:rPr>
  </w:style>
  <w:style w:type="paragraph" w:styleId="BodyText3">
    <w:name w:val="Body Text 3"/>
    <w:basedOn w:val="Normal"/>
    <w:rsid w:val="001C2B45"/>
    <w:rPr>
      <w:i/>
      <w:sz w:val="24"/>
    </w:rPr>
  </w:style>
  <w:style w:type="paragraph" w:styleId="List">
    <w:name w:val="List"/>
    <w:basedOn w:val="Normal"/>
    <w:rsid w:val="001C2B45"/>
    <w:pPr>
      <w:ind w:left="283" w:hanging="283"/>
    </w:pPr>
  </w:style>
  <w:style w:type="paragraph" w:styleId="Caption">
    <w:name w:val="caption"/>
    <w:basedOn w:val="Normal"/>
    <w:next w:val="Normal"/>
    <w:qFormat/>
    <w:rsid w:val="001C2B45"/>
    <w:pPr>
      <w:spacing w:before="120" w:after="120"/>
    </w:pPr>
    <w:rPr>
      <w:b/>
    </w:rPr>
  </w:style>
  <w:style w:type="paragraph" w:styleId="BodyText">
    <w:name w:val="Body Text"/>
    <w:basedOn w:val="Normal"/>
    <w:rsid w:val="001C2B45"/>
    <w:pPr>
      <w:jc w:val="both"/>
    </w:pPr>
    <w:rPr>
      <w:sz w:val="24"/>
    </w:rPr>
  </w:style>
  <w:style w:type="paragraph" w:styleId="BodyTextIndent">
    <w:name w:val="Body Text Indent"/>
    <w:basedOn w:val="Normal"/>
    <w:rsid w:val="001C2B45"/>
    <w:pPr>
      <w:spacing w:before="240"/>
      <w:ind w:left="360"/>
      <w:jc w:val="both"/>
    </w:pPr>
  </w:style>
  <w:style w:type="paragraph" w:customStyle="1" w:styleId="BodyText21">
    <w:name w:val="Body Text 21"/>
    <w:basedOn w:val="Normal"/>
    <w:rsid w:val="001C2B45"/>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1C2B45"/>
    <w:pPr>
      <w:keepNext/>
      <w:spacing w:before="240" w:after="120"/>
    </w:pPr>
    <w:rPr>
      <w:b/>
      <w:sz w:val="22"/>
    </w:rPr>
  </w:style>
  <w:style w:type="paragraph" w:customStyle="1" w:styleId="leveljust">
    <w:name w:val="leveljust"/>
    <w:basedOn w:val="level"/>
    <w:rsid w:val="001C2B45"/>
    <w:pPr>
      <w:jc w:val="both"/>
    </w:pPr>
  </w:style>
  <w:style w:type="paragraph" w:customStyle="1" w:styleId="level">
    <w:name w:val="level"/>
    <w:basedOn w:val="Normal"/>
    <w:rsid w:val="001C2B45"/>
    <w:pPr>
      <w:keepNext/>
      <w:tabs>
        <w:tab w:val="left" w:pos="360"/>
      </w:tabs>
      <w:spacing w:before="120" w:after="120"/>
    </w:pPr>
    <w:rPr>
      <w:b/>
      <w:sz w:val="18"/>
    </w:rPr>
  </w:style>
  <w:style w:type="paragraph" w:customStyle="1" w:styleId="Normal-spaceabove">
    <w:name w:val="Normal - space above"/>
    <w:rsid w:val="001C2B45"/>
    <w:pPr>
      <w:keepLines/>
      <w:spacing w:before="60"/>
      <w:jc w:val="both"/>
    </w:pPr>
    <w:rPr>
      <w:sz w:val="16"/>
      <w:lang w:val="en-GB"/>
    </w:rPr>
  </w:style>
  <w:style w:type="character" w:styleId="FootnoteReference">
    <w:name w:val="footnote reference"/>
    <w:semiHidden/>
    <w:rsid w:val="001C2B45"/>
    <w:rPr>
      <w:vertAlign w:val="superscript"/>
    </w:rPr>
  </w:style>
  <w:style w:type="character" w:styleId="Hyperlink">
    <w:name w:val="Hyperlink"/>
    <w:rsid w:val="001C2B45"/>
    <w:rPr>
      <w:rFonts w:ascii="Arial" w:hAnsi="Arial" w:cs="Arial" w:hint="default"/>
      <w:color w:val="0000FF"/>
      <w:u w:val="single"/>
    </w:rPr>
  </w:style>
  <w:style w:type="paragraph" w:styleId="NormalWeb">
    <w:name w:val="Normal (Web)"/>
    <w:basedOn w:val="Normal"/>
    <w:rsid w:val="001C2B45"/>
    <w:pPr>
      <w:spacing w:before="100" w:beforeAutospacing="1" w:after="100" w:afterAutospacing="1"/>
    </w:pPr>
    <w:rPr>
      <w:rFonts w:cs="Arial"/>
      <w:color w:val="000000"/>
      <w:sz w:val="24"/>
    </w:rPr>
  </w:style>
  <w:style w:type="character" w:styleId="FollowedHyperlink">
    <w:name w:val="FollowedHyperlink"/>
    <w:rsid w:val="001C2B45"/>
    <w:rPr>
      <w:color w:val="800080"/>
      <w:u w:val="single"/>
    </w:rPr>
  </w:style>
  <w:style w:type="character" w:styleId="PageNumber">
    <w:name w:val="page number"/>
    <w:basedOn w:val="DefaultParagraphFont"/>
    <w:rsid w:val="001C2B45"/>
  </w:style>
  <w:style w:type="paragraph" w:styleId="BalloonText">
    <w:name w:val="Balloon Text"/>
    <w:basedOn w:val="Normal"/>
    <w:semiHidden/>
    <w:rsid w:val="001C2B45"/>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955553"/>
    <w:rPr>
      <w:rFonts w:ascii="Cambria" w:hAnsi="Cambria"/>
      <w:szCs w:val="20"/>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955553"/>
    <w:rPr>
      <w:rFonts w:ascii="Cambria" w:hAnsi="Cambria"/>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93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basedOn w:val="DefaultParagraphFont"/>
    <w:rsid w:val="00EC7D5F"/>
  </w:style>
  <w:style w:type="character" w:styleId="Emphasis">
    <w:name w:val="Emphasis"/>
    <w:basedOn w:val="DefaultParagraphFont"/>
    <w:uiPriority w:val="20"/>
    <w:qFormat/>
    <w:rsid w:val="00EC7D5F"/>
    <w:rPr>
      <w:i/>
      <w:iCs/>
    </w:rPr>
  </w:style>
  <w:style w:type="character" w:customStyle="1" w:styleId="ft5">
    <w:name w:val="ft5"/>
    <w:basedOn w:val="DefaultParagraphFont"/>
    <w:rsid w:val="001A1E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Table Grid" w:uiPriority="5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1C2B45"/>
    <w:pPr>
      <w:keepNext/>
      <w:outlineLvl w:val="0"/>
    </w:pPr>
    <w:rPr>
      <w:sz w:val="32"/>
    </w:rPr>
  </w:style>
  <w:style w:type="paragraph" w:styleId="Heading2">
    <w:name w:val="heading 2"/>
    <w:basedOn w:val="Normal"/>
    <w:next w:val="Normal"/>
    <w:qFormat/>
    <w:rsid w:val="001C2B45"/>
    <w:pPr>
      <w:keepNext/>
      <w:outlineLvl w:val="1"/>
    </w:pPr>
    <w:rPr>
      <w:sz w:val="24"/>
    </w:rPr>
  </w:style>
  <w:style w:type="paragraph" w:styleId="Heading3">
    <w:name w:val="heading 3"/>
    <w:basedOn w:val="Normal"/>
    <w:next w:val="Normal"/>
    <w:qFormat/>
    <w:rsid w:val="001C2B45"/>
    <w:pPr>
      <w:keepNext/>
      <w:outlineLvl w:val="2"/>
    </w:pPr>
    <w:rPr>
      <w:sz w:val="22"/>
      <w:u w:val="single"/>
    </w:rPr>
  </w:style>
  <w:style w:type="paragraph" w:styleId="Heading4">
    <w:name w:val="heading 4"/>
    <w:basedOn w:val="Normal"/>
    <w:next w:val="Normal"/>
    <w:qFormat/>
    <w:rsid w:val="001C2B45"/>
    <w:pPr>
      <w:keepNext/>
      <w:outlineLvl w:val="3"/>
    </w:pPr>
    <w:rPr>
      <w:b/>
      <w:sz w:val="24"/>
    </w:rPr>
  </w:style>
  <w:style w:type="paragraph" w:styleId="Heading5">
    <w:name w:val="heading 5"/>
    <w:basedOn w:val="Normal"/>
    <w:next w:val="Normal"/>
    <w:qFormat/>
    <w:rsid w:val="001C2B45"/>
    <w:pPr>
      <w:keepNext/>
      <w:outlineLvl w:val="4"/>
    </w:pPr>
    <w:rPr>
      <w:b/>
    </w:rPr>
  </w:style>
  <w:style w:type="paragraph" w:styleId="Heading6">
    <w:name w:val="heading 6"/>
    <w:basedOn w:val="Normal"/>
    <w:next w:val="Normal"/>
    <w:qFormat/>
    <w:rsid w:val="001C2B45"/>
    <w:pPr>
      <w:keepNext/>
      <w:outlineLvl w:val="5"/>
    </w:pPr>
    <w:rPr>
      <w:i/>
      <w:sz w:val="24"/>
    </w:rPr>
  </w:style>
  <w:style w:type="paragraph" w:styleId="Heading7">
    <w:name w:val="heading 7"/>
    <w:basedOn w:val="Normal"/>
    <w:next w:val="Normal"/>
    <w:qFormat/>
    <w:rsid w:val="001C2B45"/>
    <w:pPr>
      <w:keepNext/>
      <w:outlineLvl w:val="6"/>
    </w:pPr>
    <w:rPr>
      <w:sz w:val="24"/>
      <w:u w:val="single"/>
    </w:rPr>
  </w:style>
  <w:style w:type="paragraph" w:styleId="Heading8">
    <w:name w:val="heading 8"/>
    <w:basedOn w:val="Normal"/>
    <w:next w:val="Normal"/>
    <w:qFormat/>
    <w:rsid w:val="001C2B45"/>
    <w:pPr>
      <w:keepNext/>
      <w:outlineLvl w:val="7"/>
    </w:pPr>
    <w:rPr>
      <w:i/>
      <w:sz w:val="22"/>
    </w:rPr>
  </w:style>
  <w:style w:type="paragraph" w:styleId="Heading9">
    <w:name w:val="heading 9"/>
    <w:basedOn w:val="Normal"/>
    <w:next w:val="Normal"/>
    <w:qFormat/>
    <w:rsid w:val="001C2B45"/>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1C2B45"/>
    <w:pPr>
      <w:tabs>
        <w:tab w:val="center" w:pos="4153"/>
        <w:tab w:val="right" w:pos="8306"/>
      </w:tabs>
    </w:pPr>
  </w:style>
  <w:style w:type="paragraph" w:styleId="Footer">
    <w:name w:val="footer"/>
    <w:basedOn w:val="Normal"/>
    <w:link w:val="FooterChar"/>
    <w:uiPriority w:val="99"/>
    <w:rsid w:val="001C2B45"/>
    <w:pPr>
      <w:tabs>
        <w:tab w:val="center" w:pos="4153"/>
        <w:tab w:val="right" w:pos="8306"/>
      </w:tabs>
    </w:pPr>
  </w:style>
  <w:style w:type="paragraph" w:styleId="BodyText2">
    <w:name w:val="Body Text 2"/>
    <w:basedOn w:val="Normal"/>
    <w:rsid w:val="001C2B45"/>
    <w:rPr>
      <w:sz w:val="24"/>
    </w:rPr>
  </w:style>
  <w:style w:type="paragraph" w:styleId="BodyText3">
    <w:name w:val="Body Text 3"/>
    <w:basedOn w:val="Normal"/>
    <w:rsid w:val="001C2B45"/>
    <w:rPr>
      <w:i/>
      <w:sz w:val="24"/>
    </w:rPr>
  </w:style>
  <w:style w:type="paragraph" w:styleId="List">
    <w:name w:val="List"/>
    <w:basedOn w:val="Normal"/>
    <w:rsid w:val="001C2B45"/>
    <w:pPr>
      <w:ind w:left="283" w:hanging="283"/>
    </w:pPr>
  </w:style>
  <w:style w:type="paragraph" w:styleId="Caption">
    <w:name w:val="caption"/>
    <w:basedOn w:val="Normal"/>
    <w:next w:val="Normal"/>
    <w:qFormat/>
    <w:rsid w:val="001C2B45"/>
    <w:pPr>
      <w:spacing w:before="120" w:after="120"/>
    </w:pPr>
    <w:rPr>
      <w:b/>
    </w:rPr>
  </w:style>
  <w:style w:type="paragraph" w:styleId="BodyText">
    <w:name w:val="Body Text"/>
    <w:basedOn w:val="Normal"/>
    <w:rsid w:val="001C2B45"/>
    <w:pPr>
      <w:jc w:val="both"/>
    </w:pPr>
    <w:rPr>
      <w:sz w:val="24"/>
    </w:rPr>
  </w:style>
  <w:style w:type="paragraph" w:styleId="BodyTextIndent">
    <w:name w:val="Body Text Indent"/>
    <w:basedOn w:val="Normal"/>
    <w:rsid w:val="001C2B45"/>
    <w:pPr>
      <w:spacing w:before="240"/>
      <w:ind w:left="360"/>
      <w:jc w:val="both"/>
    </w:pPr>
  </w:style>
  <w:style w:type="paragraph" w:customStyle="1" w:styleId="BodyText21">
    <w:name w:val="Body Text 21"/>
    <w:basedOn w:val="Normal"/>
    <w:rsid w:val="001C2B45"/>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1C2B45"/>
    <w:pPr>
      <w:keepNext/>
      <w:spacing w:before="240" w:after="120"/>
    </w:pPr>
    <w:rPr>
      <w:b/>
      <w:sz w:val="22"/>
    </w:rPr>
  </w:style>
  <w:style w:type="paragraph" w:customStyle="1" w:styleId="leveljust">
    <w:name w:val="leveljust"/>
    <w:basedOn w:val="level"/>
    <w:rsid w:val="001C2B45"/>
    <w:pPr>
      <w:jc w:val="both"/>
    </w:pPr>
  </w:style>
  <w:style w:type="paragraph" w:customStyle="1" w:styleId="level">
    <w:name w:val="level"/>
    <w:basedOn w:val="Normal"/>
    <w:rsid w:val="001C2B45"/>
    <w:pPr>
      <w:keepNext/>
      <w:tabs>
        <w:tab w:val="left" w:pos="360"/>
      </w:tabs>
      <w:spacing w:before="120" w:after="120"/>
    </w:pPr>
    <w:rPr>
      <w:b/>
      <w:sz w:val="18"/>
    </w:rPr>
  </w:style>
  <w:style w:type="paragraph" w:customStyle="1" w:styleId="Normal-spaceabove">
    <w:name w:val="Normal - space above"/>
    <w:rsid w:val="001C2B45"/>
    <w:pPr>
      <w:keepLines/>
      <w:spacing w:before="60"/>
      <w:jc w:val="both"/>
    </w:pPr>
    <w:rPr>
      <w:sz w:val="16"/>
      <w:lang w:val="en-GB"/>
    </w:rPr>
  </w:style>
  <w:style w:type="character" w:styleId="FootnoteReference">
    <w:name w:val="footnote reference"/>
    <w:semiHidden/>
    <w:rsid w:val="001C2B45"/>
    <w:rPr>
      <w:vertAlign w:val="superscript"/>
    </w:rPr>
  </w:style>
  <w:style w:type="character" w:styleId="Hyperlink">
    <w:name w:val="Hyperlink"/>
    <w:rsid w:val="001C2B45"/>
    <w:rPr>
      <w:rFonts w:ascii="Arial" w:hAnsi="Arial" w:cs="Arial" w:hint="default"/>
      <w:color w:val="0000FF"/>
      <w:u w:val="single"/>
    </w:rPr>
  </w:style>
  <w:style w:type="paragraph" w:styleId="NormalWeb">
    <w:name w:val="Normal (Web)"/>
    <w:basedOn w:val="Normal"/>
    <w:rsid w:val="001C2B45"/>
    <w:pPr>
      <w:spacing w:before="100" w:beforeAutospacing="1" w:after="100" w:afterAutospacing="1"/>
    </w:pPr>
    <w:rPr>
      <w:rFonts w:cs="Arial"/>
      <w:color w:val="000000"/>
      <w:sz w:val="24"/>
    </w:rPr>
  </w:style>
  <w:style w:type="character" w:styleId="FollowedHyperlink">
    <w:name w:val="FollowedHyperlink"/>
    <w:rsid w:val="001C2B45"/>
    <w:rPr>
      <w:color w:val="800080"/>
      <w:u w:val="single"/>
    </w:rPr>
  </w:style>
  <w:style w:type="character" w:styleId="PageNumber">
    <w:name w:val="page number"/>
    <w:basedOn w:val="DefaultParagraphFont"/>
    <w:rsid w:val="001C2B45"/>
  </w:style>
  <w:style w:type="paragraph" w:styleId="BalloonText">
    <w:name w:val="Balloon Text"/>
    <w:basedOn w:val="Normal"/>
    <w:semiHidden/>
    <w:rsid w:val="001C2B45"/>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955553"/>
    <w:rPr>
      <w:rFonts w:ascii="Cambria" w:hAnsi="Cambria"/>
      <w:szCs w:val="20"/>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955553"/>
    <w:rPr>
      <w:rFonts w:ascii="Cambria" w:hAnsi="Cambria"/>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93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basedOn w:val="DefaultParagraphFont"/>
    <w:rsid w:val="00EC7D5F"/>
  </w:style>
  <w:style w:type="character" w:styleId="Emphasis">
    <w:name w:val="Emphasis"/>
    <w:basedOn w:val="DefaultParagraphFont"/>
    <w:uiPriority w:val="20"/>
    <w:qFormat/>
    <w:rsid w:val="00EC7D5F"/>
    <w:rPr>
      <w:i/>
      <w:iCs/>
    </w:rPr>
  </w:style>
  <w:style w:type="character" w:customStyle="1" w:styleId="ft5">
    <w:name w:val="ft5"/>
    <w:basedOn w:val="DefaultParagraphFont"/>
    <w:rsid w:val="001A1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2755">
      <w:bodyDiv w:val="1"/>
      <w:marLeft w:val="0"/>
      <w:marRight w:val="0"/>
      <w:marTop w:val="0"/>
      <w:marBottom w:val="0"/>
      <w:divBdr>
        <w:top w:val="none" w:sz="0" w:space="0" w:color="auto"/>
        <w:left w:val="none" w:sz="0" w:space="0" w:color="auto"/>
        <w:bottom w:val="none" w:sz="0" w:space="0" w:color="auto"/>
        <w:right w:val="none" w:sz="0" w:space="0" w:color="auto"/>
      </w:divBdr>
      <w:divsChild>
        <w:div w:id="592201881">
          <w:marLeft w:val="0"/>
          <w:marRight w:val="0"/>
          <w:marTop w:val="0"/>
          <w:marBottom w:val="0"/>
          <w:divBdr>
            <w:top w:val="none" w:sz="0" w:space="0" w:color="auto"/>
            <w:left w:val="none" w:sz="0" w:space="0" w:color="auto"/>
            <w:bottom w:val="none" w:sz="0" w:space="0" w:color="auto"/>
            <w:right w:val="none" w:sz="0" w:space="0" w:color="auto"/>
          </w:divBdr>
        </w:div>
        <w:div w:id="1139761886">
          <w:marLeft w:val="0"/>
          <w:marRight w:val="0"/>
          <w:marTop w:val="0"/>
          <w:marBottom w:val="0"/>
          <w:divBdr>
            <w:top w:val="none" w:sz="0" w:space="0" w:color="auto"/>
            <w:left w:val="none" w:sz="0" w:space="0" w:color="auto"/>
            <w:bottom w:val="none" w:sz="0" w:space="0" w:color="auto"/>
            <w:right w:val="none" w:sz="0" w:space="0" w:color="auto"/>
          </w:divBdr>
        </w:div>
        <w:div w:id="1377043187">
          <w:marLeft w:val="0"/>
          <w:marRight w:val="0"/>
          <w:marTop w:val="0"/>
          <w:marBottom w:val="0"/>
          <w:divBdr>
            <w:top w:val="none" w:sz="0" w:space="0" w:color="auto"/>
            <w:left w:val="none" w:sz="0" w:space="0" w:color="auto"/>
            <w:bottom w:val="none" w:sz="0" w:space="0" w:color="auto"/>
            <w:right w:val="none" w:sz="0" w:space="0" w:color="auto"/>
          </w:divBdr>
        </w:div>
      </w:divsChild>
    </w:div>
    <w:div w:id="201986610">
      <w:bodyDiv w:val="1"/>
      <w:marLeft w:val="0"/>
      <w:marRight w:val="0"/>
      <w:marTop w:val="0"/>
      <w:marBottom w:val="0"/>
      <w:divBdr>
        <w:top w:val="none" w:sz="0" w:space="0" w:color="auto"/>
        <w:left w:val="none" w:sz="0" w:space="0" w:color="auto"/>
        <w:bottom w:val="none" w:sz="0" w:space="0" w:color="auto"/>
        <w:right w:val="none" w:sz="0" w:space="0" w:color="auto"/>
      </w:divBdr>
      <w:divsChild>
        <w:div w:id="487863423">
          <w:marLeft w:val="0"/>
          <w:marRight w:val="0"/>
          <w:marTop w:val="0"/>
          <w:marBottom w:val="0"/>
          <w:divBdr>
            <w:top w:val="none" w:sz="0" w:space="0" w:color="auto"/>
            <w:left w:val="none" w:sz="0" w:space="0" w:color="auto"/>
            <w:bottom w:val="none" w:sz="0" w:space="0" w:color="auto"/>
            <w:right w:val="none" w:sz="0" w:space="0" w:color="auto"/>
          </w:divBdr>
        </w:div>
        <w:div w:id="1120106934">
          <w:marLeft w:val="0"/>
          <w:marRight w:val="0"/>
          <w:marTop w:val="0"/>
          <w:marBottom w:val="0"/>
          <w:divBdr>
            <w:top w:val="none" w:sz="0" w:space="0" w:color="auto"/>
            <w:left w:val="none" w:sz="0" w:space="0" w:color="auto"/>
            <w:bottom w:val="none" w:sz="0" w:space="0" w:color="auto"/>
            <w:right w:val="none" w:sz="0" w:space="0" w:color="auto"/>
          </w:divBdr>
        </w:div>
        <w:div w:id="1442186698">
          <w:marLeft w:val="0"/>
          <w:marRight w:val="0"/>
          <w:marTop w:val="0"/>
          <w:marBottom w:val="0"/>
          <w:divBdr>
            <w:top w:val="none" w:sz="0" w:space="0" w:color="auto"/>
            <w:left w:val="none" w:sz="0" w:space="0" w:color="auto"/>
            <w:bottom w:val="none" w:sz="0" w:space="0" w:color="auto"/>
            <w:right w:val="none" w:sz="0" w:space="0" w:color="auto"/>
          </w:divBdr>
        </w:div>
      </w:divsChild>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625637">
      <w:bodyDiv w:val="1"/>
      <w:marLeft w:val="0"/>
      <w:marRight w:val="0"/>
      <w:marTop w:val="0"/>
      <w:marBottom w:val="0"/>
      <w:divBdr>
        <w:top w:val="none" w:sz="0" w:space="0" w:color="auto"/>
        <w:left w:val="none" w:sz="0" w:space="0" w:color="auto"/>
        <w:bottom w:val="none" w:sz="0" w:space="0" w:color="auto"/>
        <w:right w:val="none" w:sz="0" w:space="0" w:color="auto"/>
      </w:divBdr>
      <w:divsChild>
        <w:div w:id="855388905">
          <w:marLeft w:val="0"/>
          <w:marRight w:val="0"/>
          <w:marTop w:val="0"/>
          <w:marBottom w:val="0"/>
          <w:divBdr>
            <w:top w:val="none" w:sz="0" w:space="0" w:color="auto"/>
            <w:left w:val="none" w:sz="0" w:space="0" w:color="auto"/>
            <w:bottom w:val="none" w:sz="0" w:space="0" w:color="auto"/>
            <w:right w:val="none" w:sz="0" w:space="0" w:color="auto"/>
          </w:divBdr>
        </w:div>
        <w:div w:id="1499417933">
          <w:marLeft w:val="0"/>
          <w:marRight w:val="0"/>
          <w:marTop w:val="0"/>
          <w:marBottom w:val="0"/>
          <w:divBdr>
            <w:top w:val="none" w:sz="0" w:space="0" w:color="auto"/>
            <w:left w:val="none" w:sz="0" w:space="0" w:color="auto"/>
            <w:bottom w:val="none" w:sz="0" w:space="0" w:color="auto"/>
            <w:right w:val="none" w:sz="0" w:space="0" w:color="auto"/>
          </w:divBdr>
        </w:div>
      </w:divsChild>
    </w:div>
    <w:div w:id="797840776">
      <w:bodyDiv w:val="1"/>
      <w:marLeft w:val="0"/>
      <w:marRight w:val="0"/>
      <w:marTop w:val="0"/>
      <w:marBottom w:val="0"/>
      <w:divBdr>
        <w:top w:val="none" w:sz="0" w:space="0" w:color="auto"/>
        <w:left w:val="none" w:sz="0" w:space="0" w:color="auto"/>
        <w:bottom w:val="none" w:sz="0" w:space="0" w:color="auto"/>
        <w:right w:val="none" w:sz="0" w:space="0" w:color="auto"/>
      </w:divBdr>
    </w:div>
    <w:div w:id="1039934680">
      <w:bodyDiv w:val="1"/>
      <w:marLeft w:val="0"/>
      <w:marRight w:val="0"/>
      <w:marTop w:val="0"/>
      <w:marBottom w:val="0"/>
      <w:divBdr>
        <w:top w:val="none" w:sz="0" w:space="0" w:color="auto"/>
        <w:left w:val="none" w:sz="0" w:space="0" w:color="auto"/>
        <w:bottom w:val="none" w:sz="0" w:space="0" w:color="auto"/>
        <w:right w:val="none" w:sz="0" w:space="0" w:color="auto"/>
      </w:divBdr>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257711049">
      <w:bodyDiv w:val="1"/>
      <w:marLeft w:val="0"/>
      <w:marRight w:val="0"/>
      <w:marTop w:val="0"/>
      <w:marBottom w:val="0"/>
      <w:divBdr>
        <w:top w:val="none" w:sz="0" w:space="0" w:color="auto"/>
        <w:left w:val="none" w:sz="0" w:space="0" w:color="auto"/>
        <w:bottom w:val="none" w:sz="0" w:space="0" w:color="auto"/>
        <w:right w:val="none" w:sz="0" w:space="0" w:color="auto"/>
      </w:divBdr>
    </w:div>
    <w:div w:id="1332177087">
      <w:bodyDiv w:val="1"/>
      <w:marLeft w:val="0"/>
      <w:marRight w:val="0"/>
      <w:marTop w:val="0"/>
      <w:marBottom w:val="0"/>
      <w:divBdr>
        <w:top w:val="none" w:sz="0" w:space="0" w:color="auto"/>
        <w:left w:val="none" w:sz="0" w:space="0" w:color="auto"/>
        <w:bottom w:val="none" w:sz="0" w:space="0" w:color="auto"/>
        <w:right w:val="none" w:sz="0" w:space="0" w:color="auto"/>
      </w:divBdr>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Department xmlns="3a947bb9-f88a-41cf-b1cd-6e4f60ea6cfc">1</Department>
    <Course xmlns="3a947bb9-f88a-41cf-b1cd-6e4f60ea6cfc">331</Course>
    <Program xmlns="3a947bb9-f88a-41cf-b1cd-6e4f60ea6cfc">14</Progra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FABA612F5EEC94594770FCBD4AFF215" ma:contentTypeVersion="4" ma:contentTypeDescription="Create a new document." ma:contentTypeScope="" ma:versionID="0579d4ea4516ca58d7f77b38fb3093a9">
  <xsd:schema xmlns:xsd="http://www.w3.org/2001/XMLSchema" xmlns:xs="http://www.w3.org/2001/XMLSchema" xmlns:p="http://schemas.microsoft.com/office/2006/metadata/properties" xmlns:ns2="3a947bb9-f88a-41cf-b1cd-6e4f60ea6cfc" targetNamespace="http://schemas.microsoft.com/office/2006/metadata/properties" ma:root="true" ma:fieldsID="266253cba89554700de6e31350b4e97b" ns2:_="">
    <xsd:import namespace="3a947bb9-f88a-41cf-b1cd-6e4f60ea6cfc"/>
    <xsd:element name="properties">
      <xsd:complexType>
        <xsd:sequence>
          <xsd:element name="documentManagement">
            <xsd:complexType>
              <xsd:all>
                <xsd:element ref="ns2:Department" minOccurs="0"/>
                <xsd:element ref="ns2:Program" minOccurs="0"/>
                <xsd:element ref="ns2: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47bb9-f88a-41cf-b1cd-6e4f60ea6cfc" elementFormDefault="qualified">
    <xsd:import namespace="http://schemas.microsoft.com/office/2006/documentManagement/types"/>
    <xsd:import namespace="http://schemas.microsoft.com/office/infopath/2007/PartnerControls"/>
    <xsd:element name="Department" ma:index="8" nillable="true" ma:displayName="Department" ma:list="{30104ebb-e96e-45ba-b218-0ed835a35cac}" ma:internalName="Department" ma:showField="Title">
      <xsd:simpleType>
        <xsd:restriction base="dms:Lookup"/>
      </xsd:simpleType>
    </xsd:element>
    <xsd:element name="Program" ma:index="9" nillable="true" ma:displayName="Program" ma:list="{a4cb7acb-e821-4c7c-b0bd-12120003e3b6}" ma:internalName="Program" ma:readOnly="false" ma:showField="Title">
      <xsd:simpleType>
        <xsd:restriction base="dms:Lookup"/>
      </xsd:simpleType>
    </xsd:element>
    <xsd:element name="Course" ma:index="10" nillable="true" ma:displayName="Course" ma:list="{72e012b3-d061-457d-8203-dacef4f27fdc}" ma:internalName="Cour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F88D2-FF90-4FDC-BE97-67AE1440AFF6}"/>
</file>

<file path=customXml/itemProps2.xml><?xml version="1.0" encoding="utf-8"?>
<ds:datastoreItem xmlns:ds="http://schemas.openxmlformats.org/officeDocument/2006/customXml" ds:itemID="{2A8EF46B-257F-4B3F-930B-5CEA77A34766}"/>
</file>

<file path=customXml/itemProps3.xml><?xml version="1.0" encoding="utf-8"?>
<ds:datastoreItem xmlns:ds="http://schemas.openxmlformats.org/officeDocument/2006/customXml" ds:itemID="{2ECB7D18-C090-4EA5-9AC3-B8A46E00F73B}"/>
</file>

<file path=customXml/itemProps4.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5.xml><?xml version="1.0" encoding="utf-8"?>
<ds:datastoreItem xmlns:ds="http://schemas.openxmlformats.org/officeDocument/2006/customXml" ds:itemID="{BC6F5FA5-21E9-4D22-AED9-A45A00738CC6}"/>
</file>

<file path=docProps/app.xml><?xml version="1.0" encoding="utf-8"?>
<Properties xmlns="http://schemas.openxmlformats.org/officeDocument/2006/extended-properties" xmlns:vt="http://schemas.openxmlformats.org/officeDocument/2006/docPropsVTypes">
  <Template>Programme Specifications Pro-forma</Template>
  <TotalTime>1</TotalTime>
  <Pages>1</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Sheffield</Company>
  <LinksUpToDate>false</LinksUpToDate>
  <CharactersWithSpaces>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Jeannette Downing</dc:creator>
  <cp:lastModifiedBy>user</cp:lastModifiedBy>
  <cp:revision>3</cp:revision>
  <cp:lastPrinted>2016-03-08T10:17:00Z</cp:lastPrinted>
  <dcterms:created xsi:type="dcterms:W3CDTF">2016-06-08T20:59:00Z</dcterms:created>
  <dcterms:modified xsi:type="dcterms:W3CDTF">2016-06-08T20:59:00Z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y fmtid="{D5CDD505-2E9C-101B-9397-08002B2CF9AE}" pid="5" name="ContentTypeId">
    <vt:lpwstr>0x0101002FABA612F5EEC94594770FCBD4AFF215</vt:lpwstr>
  </property>
</Properties>
</file>